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34" w:rsidRPr="006C4BCD" w:rsidRDefault="007E4D34" w:rsidP="00697A39">
      <w:pPr>
        <w:jc w:val="center"/>
        <w:rPr>
          <w:b/>
          <w:sz w:val="32"/>
          <w:szCs w:val="32"/>
        </w:rPr>
      </w:pPr>
      <w:r w:rsidRPr="006C4BCD">
        <w:rPr>
          <w:b/>
          <w:sz w:val="32"/>
          <w:szCs w:val="32"/>
        </w:rPr>
        <w:t>АНАЛІЗ ОСНОВНИХ ПОКАЗНИКІВ</w:t>
      </w:r>
    </w:p>
    <w:p w:rsidR="007E4D34" w:rsidRPr="006C4BCD" w:rsidRDefault="007E4D34" w:rsidP="00697A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РОБОТИ КНП «ДМП №6» О</w:t>
      </w:r>
      <w:r>
        <w:rPr>
          <w:b/>
          <w:sz w:val="32"/>
          <w:szCs w:val="32"/>
          <w:lang w:val="uk-UA"/>
        </w:rPr>
        <w:t>МР</w:t>
      </w:r>
      <w:r w:rsidR="00114A31">
        <w:rPr>
          <w:b/>
          <w:sz w:val="32"/>
          <w:szCs w:val="32"/>
        </w:rPr>
        <w:t xml:space="preserve"> з 202</w:t>
      </w:r>
      <w:r w:rsidR="00114A31">
        <w:rPr>
          <w:b/>
          <w:sz w:val="32"/>
          <w:szCs w:val="32"/>
          <w:lang w:val="uk-UA"/>
        </w:rPr>
        <w:t>2</w:t>
      </w:r>
      <w:r w:rsidRPr="006C4BCD">
        <w:rPr>
          <w:b/>
          <w:sz w:val="32"/>
          <w:szCs w:val="32"/>
        </w:rPr>
        <w:t xml:space="preserve"> по 202</w:t>
      </w:r>
      <w:r w:rsidR="00114A31">
        <w:rPr>
          <w:b/>
          <w:sz w:val="32"/>
          <w:szCs w:val="32"/>
          <w:lang w:val="uk-UA"/>
        </w:rPr>
        <w:t>4</w:t>
      </w:r>
      <w:r w:rsidR="00697A39">
        <w:rPr>
          <w:b/>
          <w:sz w:val="32"/>
          <w:szCs w:val="32"/>
        </w:rPr>
        <w:t xml:space="preserve"> р.</w:t>
      </w:r>
      <w:r w:rsidR="00697A39">
        <w:rPr>
          <w:b/>
          <w:sz w:val="32"/>
          <w:szCs w:val="32"/>
          <w:lang w:val="uk-UA"/>
        </w:rPr>
        <w:t>р.</w:t>
      </w:r>
    </w:p>
    <w:p w:rsidR="007E4D34" w:rsidRPr="00965E30" w:rsidRDefault="007E4D34" w:rsidP="007E4D34">
      <w:pPr>
        <w:rPr>
          <w:b/>
          <w:sz w:val="28"/>
          <w:szCs w:val="28"/>
        </w:rPr>
      </w:pPr>
    </w:p>
    <w:p w:rsidR="007E4D34" w:rsidRPr="00114A31" w:rsidRDefault="007E4D34" w:rsidP="007E4D34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7E4D34">
        <w:rPr>
          <w:sz w:val="28"/>
          <w:szCs w:val="28"/>
          <w:lang w:val="uk-UA"/>
        </w:rPr>
        <w:t xml:space="preserve">КНП «ДМП №6» ОМР </w:t>
      </w:r>
      <w:r>
        <w:rPr>
          <w:sz w:val="28"/>
          <w:szCs w:val="28"/>
          <w:lang w:val="uk-UA"/>
        </w:rPr>
        <w:t xml:space="preserve"> </w:t>
      </w:r>
      <w:r w:rsidRPr="007E4D34">
        <w:rPr>
          <w:sz w:val="28"/>
          <w:szCs w:val="28"/>
          <w:lang w:val="uk-UA"/>
        </w:rPr>
        <w:t xml:space="preserve">як самостійна поліклініка, працює з 1980 року і обслуговує дитяче населення Київського району. </w:t>
      </w:r>
      <w:r w:rsidRPr="001F6B1D">
        <w:rPr>
          <w:sz w:val="28"/>
          <w:szCs w:val="28"/>
        </w:rPr>
        <w:t>У 1984 році був побудований корпус поліклініки на Філатова 7-а.</w:t>
      </w:r>
      <w:r>
        <w:rPr>
          <w:sz w:val="28"/>
          <w:szCs w:val="28"/>
        </w:rPr>
        <w:t xml:space="preserve"> </w:t>
      </w:r>
      <w:r w:rsidRPr="001F6B1D">
        <w:rPr>
          <w:sz w:val="28"/>
          <w:szCs w:val="28"/>
        </w:rPr>
        <w:t>02.09.20</w:t>
      </w:r>
      <w:r w:rsidR="00697A39">
        <w:rPr>
          <w:sz w:val="28"/>
          <w:szCs w:val="28"/>
        </w:rPr>
        <w:t xml:space="preserve">09 року відкрито філію на </w:t>
      </w:r>
      <w:r w:rsidR="00697A39">
        <w:rPr>
          <w:sz w:val="28"/>
          <w:szCs w:val="28"/>
          <w:lang w:val="uk-UA"/>
        </w:rPr>
        <w:t xml:space="preserve">пр. </w:t>
      </w:r>
      <w:bookmarkStart w:id="0" w:name="_GoBack"/>
      <w:bookmarkEnd w:id="0"/>
      <w:r w:rsidR="00697A39">
        <w:rPr>
          <w:sz w:val="28"/>
          <w:szCs w:val="28"/>
          <w:lang w:val="uk-UA"/>
        </w:rPr>
        <w:t xml:space="preserve">Академіка </w:t>
      </w:r>
      <w:r w:rsidR="00697A39">
        <w:rPr>
          <w:sz w:val="28"/>
          <w:szCs w:val="28"/>
        </w:rPr>
        <w:t>Глушка</w:t>
      </w:r>
      <w:r w:rsidR="00697A39">
        <w:rPr>
          <w:sz w:val="28"/>
          <w:szCs w:val="28"/>
          <w:lang w:val="uk-UA"/>
        </w:rPr>
        <w:t>,</w:t>
      </w:r>
      <w:r w:rsidR="00697A39">
        <w:rPr>
          <w:sz w:val="28"/>
          <w:szCs w:val="28"/>
        </w:rPr>
        <w:t xml:space="preserve"> 32</w:t>
      </w:r>
      <w:r w:rsidRPr="001F6B1D">
        <w:rPr>
          <w:sz w:val="28"/>
          <w:szCs w:val="28"/>
        </w:rPr>
        <w:t>а.</w:t>
      </w:r>
      <w:r w:rsidR="00697A39">
        <w:rPr>
          <w:sz w:val="28"/>
          <w:szCs w:val="28"/>
          <w:lang w:val="uk-UA"/>
        </w:rPr>
        <w:t>, з 01.10.2024 змінена назва проспекту на проспект К</w:t>
      </w:r>
      <w:r w:rsidR="00114A31">
        <w:rPr>
          <w:sz w:val="28"/>
          <w:szCs w:val="28"/>
          <w:lang w:val="uk-UA"/>
        </w:rPr>
        <w:t>нязя Ярослава Мудрого</w:t>
      </w:r>
      <w:r w:rsidR="00697A39">
        <w:rPr>
          <w:sz w:val="28"/>
          <w:szCs w:val="28"/>
          <w:lang w:val="uk-UA"/>
        </w:rPr>
        <w:t>,</w:t>
      </w:r>
      <w:r w:rsidR="00114A31">
        <w:rPr>
          <w:sz w:val="28"/>
          <w:szCs w:val="28"/>
          <w:lang w:val="uk-UA"/>
        </w:rPr>
        <w:t xml:space="preserve"> 32а.</w:t>
      </w:r>
    </w:p>
    <w:p w:rsidR="007E4D34" w:rsidRPr="00CE4F32" w:rsidRDefault="007E4D34" w:rsidP="007E4D34">
      <w:pPr>
        <w:tabs>
          <w:tab w:val="left" w:pos="426"/>
        </w:tabs>
        <w:ind w:firstLine="709"/>
        <w:jc w:val="both"/>
        <w:rPr>
          <w:color w:val="FF0000"/>
          <w:sz w:val="28"/>
          <w:szCs w:val="28"/>
          <w:lang w:val="uk-UA"/>
        </w:rPr>
      </w:pPr>
      <w:r w:rsidRPr="00CE4F32">
        <w:rPr>
          <w:sz w:val="28"/>
          <w:szCs w:val="28"/>
          <w:lang w:val="uk-UA"/>
        </w:rPr>
        <w:t xml:space="preserve"> </w:t>
      </w:r>
      <w:r w:rsidRPr="00114A31">
        <w:rPr>
          <w:sz w:val="28"/>
          <w:szCs w:val="28"/>
          <w:lang w:val="uk-UA"/>
        </w:rPr>
        <w:t xml:space="preserve"> </w:t>
      </w:r>
      <w:r w:rsidRPr="00CE4F32">
        <w:rPr>
          <w:sz w:val="28"/>
          <w:szCs w:val="28"/>
          <w:lang w:val="uk-UA"/>
        </w:rPr>
        <w:t>Згідно рішення Одеської міської ради від № 3498--</w:t>
      </w:r>
      <w:r w:rsidRPr="00CE4F32">
        <w:rPr>
          <w:sz w:val="28"/>
          <w:szCs w:val="28"/>
          <w:lang w:val="en-US"/>
        </w:rPr>
        <w:t>VII</w:t>
      </w:r>
      <w:r w:rsidRPr="00CE4F32">
        <w:rPr>
          <w:sz w:val="28"/>
          <w:szCs w:val="28"/>
          <w:lang w:val="uk-UA"/>
        </w:rPr>
        <w:t xml:space="preserve"> від 18.07.2018 «Про припинення комунальної установи «Дитяча міська поліклініка №6» шляхом перетворення у комунальне некомерційне підприємство «Дитяча міська поліклініка №6" Одеської міської ради</w:t>
      </w:r>
      <w:r>
        <w:rPr>
          <w:sz w:val="28"/>
          <w:szCs w:val="28"/>
          <w:lang w:val="uk-UA"/>
        </w:rPr>
        <w:t>.</w:t>
      </w:r>
      <w:r w:rsidRPr="00CE4F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CE4F32">
        <w:rPr>
          <w:sz w:val="28"/>
          <w:szCs w:val="28"/>
          <w:lang w:val="uk-UA"/>
        </w:rPr>
        <w:t>рипинена діяльність комунальної установи «Дитяча міська поліклініка №6»  шляхом перетворення у комунальне некомерційне підприємство «Дитяча міська поліклініка №6» Одеської міської ради.</w:t>
      </w:r>
    </w:p>
    <w:p w:rsidR="007E4D34" w:rsidRPr="00CE4F32" w:rsidRDefault="007E4D34" w:rsidP="007E4D34">
      <w:pPr>
        <w:tabs>
          <w:tab w:val="left" w:pos="426"/>
        </w:tabs>
        <w:ind w:firstLine="709"/>
        <w:jc w:val="both"/>
        <w:rPr>
          <w:color w:val="FF0000"/>
          <w:sz w:val="28"/>
          <w:szCs w:val="28"/>
          <w:lang w:val="uk-UA"/>
        </w:rPr>
      </w:pPr>
      <w:r w:rsidRPr="00CE4F32">
        <w:rPr>
          <w:sz w:val="28"/>
          <w:szCs w:val="28"/>
          <w:lang w:val="uk-UA"/>
        </w:rPr>
        <w:t>Комунальне некомерційне підприємство «Дитяча міська поліклініка №6»</w:t>
      </w:r>
      <w:r>
        <w:rPr>
          <w:sz w:val="28"/>
          <w:szCs w:val="28"/>
          <w:lang w:val="uk-UA"/>
        </w:rPr>
        <w:t xml:space="preserve"> ОМР </w:t>
      </w:r>
      <w:r w:rsidRPr="00CE4F32">
        <w:rPr>
          <w:sz w:val="28"/>
          <w:szCs w:val="28"/>
          <w:lang w:val="uk-UA"/>
        </w:rPr>
        <w:t xml:space="preserve"> здійснює свою медичну та господарську діяльність на підставі Статуту, затвердженого рішенням Одеської міської ради від 31.10.2018 № 3877 – VІІ</w:t>
      </w:r>
      <w:r w:rsidRPr="00CE4F32">
        <w:rPr>
          <w:color w:val="FF0000"/>
          <w:sz w:val="28"/>
          <w:szCs w:val="28"/>
          <w:lang w:val="uk-UA"/>
        </w:rPr>
        <w:t xml:space="preserve"> </w:t>
      </w:r>
      <w:r w:rsidRPr="00CE4F32">
        <w:rPr>
          <w:sz w:val="28"/>
          <w:szCs w:val="28"/>
          <w:lang w:val="uk-UA"/>
        </w:rPr>
        <w:t>(</w:t>
      </w:r>
      <w:r w:rsidRPr="00CE4F32">
        <w:rPr>
          <w:i/>
          <w:sz w:val="28"/>
          <w:szCs w:val="28"/>
          <w:lang w:val="uk-UA"/>
        </w:rPr>
        <w:t xml:space="preserve">додаток №2 </w:t>
      </w:r>
      <w:r w:rsidRPr="00CE4F32">
        <w:rPr>
          <w:sz w:val="28"/>
          <w:szCs w:val="28"/>
          <w:lang w:val="uk-UA"/>
        </w:rPr>
        <w:t>)</w:t>
      </w:r>
      <w:r w:rsidRPr="00CE4F32">
        <w:rPr>
          <w:color w:val="FF0000"/>
          <w:sz w:val="28"/>
          <w:szCs w:val="28"/>
          <w:lang w:val="uk-UA"/>
        </w:rPr>
        <w:t xml:space="preserve"> </w:t>
      </w:r>
      <w:r w:rsidRPr="00CE4F32">
        <w:rPr>
          <w:sz w:val="28"/>
          <w:szCs w:val="28"/>
          <w:lang w:val="uk-UA"/>
        </w:rPr>
        <w:t>та зареєстровано в управлінні державної реєстрації юридичного департаменту Одеської міської ради 15 листопада 2018 року за реєстраційним номером 1 556 145 0000 068 178.</w:t>
      </w:r>
    </w:p>
    <w:p w:rsidR="007E4D34" w:rsidRPr="00CE4F32" w:rsidRDefault="007E4D34" w:rsidP="007E4D34">
      <w:pPr>
        <w:ind w:right="-1" w:firstLine="709"/>
        <w:jc w:val="both"/>
        <w:rPr>
          <w:sz w:val="28"/>
          <w:szCs w:val="28"/>
          <w:lang w:val="uk-UA"/>
        </w:rPr>
      </w:pPr>
      <w:r w:rsidRPr="00CE4F32">
        <w:rPr>
          <w:sz w:val="28"/>
          <w:szCs w:val="28"/>
          <w:lang w:val="uk-UA"/>
        </w:rPr>
        <w:t>Відповідно до Статуту, Підприємство є закладом охорони здоров'я, заснованим на комунальній власності територіальної громади м. Одеси та створене для здійснення некомерційної господарської діяльності відповідно до Закону України «Про місцеве самоврядування в Україні», Господарського кодексу України, Цивільного кодексу України.</w:t>
      </w:r>
    </w:p>
    <w:p w:rsidR="007E4D34" w:rsidRPr="00CE4F32" w:rsidRDefault="007E4D34" w:rsidP="007E4D34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CE4F32">
        <w:rPr>
          <w:sz w:val="28"/>
          <w:szCs w:val="28"/>
          <w:lang w:val="uk-UA"/>
        </w:rPr>
        <w:t>Засновником Підприємства є Одеська міська рада. Координацію діяльності здійснює уповноважений орган – департамент охорони здоров’я Одеської міської ради (далі – Уповноважений орган).</w:t>
      </w:r>
    </w:p>
    <w:p w:rsidR="007E4D34" w:rsidRPr="00CE4F32" w:rsidRDefault="007E4D34" w:rsidP="007E4D34">
      <w:pPr>
        <w:ind w:right="-1" w:firstLine="708"/>
        <w:jc w:val="both"/>
        <w:rPr>
          <w:sz w:val="28"/>
          <w:szCs w:val="28"/>
          <w:lang w:val="uk-UA" w:eastAsia="en-US"/>
        </w:rPr>
      </w:pPr>
      <w:r w:rsidRPr="00CE4F32">
        <w:rPr>
          <w:rFonts w:cs="Calibri"/>
          <w:sz w:val="28"/>
          <w:szCs w:val="28"/>
          <w:lang w:val="uk-UA" w:eastAsia="en-US"/>
        </w:rPr>
        <w:t xml:space="preserve">Підприємство є правонаступником комунальної установи </w:t>
      </w:r>
      <w:r w:rsidRPr="00CE4F32">
        <w:rPr>
          <w:sz w:val="28"/>
          <w:szCs w:val="28"/>
          <w:lang w:val="uk-UA" w:eastAsia="en-US"/>
        </w:rPr>
        <w:t>«Дитяча міська поліклініка №6».</w:t>
      </w:r>
    </w:p>
    <w:p w:rsidR="007E4D34" w:rsidRPr="00CE4F32" w:rsidRDefault="007E4D34" w:rsidP="007E4D34">
      <w:pPr>
        <w:ind w:right="-1" w:firstLine="708"/>
        <w:jc w:val="both"/>
        <w:rPr>
          <w:i/>
          <w:sz w:val="28"/>
          <w:szCs w:val="28"/>
          <w:lang w:val="uk-UA" w:eastAsia="en-US"/>
        </w:rPr>
      </w:pPr>
      <w:r w:rsidRPr="00CE4F32">
        <w:rPr>
          <w:rFonts w:cs="Calibri"/>
          <w:sz w:val="28"/>
          <w:szCs w:val="28"/>
          <w:lang w:val="uk-UA" w:eastAsia="en-US"/>
        </w:rPr>
        <w:t xml:space="preserve">Підприємство здійснює господарську некомерційну діяльність, спрямовану на досягнення соціальних та інших результатів </w:t>
      </w:r>
      <w:r w:rsidRPr="00CE4F32">
        <w:rPr>
          <w:rFonts w:cs="Calibri"/>
          <w:i/>
          <w:sz w:val="28"/>
          <w:szCs w:val="28"/>
          <w:lang w:val="uk-UA" w:eastAsia="en-US"/>
        </w:rPr>
        <w:t>без мети одержання прибутку.</w:t>
      </w:r>
    </w:p>
    <w:p w:rsidR="007E4D34" w:rsidRPr="00CE4F32" w:rsidRDefault="007E4D34" w:rsidP="007E4D34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CE4F32">
        <w:rPr>
          <w:b/>
          <w:sz w:val="28"/>
          <w:szCs w:val="28"/>
          <w:lang w:val="uk-UA"/>
        </w:rPr>
        <w:t>КНП «ДМП №6»</w:t>
      </w:r>
      <w:r>
        <w:rPr>
          <w:b/>
          <w:sz w:val="28"/>
          <w:szCs w:val="28"/>
          <w:lang w:val="uk-UA"/>
        </w:rPr>
        <w:t xml:space="preserve"> ОМР</w:t>
      </w:r>
      <w:r w:rsidRPr="00CE4F32">
        <w:rPr>
          <w:sz w:val="28"/>
          <w:szCs w:val="28"/>
          <w:lang w:val="uk-UA"/>
        </w:rPr>
        <w:t xml:space="preserve"> створене з метою реалізації державної політики у сфері охорони здоров’я шляхом надання первинної медичної (медико-санітарної) допомоги населенню (далі – ПМД), а також вжиття заходів з профілактики захворювань населення та підтримки громадського здоров’я, а саме: здійснення медичної практик</w:t>
      </w:r>
      <w:r>
        <w:rPr>
          <w:sz w:val="28"/>
          <w:szCs w:val="28"/>
          <w:lang w:val="uk-UA"/>
        </w:rPr>
        <w:t>и</w:t>
      </w:r>
      <w:r w:rsidRPr="00CE4F32">
        <w:rPr>
          <w:sz w:val="28"/>
          <w:szCs w:val="28"/>
          <w:lang w:val="uk-UA"/>
        </w:rPr>
        <w:t xml:space="preserve"> з надання первинної та інших видів медичної допомоги населенню; забезпечення права громадян на вільний вибір лікаря з надання ПМД у визначеному законодавством порядку; організація надання ПМД, в тому числі надання невідкладної медичної допомоги в разі гострого розладу фізичного чи психічного здоров’я пацієнтам, які не </w:t>
      </w:r>
      <w:r w:rsidRPr="00CE4F32">
        <w:rPr>
          <w:sz w:val="28"/>
          <w:szCs w:val="28"/>
          <w:lang w:val="uk-UA"/>
        </w:rPr>
        <w:lastRenderedPageBreak/>
        <w:t xml:space="preserve">потребують екстреної, вторинної (спеціалізованої) або третинної (високоспеціалізованої) медичної допомоги тощо. </w:t>
      </w:r>
    </w:p>
    <w:p w:rsidR="007E4D34" w:rsidRPr="00CE4F32" w:rsidRDefault="007E4D34" w:rsidP="007E4D34">
      <w:pPr>
        <w:shd w:val="clear" w:color="auto" w:fill="FFFFFF"/>
        <w:ind w:right="-1" w:firstLine="709"/>
        <w:jc w:val="both"/>
        <w:rPr>
          <w:color w:val="FF0000"/>
          <w:sz w:val="28"/>
          <w:szCs w:val="28"/>
          <w:lang w:val="uk-UA"/>
        </w:rPr>
      </w:pPr>
      <w:r w:rsidRPr="00CE4F32">
        <w:rPr>
          <w:sz w:val="28"/>
          <w:szCs w:val="28"/>
          <w:lang w:val="uk-UA"/>
        </w:rPr>
        <w:t>Згідно із вимогами Закону України від 06.04.2017  № 2002-VIII «Про внесення змін до деяких законодавчих актів України щодо удосконалення законодавства з питань діяльності закладів охорони здоров’я», постанови Кабінету Міністрів України від 16.10.2014  № 642  «Про затвердження Порядку укладення контракту з керівником державного, комунального закладу охорони здоров’я та Типової форми контракту з керівником державного, комунального закладу охорони здоров’я» керівник комунального закладу охорони здоров’я призначаються на посаду на конкурсній основі шляхом укладання з ними контракту. Згідно зі Статутом Підприємство очолює директор</w:t>
      </w:r>
      <w:r w:rsidRPr="00CE4F32">
        <w:rPr>
          <w:color w:val="FF0000"/>
          <w:sz w:val="28"/>
          <w:szCs w:val="28"/>
          <w:lang w:val="uk-UA"/>
        </w:rPr>
        <w:t>.</w:t>
      </w:r>
    </w:p>
    <w:p w:rsidR="007E4D34" w:rsidRPr="00CE4F32" w:rsidRDefault="007E4D34" w:rsidP="007E4D34">
      <w:pPr>
        <w:tabs>
          <w:tab w:val="left" w:pos="709"/>
        </w:tabs>
        <w:spacing w:line="276" w:lineRule="auto"/>
        <w:ind w:firstLine="709"/>
        <w:jc w:val="both"/>
        <w:rPr>
          <w:i/>
          <w:sz w:val="28"/>
          <w:szCs w:val="28"/>
        </w:rPr>
      </w:pPr>
      <w:r w:rsidRPr="00CE4F32">
        <w:rPr>
          <w:sz w:val="28"/>
          <w:szCs w:val="28"/>
          <w:lang w:val="uk-UA"/>
        </w:rPr>
        <w:t>Розпорядженням Одеського міського голови від 09.</w:t>
      </w:r>
      <w:r w:rsidR="00697A39">
        <w:rPr>
          <w:sz w:val="28"/>
          <w:szCs w:val="28"/>
          <w:lang w:val="uk-UA"/>
        </w:rPr>
        <w:t>1</w:t>
      </w:r>
      <w:r w:rsidRPr="00CE4F32">
        <w:rPr>
          <w:sz w:val="28"/>
          <w:szCs w:val="28"/>
          <w:lang w:val="uk-UA"/>
        </w:rPr>
        <w:t xml:space="preserve">1.2018 р. №1336-К на посаду директора </w:t>
      </w:r>
      <w:r w:rsidRPr="00CE4F32">
        <w:rPr>
          <w:b/>
          <w:sz w:val="28"/>
          <w:szCs w:val="28"/>
          <w:lang w:val="uk-UA"/>
        </w:rPr>
        <w:t>КНП «ДМП №6»</w:t>
      </w:r>
      <w:r>
        <w:rPr>
          <w:b/>
          <w:sz w:val="28"/>
          <w:szCs w:val="28"/>
          <w:lang w:val="uk-UA"/>
        </w:rPr>
        <w:t xml:space="preserve"> ОМР</w:t>
      </w:r>
      <w:r w:rsidRPr="00CE4F32">
        <w:rPr>
          <w:sz w:val="28"/>
          <w:szCs w:val="28"/>
          <w:lang w:val="uk-UA"/>
        </w:rPr>
        <w:t xml:space="preserve"> на конкурсній основі призначено</w:t>
      </w:r>
      <w:r w:rsidR="00765647">
        <w:rPr>
          <w:sz w:val="28"/>
          <w:szCs w:val="28"/>
          <w:lang w:val="uk-UA"/>
        </w:rPr>
        <w:t xml:space="preserve"> Сергія</w:t>
      </w:r>
      <w:r w:rsidRPr="00CE4F32">
        <w:rPr>
          <w:sz w:val="28"/>
          <w:szCs w:val="28"/>
          <w:lang w:val="uk-UA"/>
        </w:rPr>
        <w:t xml:space="preserve"> </w:t>
      </w:r>
      <w:r w:rsidR="00697A39" w:rsidRPr="00CE4F32">
        <w:rPr>
          <w:sz w:val="28"/>
          <w:szCs w:val="28"/>
          <w:lang w:val="uk-UA"/>
        </w:rPr>
        <w:t>ГОРІЩАК</w:t>
      </w:r>
      <w:r w:rsidR="00697A39">
        <w:rPr>
          <w:sz w:val="28"/>
          <w:szCs w:val="28"/>
          <w:lang w:val="uk-UA"/>
        </w:rPr>
        <w:t>А</w:t>
      </w:r>
      <w:r w:rsidRPr="00CE4F32">
        <w:rPr>
          <w:sz w:val="28"/>
          <w:szCs w:val="28"/>
          <w:lang w:val="uk-UA"/>
        </w:rPr>
        <w:t>, з яким укладено Контракт.</w:t>
      </w:r>
    </w:p>
    <w:p w:rsidR="007E4D34" w:rsidRPr="00CE4F32" w:rsidRDefault="007E4D34" w:rsidP="007E4D34">
      <w:pPr>
        <w:jc w:val="both"/>
        <w:rPr>
          <w:sz w:val="28"/>
          <w:szCs w:val="28"/>
        </w:rPr>
      </w:pPr>
    </w:p>
    <w:p w:rsidR="007E4D34" w:rsidRPr="00CE4F32" w:rsidRDefault="007E4D34" w:rsidP="007E4D34">
      <w:pPr>
        <w:jc w:val="both"/>
        <w:rPr>
          <w:sz w:val="28"/>
          <w:szCs w:val="28"/>
          <w:lang w:val="uk-UA"/>
        </w:rPr>
      </w:pPr>
      <w:r w:rsidRPr="00CE4F32">
        <w:rPr>
          <w:sz w:val="28"/>
          <w:szCs w:val="28"/>
          <w:lang w:val="uk-UA"/>
        </w:rPr>
        <w:t xml:space="preserve">     </w:t>
      </w:r>
      <w:r w:rsidRPr="00CE4F32">
        <w:rPr>
          <w:sz w:val="28"/>
          <w:szCs w:val="28"/>
        </w:rPr>
        <w:t>Територія обслуговування розділена на 5 педіатричних амбулаторій.  У поліклініці обладнанні і працюють кабінети лікарів фахівців</w:t>
      </w:r>
      <w:r w:rsidRPr="00CE4F32">
        <w:rPr>
          <w:sz w:val="28"/>
          <w:szCs w:val="28"/>
          <w:lang w:val="uk-UA"/>
        </w:rPr>
        <w:t>:</w:t>
      </w:r>
      <w:r w:rsidRPr="00CE4F32">
        <w:rPr>
          <w:sz w:val="28"/>
          <w:szCs w:val="28"/>
        </w:rPr>
        <w:t xml:space="preserve"> хірургів, окулістів, неврологів, гастроентеролога, ЛОР - лікарів, кардіо</w:t>
      </w:r>
      <w:r w:rsidRPr="00CE4F32">
        <w:rPr>
          <w:sz w:val="28"/>
          <w:szCs w:val="28"/>
          <w:lang w:val="uk-UA"/>
        </w:rPr>
        <w:t>ревмато</w:t>
      </w:r>
      <w:r w:rsidRPr="00CE4F32">
        <w:rPr>
          <w:sz w:val="28"/>
          <w:szCs w:val="28"/>
        </w:rPr>
        <w:t>лога, ендокринолога,</w:t>
      </w:r>
      <w:r>
        <w:rPr>
          <w:sz w:val="28"/>
          <w:szCs w:val="28"/>
          <w:lang w:val="uk-UA"/>
        </w:rPr>
        <w:t xml:space="preserve"> фтизіатра,</w:t>
      </w:r>
      <w:r w:rsidRPr="00CE4F3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дитячого гінеколога, </w:t>
      </w:r>
      <w:r w:rsidRPr="00CE4F32">
        <w:rPr>
          <w:sz w:val="28"/>
          <w:szCs w:val="28"/>
        </w:rPr>
        <w:t xml:space="preserve"> педіатрів</w:t>
      </w:r>
      <w:r w:rsidRPr="00CE4F32">
        <w:rPr>
          <w:sz w:val="28"/>
          <w:szCs w:val="28"/>
          <w:lang w:val="uk-UA"/>
        </w:rPr>
        <w:t xml:space="preserve"> і сімейних лікарів.</w:t>
      </w:r>
      <w:r w:rsidRPr="00CE4F32">
        <w:rPr>
          <w:sz w:val="28"/>
          <w:szCs w:val="28"/>
        </w:rPr>
        <w:t xml:space="preserve"> Також є кабінет інфекційних захворювань</w:t>
      </w:r>
      <w:r w:rsidRPr="00CE4F32">
        <w:rPr>
          <w:sz w:val="28"/>
          <w:szCs w:val="28"/>
          <w:lang w:val="uk-UA"/>
        </w:rPr>
        <w:t>. В 2019 році відкрито відділення по «ранньому втручанню».  Відкрито відділен</w:t>
      </w:r>
      <w:r>
        <w:rPr>
          <w:sz w:val="28"/>
          <w:szCs w:val="28"/>
          <w:lang w:val="uk-UA"/>
        </w:rPr>
        <w:t xml:space="preserve">ня сервісу якості і комунікації, в 2020 році </w:t>
      </w:r>
      <w:r>
        <w:rPr>
          <w:sz w:val="28"/>
          <w:szCs w:val="28"/>
          <w:lang w:val="en-US"/>
        </w:rPr>
        <w:t>Coll</w:t>
      </w:r>
      <w:r w:rsidRPr="00BA79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центр.</w:t>
      </w:r>
      <w:r w:rsidRPr="00CE4F32">
        <w:rPr>
          <w:sz w:val="28"/>
          <w:szCs w:val="28"/>
          <w:lang w:val="uk-UA"/>
        </w:rPr>
        <w:t xml:space="preserve"> Різні додаткові діагностичні кабінети: УЗД, 2 R-кабінета де проводиться</w:t>
      </w:r>
      <w:r>
        <w:rPr>
          <w:sz w:val="28"/>
          <w:szCs w:val="28"/>
          <w:lang w:val="uk-UA"/>
        </w:rPr>
        <w:t xml:space="preserve"> </w:t>
      </w:r>
      <w:r w:rsidRPr="00CE4F32">
        <w:rPr>
          <w:sz w:val="28"/>
          <w:szCs w:val="28"/>
          <w:lang w:val="uk-UA"/>
        </w:rPr>
        <w:t>R-</w:t>
      </w:r>
      <w:r>
        <w:rPr>
          <w:sz w:val="28"/>
          <w:szCs w:val="28"/>
          <w:lang w:val="uk-UA"/>
        </w:rPr>
        <w:t>гр.</w:t>
      </w:r>
      <w:r w:rsidR="00FA3F6D">
        <w:rPr>
          <w:sz w:val="28"/>
          <w:szCs w:val="28"/>
          <w:lang w:val="uk-UA"/>
        </w:rPr>
        <w:t xml:space="preserve"> і ФГ. У 26.12.2022р.</w:t>
      </w:r>
      <w:r w:rsidR="003E6A4F">
        <w:rPr>
          <w:sz w:val="28"/>
          <w:szCs w:val="28"/>
          <w:lang w:val="uk-UA"/>
        </w:rPr>
        <w:t xml:space="preserve"> фізіотерапевт</w:t>
      </w:r>
      <w:r w:rsidR="00FA3F6D">
        <w:rPr>
          <w:sz w:val="28"/>
          <w:szCs w:val="28"/>
          <w:lang w:val="uk-UA"/>
        </w:rPr>
        <w:t>ичний кабінет реорганізований у відділення реабілітації</w:t>
      </w:r>
      <w:r w:rsidR="00114A31">
        <w:rPr>
          <w:sz w:val="28"/>
          <w:szCs w:val="28"/>
          <w:lang w:val="uk-UA"/>
        </w:rPr>
        <w:t>, кабінет</w:t>
      </w:r>
      <w:r w:rsidR="00FA3F6D">
        <w:rPr>
          <w:sz w:val="28"/>
          <w:szCs w:val="28"/>
          <w:lang w:val="uk-UA"/>
        </w:rPr>
        <w:t xml:space="preserve"> </w:t>
      </w:r>
      <w:r w:rsidRPr="00CE4F32">
        <w:rPr>
          <w:sz w:val="28"/>
          <w:szCs w:val="28"/>
          <w:lang w:val="uk-UA"/>
        </w:rPr>
        <w:t xml:space="preserve"> ФД, 2 кабінети клінічної лаборато</w:t>
      </w:r>
      <w:r>
        <w:rPr>
          <w:sz w:val="28"/>
          <w:szCs w:val="28"/>
          <w:lang w:val="uk-UA"/>
        </w:rPr>
        <w:t>рії, 2</w:t>
      </w:r>
      <w:r w:rsidRPr="00CE4F32">
        <w:rPr>
          <w:sz w:val="28"/>
          <w:szCs w:val="28"/>
          <w:lang w:val="uk-UA"/>
        </w:rPr>
        <w:t xml:space="preserve"> кабінети</w:t>
      </w:r>
      <w:r>
        <w:rPr>
          <w:sz w:val="28"/>
          <w:szCs w:val="28"/>
          <w:lang w:val="uk-UA"/>
        </w:rPr>
        <w:t xml:space="preserve"> щеплень</w:t>
      </w:r>
      <w:r w:rsidRPr="00CE4F32">
        <w:rPr>
          <w:sz w:val="28"/>
          <w:szCs w:val="28"/>
          <w:lang w:val="uk-UA"/>
        </w:rPr>
        <w:t>, ма</w:t>
      </w:r>
      <w:r>
        <w:rPr>
          <w:sz w:val="28"/>
          <w:szCs w:val="28"/>
          <w:lang w:val="uk-UA"/>
        </w:rPr>
        <w:t>ніпуляційний,</w:t>
      </w:r>
      <w:r w:rsidRPr="00CE4F32">
        <w:rPr>
          <w:sz w:val="28"/>
          <w:szCs w:val="28"/>
          <w:lang w:val="uk-UA"/>
        </w:rPr>
        <w:t xml:space="preserve"> кабінет профілактичної роботи</w:t>
      </w:r>
      <w:r>
        <w:rPr>
          <w:sz w:val="28"/>
          <w:szCs w:val="28"/>
          <w:lang w:val="uk-UA"/>
        </w:rPr>
        <w:t>, 2 кабінети НД.</w:t>
      </w:r>
      <w:r w:rsidR="00FA3F6D">
        <w:rPr>
          <w:sz w:val="28"/>
          <w:szCs w:val="28"/>
          <w:lang w:val="uk-UA"/>
        </w:rPr>
        <w:t xml:space="preserve"> </w:t>
      </w:r>
      <w:r w:rsidRPr="00CE4F32">
        <w:rPr>
          <w:sz w:val="28"/>
          <w:szCs w:val="28"/>
          <w:lang w:val="uk-UA"/>
        </w:rPr>
        <w:t xml:space="preserve">В 2020 році організовано </w:t>
      </w:r>
      <w:r w:rsidR="003E6A4F">
        <w:rPr>
          <w:sz w:val="28"/>
          <w:szCs w:val="28"/>
          <w:lang w:val="uk-UA"/>
        </w:rPr>
        <w:t>відділ</w:t>
      </w:r>
      <w:r w:rsidR="000D480D">
        <w:rPr>
          <w:sz w:val="28"/>
          <w:szCs w:val="28"/>
          <w:lang w:val="uk-UA"/>
        </w:rPr>
        <w:t>ення паліативної допомоги.</w:t>
      </w:r>
      <w:r w:rsidR="003E6A4F">
        <w:rPr>
          <w:sz w:val="28"/>
          <w:szCs w:val="28"/>
          <w:lang w:val="uk-UA"/>
        </w:rPr>
        <w:t xml:space="preserve"> </w:t>
      </w:r>
    </w:p>
    <w:p w:rsidR="007E4D34" w:rsidRDefault="007E4D34" w:rsidP="007E4D34">
      <w:pPr>
        <w:jc w:val="both"/>
        <w:rPr>
          <w:sz w:val="28"/>
          <w:szCs w:val="28"/>
          <w:lang w:val="uk-UA"/>
        </w:rPr>
      </w:pPr>
      <w:r w:rsidRPr="00CE4F32">
        <w:rPr>
          <w:sz w:val="28"/>
          <w:szCs w:val="28"/>
          <w:lang w:val="uk-UA"/>
        </w:rPr>
        <w:t xml:space="preserve">        Всі лікарі фахівці і педіатри  працюють позмінно.</w:t>
      </w:r>
    </w:p>
    <w:p w:rsidR="000D480D" w:rsidRPr="00CE4F32" w:rsidRDefault="000D480D" w:rsidP="007E4D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15-16 лютого 2024 року в закладі проведена експертна оцінка відповідності стандартам акредитації, та підтверджена вища категорія.</w:t>
      </w:r>
    </w:p>
    <w:p w:rsidR="007E4D34" w:rsidRPr="00CE4F32" w:rsidRDefault="007E4D34" w:rsidP="007E4D34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CE4F32">
        <w:rPr>
          <w:sz w:val="28"/>
          <w:szCs w:val="28"/>
          <w:lang w:val="uk-UA"/>
        </w:rPr>
        <w:t>Міністерством охорони здоров’я України  Підприємству видана ліцензія на провадження господарської діяльності з  медичної практики (наказ  Міністерства охорони здоров’я України від 28.12.2018 р. №  2494 «Про ліцензування медичної практики»).</w:t>
      </w:r>
    </w:p>
    <w:p w:rsidR="007E4D34" w:rsidRPr="00CF1DE9" w:rsidRDefault="007E4D34" w:rsidP="007E4D34">
      <w:pPr>
        <w:shd w:val="clear" w:color="auto" w:fill="FFFFFF"/>
        <w:ind w:firstLine="709"/>
        <w:jc w:val="both"/>
        <w:rPr>
          <w:sz w:val="28"/>
          <w:szCs w:val="28"/>
          <w:lang w:val="uk-UA" w:eastAsia="uk-UA"/>
        </w:rPr>
      </w:pPr>
      <w:r w:rsidRPr="00CF1DE9">
        <w:rPr>
          <w:sz w:val="28"/>
          <w:szCs w:val="28"/>
          <w:lang w:val="uk-UA" w:eastAsia="uk-UA"/>
        </w:rPr>
        <w:t>Організація та забезпечення надання первинної медичної допомоги населенню здійснюються відповідно до Порядків щодо:</w:t>
      </w:r>
    </w:p>
    <w:p w:rsidR="007E4D34" w:rsidRPr="00CF1DE9" w:rsidRDefault="007E4D34" w:rsidP="007E4D34">
      <w:pPr>
        <w:shd w:val="clear" w:color="auto" w:fill="FFFFFF"/>
        <w:ind w:firstLine="709"/>
        <w:jc w:val="both"/>
        <w:rPr>
          <w:sz w:val="28"/>
          <w:szCs w:val="28"/>
          <w:lang w:val="uk-UA" w:eastAsia="uk-UA"/>
        </w:rPr>
      </w:pPr>
      <w:r w:rsidRPr="00CF1DE9">
        <w:rPr>
          <w:sz w:val="28"/>
          <w:szCs w:val="28"/>
          <w:lang w:val="uk-UA" w:eastAsia="uk-UA"/>
        </w:rPr>
        <w:t>– використання коштів, передбачених у державному бюджеті для надання первинної медичної допомоги населенню (затверджено постановою Кабінету Міністрів України від 28.03.2018 № 283);</w:t>
      </w:r>
    </w:p>
    <w:p w:rsidR="007E4D34" w:rsidRPr="00CF1DE9" w:rsidRDefault="007E4D34" w:rsidP="007E4D34">
      <w:pPr>
        <w:numPr>
          <w:ilvl w:val="0"/>
          <w:numId w:val="28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  <w:lang w:val="uk-UA" w:eastAsia="uk-UA"/>
        </w:rPr>
      </w:pPr>
      <w:r w:rsidRPr="00CF1DE9">
        <w:rPr>
          <w:sz w:val="28"/>
          <w:szCs w:val="28"/>
          <w:lang w:val="uk-UA" w:eastAsia="uk-UA"/>
        </w:rPr>
        <w:t>реалізації державних гарантій медичного обслуговування населення за програмою медичних гарантій для первинної медичної допомоги (затверджено постановами Кабінету Міністрів України від 25.04.2018 № 407 на 2018 рік);</w:t>
      </w:r>
    </w:p>
    <w:p w:rsidR="007E4D34" w:rsidRPr="00CF1DE9" w:rsidRDefault="007E4D34" w:rsidP="007E4D34">
      <w:pPr>
        <w:numPr>
          <w:ilvl w:val="0"/>
          <w:numId w:val="29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  <w:lang w:val="uk-UA" w:eastAsia="uk-UA"/>
        </w:rPr>
      </w:pPr>
      <w:r w:rsidRPr="00CF1DE9">
        <w:rPr>
          <w:sz w:val="28"/>
          <w:szCs w:val="28"/>
          <w:lang w:val="uk-UA" w:eastAsia="uk-UA"/>
        </w:rPr>
        <w:lastRenderedPageBreak/>
        <w:t>надання первинної медичної допомоги (затверджено наказом Міністерства охорони здоров’я У</w:t>
      </w:r>
      <w:r>
        <w:rPr>
          <w:sz w:val="28"/>
          <w:szCs w:val="28"/>
          <w:lang w:val="uk-UA" w:eastAsia="uk-UA"/>
        </w:rPr>
        <w:t>країни  від 19.03.2018 № 504, да</w:t>
      </w:r>
      <w:r w:rsidRPr="00CF1DE9">
        <w:rPr>
          <w:sz w:val="28"/>
          <w:szCs w:val="28"/>
          <w:lang w:val="uk-UA" w:eastAsia="uk-UA"/>
        </w:rPr>
        <w:t>лі – Наказ №504).</w:t>
      </w:r>
    </w:p>
    <w:p w:rsidR="007E4D34" w:rsidRPr="007C2A67" w:rsidRDefault="007E4D34" w:rsidP="007E4D34">
      <w:pPr>
        <w:tabs>
          <w:tab w:val="left" w:pos="709"/>
        </w:tabs>
        <w:spacing w:after="120" w:line="276" w:lineRule="auto"/>
        <w:ind w:firstLine="142"/>
        <w:jc w:val="both"/>
        <w:rPr>
          <w:sz w:val="28"/>
          <w:szCs w:val="28"/>
          <w:lang w:val="uk-UA"/>
        </w:rPr>
      </w:pPr>
      <w:r w:rsidRPr="00CF1DE9">
        <w:rPr>
          <w:b/>
          <w:color w:val="FF0000"/>
          <w:sz w:val="28"/>
          <w:szCs w:val="28"/>
          <w:lang w:val="uk-UA"/>
        </w:rPr>
        <w:t xml:space="preserve">     </w:t>
      </w:r>
      <w:r w:rsidRPr="00CF1DE9">
        <w:rPr>
          <w:sz w:val="28"/>
          <w:szCs w:val="28"/>
          <w:lang w:val="uk-UA"/>
        </w:rPr>
        <w:t>Згідно Порядку використання коштів, передбачених у державному бюджеті для надання первинної медичної допомоги населенню, затвердженого постановою Кабінету Міністрів України від 28.03.2018 № 283:</w:t>
      </w:r>
      <w:r>
        <w:rPr>
          <w:sz w:val="28"/>
          <w:szCs w:val="28"/>
          <w:lang w:val="uk-UA"/>
        </w:rPr>
        <w:t xml:space="preserve">        </w:t>
      </w:r>
    </w:p>
    <w:p w:rsidR="007E4D34" w:rsidRPr="002E36C5" w:rsidRDefault="007E4D34" w:rsidP="007E4D34">
      <w:pPr>
        <w:jc w:val="both"/>
        <w:rPr>
          <w:sz w:val="28"/>
          <w:szCs w:val="28"/>
          <w:lang w:val="uk-UA"/>
        </w:rPr>
      </w:pPr>
      <w:r w:rsidRPr="001F6B1D">
        <w:rPr>
          <w:sz w:val="28"/>
          <w:szCs w:val="28"/>
        </w:rPr>
        <w:t>    </w:t>
      </w:r>
      <w:r>
        <w:rPr>
          <w:sz w:val="28"/>
          <w:szCs w:val="28"/>
          <w:lang w:val="uk-UA"/>
        </w:rPr>
        <w:t xml:space="preserve">  </w:t>
      </w:r>
      <w:r w:rsidRPr="007C2A67">
        <w:rPr>
          <w:sz w:val="28"/>
          <w:szCs w:val="28"/>
          <w:lang w:val="uk-UA"/>
        </w:rPr>
        <w:t xml:space="preserve"> В районі обслуго</w:t>
      </w:r>
      <w:r w:rsidRPr="002E36C5">
        <w:rPr>
          <w:sz w:val="28"/>
          <w:szCs w:val="28"/>
          <w:lang w:val="uk-UA"/>
        </w:rPr>
        <w:t>вування поліклініки розташовані 21 загальноосвітні школи, 4 приватні школи, 28 ДД</w:t>
      </w:r>
      <w:r>
        <w:rPr>
          <w:sz w:val="28"/>
          <w:szCs w:val="28"/>
          <w:lang w:val="uk-UA"/>
        </w:rPr>
        <w:t>З</w:t>
      </w:r>
      <w:r w:rsidRPr="002E36C5">
        <w:rPr>
          <w:sz w:val="28"/>
          <w:szCs w:val="28"/>
          <w:lang w:val="uk-UA"/>
        </w:rPr>
        <w:t>.</w:t>
      </w:r>
    </w:p>
    <w:p w:rsidR="007E4D34" w:rsidRPr="006C0435" w:rsidRDefault="007E4D34" w:rsidP="007E4D34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П</w:t>
      </w:r>
      <w:r w:rsidRPr="006C0435">
        <w:rPr>
          <w:sz w:val="28"/>
          <w:szCs w:val="28"/>
        </w:rPr>
        <w:t xml:space="preserve">ланова </w:t>
      </w:r>
      <w:r>
        <w:rPr>
          <w:sz w:val="28"/>
          <w:szCs w:val="28"/>
        </w:rPr>
        <w:t>п</w:t>
      </w:r>
      <w:r w:rsidRPr="006C0435">
        <w:rPr>
          <w:sz w:val="28"/>
          <w:szCs w:val="28"/>
        </w:rPr>
        <w:t>отужність поліклініки - 500 відвідувань в зміну</w:t>
      </w:r>
      <w:r>
        <w:rPr>
          <w:sz w:val="28"/>
          <w:szCs w:val="28"/>
          <w:lang w:val="uk-UA"/>
        </w:rPr>
        <w:t>.</w:t>
      </w:r>
      <w:r w:rsidRPr="006C0435">
        <w:rPr>
          <w:sz w:val="28"/>
          <w:szCs w:val="28"/>
        </w:rPr>
        <w:t xml:space="preserve"> </w:t>
      </w:r>
    </w:p>
    <w:p w:rsidR="007E4D34" w:rsidRDefault="007E4D34" w:rsidP="007E4D34">
      <w:pPr>
        <w:jc w:val="both"/>
        <w:rPr>
          <w:sz w:val="28"/>
          <w:szCs w:val="28"/>
        </w:rPr>
      </w:pPr>
      <w:r w:rsidRPr="006C0435">
        <w:rPr>
          <w:sz w:val="28"/>
          <w:szCs w:val="28"/>
        </w:rPr>
        <w:t>   </w:t>
      </w:r>
      <w:r>
        <w:rPr>
          <w:sz w:val="28"/>
          <w:szCs w:val="28"/>
        </w:rPr>
        <w:t>   </w:t>
      </w:r>
      <w:r w:rsidRPr="006C0435">
        <w:rPr>
          <w:sz w:val="28"/>
          <w:szCs w:val="28"/>
        </w:rPr>
        <w:t xml:space="preserve"> Поліклініка забезпечує лікувально-профілактичну медичну допомогу в поліклініці і вдома дітям від 0 до 18 років. Прийом ведеться всі дні тижня з 8-00 до 19-00, крім суботи та неділі, в суботу з 9-00 до 16-00 год, в неділю і святкові дні з 9-00 до 14-00</w:t>
      </w:r>
      <w:r>
        <w:rPr>
          <w:sz w:val="28"/>
          <w:szCs w:val="28"/>
          <w:lang w:val="uk-UA"/>
        </w:rPr>
        <w:t>.</w:t>
      </w:r>
      <w:r w:rsidRPr="006C043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Кожного дня працюють кабінети невідкладної допомоги, згідно графіку роботи поліклініки.</w:t>
      </w:r>
      <w:r>
        <w:rPr>
          <w:sz w:val="28"/>
          <w:szCs w:val="28"/>
        </w:rPr>
        <w:t xml:space="preserve">     </w:t>
      </w:r>
    </w:p>
    <w:p w:rsidR="007E4D34" w:rsidRDefault="007E4D34" w:rsidP="007E4D34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</w:t>
      </w:r>
      <w:r w:rsidRPr="006C0435">
        <w:rPr>
          <w:sz w:val="28"/>
          <w:szCs w:val="28"/>
        </w:rPr>
        <w:t>З 2018 р введена система електронного запису</w:t>
      </w:r>
      <w:r>
        <w:rPr>
          <w:sz w:val="28"/>
          <w:szCs w:val="28"/>
        </w:rPr>
        <w:t xml:space="preserve"> до педіатрів і лікарів фахівців</w:t>
      </w:r>
      <w:r w:rsidRPr="006C0435">
        <w:rPr>
          <w:sz w:val="28"/>
          <w:szCs w:val="28"/>
        </w:rPr>
        <w:t>. З 15.11.2018 р поліклі</w:t>
      </w:r>
      <w:r>
        <w:rPr>
          <w:sz w:val="28"/>
          <w:szCs w:val="28"/>
        </w:rPr>
        <w:t>ніка перейшла з КУ до КНП «ДМ</w:t>
      </w:r>
      <w:r w:rsidRPr="006C0435">
        <w:rPr>
          <w:sz w:val="28"/>
          <w:szCs w:val="28"/>
        </w:rPr>
        <w:t>П №6» ОМР.</w:t>
      </w:r>
      <w:r w:rsidRPr="00965E30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Фінансування первинної ланки проводить НСЗУ.</w:t>
      </w:r>
      <w:r w:rsidRPr="00965E30">
        <w:rPr>
          <w:sz w:val="28"/>
          <w:szCs w:val="28"/>
        </w:rPr>
        <w:t xml:space="preserve">  </w:t>
      </w:r>
    </w:p>
    <w:p w:rsidR="007E4D34" w:rsidRDefault="007E4D34" w:rsidP="007E4D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В 2023 році було заключено договір з НСЗУ на 6 пакетів:</w:t>
      </w:r>
    </w:p>
    <w:p w:rsidR="007E4D34" w:rsidRDefault="007E4D34" w:rsidP="007E4D34">
      <w:pPr>
        <w:jc w:val="both"/>
        <w:rPr>
          <w:sz w:val="28"/>
          <w:szCs w:val="28"/>
          <w:lang w:val="uk-UA"/>
        </w:rPr>
      </w:pPr>
      <w:r w:rsidRPr="00522AF2">
        <w:rPr>
          <w:sz w:val="28"/>
          <w:szCs w:val="28"/>
          <w:lang w:val="uk-UA"/>
        </w:rPr>
        <w:tab/>
        <w:t>Медичні послуги, пов’язані  з первинною медичною допомогою</w:t>
      </w:r>
      <w:r>
        <w:rPr>
          <w:sz w:val="28"/>
          <w:szCs w:val="28"/>
          <w:lang w:val="uk-UA"/>
        </w:rPr>
        <w:t>.</w:t>
      </w:r>
    </w:p>
    <w:p w:rsidR="007E4D34" w:rsidRPr="00522AF2" w:rsidRDefault="007E4D34" w:rsidP="007E4D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- Первинна медична допомога.</w:t>
      </w:r>
    </w:p>
    <w:p w:rsidR="007E4D34" w:rsidRPr="00522AF2" w:rsidRDefault="007E4D34" w:rsidP="007E4D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</w:t>
      </w:r>
      <w:r w:rsidRPr="00522AF2">
        <w:rPr>
          <w:sz w:val="28"/>
          <w:szCs w:val="28"/>
          <w:lang w:val="uk-UA"/>
        </w:rPr>
        <w:t>9</w:t>
      </w:r>
      <w:r w:rsidRPr="00522AF2">
        <w:rPr>
          <w:sz w:val="28"/>
          <w:szCs w:val="28"/>
          <w:lang w:val="uk-UA"/>
        </w:rPr>
        <w:tab/>
        <w:t>Медична допомога дорослим та дітям в амбулаторних умовах</w:t>
      </w:r>
      <w:r>
        <w:rPr>
          <w:sz w:val="28"/>
          <w:szCs w:val="28"/>
          <w:lang w:val="uk-UA"/>
        </w:rPr>
        <w:t>.</w:t>
      </w:r>
    </w:p>
    <w:p w:rsidR="007E4D34" w:rsidRPr="00522AF2" w:rsidRDefault="007E4D34" w:rsidP="007E4D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22AF2">
        <w:rPr>
          <w:sz w:val="28"/>
          <w:szCs w:val="28"/>
          <w:lang w:val="uk-UA"/>
        </w:rPr>
        <w:t>24</w:t>
      </w:r>
      <w:r w:rsidRPr="00522AF2">
        <w:rPr>
          <w:sz w:val="28"/>
          <w:szCs w:val="28"/>
          <w:lang w:val="uk-UA"/>
        </w:rPr>
        <w:tab/>
        <w:t>Мобільна паліативна медична допомога дорослим та дітям</w:t>
      </w:r>
      <w:r>
        <w:rPr>
          <w:sz w:val="28"/>
          <w:szCs w:val="28"/>
          <w:lang w:val="uk-UA"/>
        </w:rPr>
        <w:t>.</w:t>
      </w:r>
    </w:p>
    <w:p w:rsidR="007E4D34" w:rsidRDefault="007E4D34" w:rsidP="007E4D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22AF2">
        <w:rPr>
          <w:sz w:val="28"/>
          <w:szCs w:val="28"/>
          <w:lang w:val="uk-UA"/>
        </w:rPr>
        <w:t>25</w:t>
      </w:r>
      <w:r w:rsidRPr="00522AF2">
        <w:rPr>
          <w:sz w:val="28"/>
          <w:szCs w:val="28"/>
          <w:lang w:val="uk-UA"/>
        </w:rPr>
        <w:tab/>
        <w:t>Медична реабілітація немовлят, які народилися передчасно та/або хворими, протягом перших трьох рокі життя</w:t>
      </w:r>
      <w:r>
        <w:rPr>
          <w:sz w:val="28"/>
          <w:szCs w:val="28"/>
          <w:lang w:val="uk-UA"/>
        </w:rPr>
        <w:t>.</w:t>
      </w:r>
    </w:p>
    <w:p w:rsidR="007E4D34" w:rsidRPr="00522AF2" w:rsidRDefault="007E4D34" w:rsidP="007E4D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-51 Супровід і лікування дорослих та дітей з психічними розладами на первинному рівні медичної допомоги.</w:t>
      </w:r>
    </w:p>
    <w:p w:rsidR="007E4D34" w:rsidRPr="00522AF2" w:rsidRDefault="007E4D34" w:rsidP="007E4D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- 54</w:t>
      </w:r>
      <w:r w:rsidRPr="00522AF2">
        <w:rPr>
          <w:sz w:val="28"/>
          <w:szCs w:val="28"/>
          <w:lang w:val="uk-UA"/>
        </w:rPr>
        <w:tab/>
        <w:t>Медична реабілітація дорослих та дітей</w:t>
      </w:r>
      <w:r>
        <w:rPr>
          <w:sz w:val="28"/>
          <w:szCs w:val="28"/>
          <w:lang w:val="uk-UA"/>
        </w:rPr>
        <w:t xml:space="preserve"> в амбулаторних умовах.</w:t>
      </w:r>
    </w:p>
    <w:p w:rsidR="007E4D34" w:rsidRPr="00522AF2" w:rsidRDefault="007E4D34" w:rsidP="007E4D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7E4D34" w:rsidRPr="0039625F" w:rsidRDefault="007E4D34" w:rsidP="007E4D34">
      <w:pPr>
        <w:jc w:val="both"/>
        <w:rPr>
          <w:sz w:val="28"/>
          <w:szCs w:val="28"/>
        </w:rPr>
      </w:pPr>
    </w:p>
    <w:p w:rsidR="007E4D34" w:rsidRPr="00697A39" w:rsidRDefault="007E4D34" w:rsidP="007E4D34">
      <w:pPr>
        <w:pStyle w:val="a7"/>
        <w:rPr>
          <w:b/>
          <w:sz w:val="28"/>
          <w:szCs w:val="28"/>
          <w:lang w:val="uk-UA"/>
        </w:rPr>
      </w:pPr>
      <w:r w:rsidRPr="00965E30">
        <w:rPr>
          <w:sz w:val="28"/>
          <w:szCs w:val="28"/>
          <w:lang w:val="uk-UA"/>
        </w:rPr>
        <w:t xml:space="preserve">                           </w:t>
      </w:r>
      <w:r w:rsidRPr="00697A39">
        <w:rPr>
          <w:b/>
          <w:sz w:val="28"/>
          <w:szCs w:val="28"/>
          <w:lang w:val="uk-UA"/>
        </w:rPr>
        <w:t>ЛІКУВАЛЬНО-ПРОФІЛАКТИЧНА РОБОТА</w:t>
      </w:r>
    </w:p>
    <w:p w:rsidR="007E4D34" w:rsidRPr="00965E30" w:rsidRDefault="007E4D34" w:rsidP="007E4D34">
      <w:pPr>
        <w:pStyle w:val="a7"/>
        <w:rPr>
          <w:sz w:val="28"/>
          <w:szCs w:val="28"/>
          <w:lang w:val="uk-UA"/>
        </w:rPr>
      </w:pPr>
    </w:p>
    <w:p w:rsidR="007E4D34" w:rsidRPr="009373A8" w:rsidRDefault="007E4D34" w:rsidP="007E4D34">
      <w:pPr>
        <w:shd w:val="clear" w:color="auto" w:fill="FFFFFF"/>
        <w:tabs>
          <w:tab w:val="left" w:pos="993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  </w:t>
      </w:r>
      <w:r w:rsidRPr="006C0435">
        <w:rPr>
          <w:sz w:val="28"/>
          <w:szCs w:val="28"/>
          <w:lang w:val="uk-UA"/>
        </w:rPr>
        <w:t>Лікувально - профілактична робота в дитячій поліклініці проводиться відповідно до Національної програми «Діти України», основним регламентуючих документів МОЗ України, департаментів обласного та міського управлінь охорони здоров'я, наказів і розпоряджен</w:t>
      </w:r>
      <w:r>
        <w:rPr>
          <w:sz w:val="28"/>
          <w:szCs w:val="28"/>
          <w:lang w:val="uk-UA"/>
        </w:rPr>
        <w:t xml:space="preserve">ь директора  КНП </w:t>
      </w:r>
      <w:r w:rsidRPr="009373A8">
        <w:rPr>
          <w:sz w:val="28"/>
          <w:szCs w:val="28"/>
          <w:lang w:val="uk-UA"/>
        </w:rPr>
        <w:t>«ДМП № 6»  ОМР а також наказів і розпоряджень НСЗУ.</w:t>
      </w:r>
      <w:r w:rsidRPr="009373A8">
        <w:rPr>
          <w:sz w:val="28"/>
          <w:szCs w:val="28"/>
          <w:lang w:val="uk-UA"/>
        </w:rPr>
        <w:tab/>
      </w:r>
      <w:r w:rsidRPr="009373A8">
        <w:rPr>
          <w:sz w:val="28"/>
          <w:szCs w:val="28"/>
          <w:lang w:val="uk-UA" w:eastAsia="uk-UA"/>
        </w:rPr>
        <w:t>Надання первинної медичної допомоги (затверджено наказом Міністерства охорони здоров’я України  від 19.03.2018 № 504, далі – Наказ №504).</w:t>
      </w:r>
    </w:p>
    <w:p w:rsidR="007E4D34" w:rsidRDefault="007E4D34" w:rsidP="007E4D34">
      <w:pPr>
        <w:pStyle w:val="a7"/>
        <w:rPr>
          <w:sz w:val="28"/>
          <w:szCs w:val="28"/>
          <w:lang w:val="uk-UA"/>
        </w:rPr>
      </w:pPr>
    </w:p>
    <w:p w:rsidR="007E4D34" w:rsidRPr="006C0435" w:rsidRDefault="007E4D34" w:rsidP="007E4D34">
      <w:pPr>
        <w:pStyle w:val="a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6C0435">
        <w:rPr>
          <w:sz w:val="28"/>
          <w:szCs w:val="28"/>
          <w:lang w:val="uk-UA"/>
        </w:rPr>
        <w:t>Лікувально-профілактична робота включає наступні розділи та напрямки:</w:t>
      </w:r>
    </w:p>
    <w:p w:rsidR="007E4D34" w:rsidRPr="006C0435" w:rsidRDefault="007E4D34" w:rsidP="007E4D34">
      <w:pPr>
        <w:pStyle w:val="a7"/>
        <w:rPr>
          <w:sz w:val="28"/>
          <w:szCs w:val="28"/>
          <w:lang w:val="uk-UA"/>
        </w:rPr>
      </w:pPr>
      <w:r w:rsidRPr="006C0435">
        <w:rPr>
          <w:sz w:val="28"/>
          <w:szCs w:val="28"/>
          <w:lang w:val="uk-UA"/>
        </w:rPr>
        <w:t>1. Профілактика дитячої смертності.</w:t>
      </w:r>
    </w:p>
    <w:p w:rsidR="007E4D34" w:rsidRPr="006C0435" w:rsidRDefault="007E4D34" w:rsidP="007E4D34">
      <w:pPr>
        <w:pStyle w:val="a7"/>
        <w:rPr>
          <w:sz w:val="28"/>
          <w:szCs w:val="28"/>
          <w:lang w:val="uk-UA"/>
        </w:rPr>
      </w:pPr>
      <w:r w:rsidRPr="006C0435">
        <w:rPr>
          <w:sz w:val="28"/>
          <w:szCs w:val="28"/>
          <w:lang w:val="uk-UA"/>
        </w:rPr>
        <w:t>2. Зниження захворюваності дітей першого року життя, в тому числі ново</w:t>
      </w:r>
      <w:r>
        <w:rPr>
          <w:sz w:val="28"/>
          <w:szCs w:val="28"/>
          <w:lang w:val="uk-UA"/>
        </w:rPr>
        <w:t>-</w:t>
      </w:r>
      <w:r w:rsidRPr="006C0435">
        <w:rPr>
          <w:sz w:val="28"/>
          <w:szCs w:val="28"/>
          <w:lang w:val="uk-UA"/>
        </w:rPr>
        <w:t>народжених, які зна</w:t>
      </w:r>
      <w:r>
        <w:rPr>
          <w:sz w:val="28"/>
          <w:szCs w:val="28"/>
          <w:lang w:val="uk-UA"/>
        </w:rPr>
        <w:t>ходяться під наглядом педіатрів і сімейних лікарів.</w:t>
      </w:r>
    </w:p>
    <w:p w:rsidR="007E4D34" w:rsidRPr="006C0435" w:rsidRDefault="007E4D34" w:rsidP="007E4D34">
      <w:pPr>
        <w:pStyle w:val="a7"/>
        <w:rPr>
          <w:sz w:val="28"/>
          <w:szCs w:val="28"/>
          <w:lang w:val="uk-UA"/>
        </w:rPr>
      </w:pPr>
      <w:r w:rsidRPr="006C0435">
        <w:rPr>
          <w:sz w:val="28"/>
          <w:szCs w:val="28"/>
          <w:lang w:val="uk-UA"/>
        </w:rPr>
        <w:t xml:space="preserve">3. </w:t>
      </w:r>
      <w:r>
        <w:rPr>
          <w:sz w:val="28"/>
          <w:szCs w:val="28"/>
          <w:lang w:val="uk-UA"/>
        </w:rPr>
        <w:t>Імунопрофілактична</w:t>
      </w:r>
      <w:r w:rsidRPr="006C0435">
        <w:rPr>
          <w:sz w:val="28"/>
          <w:szCs w:val="28"/>
          <w:lang w:val="uk-UA"/>
        </w:rPr>
        <w:t xml:space="preserve"> робота серед всіх вікових груп </w:t>
      </w:r>
      <w:r>
        <w:rPr>
          <w:sz w:val="28"/>
          <w:szCs w:val="28"/>
          <w:lang w:val="uk-UA"/>
        </w:rPr>
        <w:t xml:space="preserve">дитячого </w:t>
      </w:r>
      <w:r w:rsidRPr="006C0435">
        <w:rPr>
          <w:sz w:val="28"/>
          <w:szCs w:val="28"/>
          <w:lang w:val="uk-UA"/>
        </w:rPr>
        <w:t>населення.</w:t>
      </w:r>
    </w:p>
    <w:p w:rsidR="007E4D34" w:rsidRDefault="007E4D34" w:rsidP="007E4D34">
      <w:pPr>
        <w:pStyle w:val="a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4. Диспансеризація декретова</w:t>
      </w:r>
      <w:r w:rsidRPr="006C0435">
        <w:rPr>
          <w:sz w:val="28"/>
          <w:szCs w:val="28"/>
          <w:lang w:val="uk-UA"/>
        </w:rPr>
        <w:t>них контингентів дитячого населення.</w:t>
      </w:r>
      <w:r w:rsidRPr="00965E30">
        <w:rPr>
          <w:sz w:val="28"/>
          <w:szCs w:val="28"/>
          <w:lang w:val="uk-UA"/>
        </w:rPr>
        <w:tab/>
      </w:r>
    </w:p>
    <w:p w:rsidR="007E4D34" w:rsidRPr="00CF1DE9" w:rsidRDefault="007E4D34" w:rsidP="007E4D34">
      <w:pPr>
        <w:pStyle w:val="a7"/>
        <w:rPr>
          <w:sz w:val="28"/>
          <w:szCs w:val="28"/>
          <w:lang w:val="uk-UA"/>
        </w:rPr>
      </w:pPr>
      <w:r w:rsidRPr="007E2BB8">
        <w:rPr>
          <w:sz w:val="28"/>
          <w:szCs w:val="28"/>
        </w:rPr>
        <w:t>5. Спостереження, оздоровлення і реабілітація диспансерної групи хворих.</w:t>
      </w:r>
    </w:p>
    <w:p w:rsidR="007E4D34" w:rsidRPr="007E4D34" w:rsidRDefault="007E4D34" w:rsidP="007E4D34">
      <w:pPr>
        <w:jc w:val="both"/>
        <w:rPr>
          <w:sz w:val="28"/>
          <w:szCs w:val="28"/>
          <w:lang w:val="uk-UA"/>
        </w:rPr>
      </w:pPr>
      <w:r w:rsidRPr="007E4D34">
        <w:rPr>
          <w:sz w:val="28"/>
          <w:szCs w:val="28"/>
          <w:lang w:val="uk-UA"/>
        </w:rPr>
        <w:t>6. Організація медичного обслуговування, оздоровлення і реабілітація дітей з інвалідністю.</w:t>
      </w:r>
    </w:p>
    <w:p w:rsidR="007E4D34" w:rsidRDefault="007E4D34" w:rsidP="007E4D34">
      <w:pPr>
        <w:jc w:val="both"/>
        <w:rPr>
          <w:sz w:val="28"/>
          <w:szCs w:val="28"/>
        </w:rPr>
      </w:pPr>
      <w:r w:rsidRPr="007E2BB8">
        <w:rPr>
          <w:sz w:val="28"/>
          <w:szCs w:val="28"/>
        </w:rPr>
        <w:t>7. Проведення санітарно -</w:t>
      </w:r>
      <w:r>
        <w:rPr>
          <w:sz w:val="28"/>
          <w:szCs w:val="28"/>
          <w:lang w:val="uk-UA"/>
        </w:rPr>
        <w:t xml:space="preserve"> пр</w:t>
      </w:r>
      <w:r w:rsidRPr="007E2BB8">
        <w:rPr>
          <w:sz w:val="28"/>
          <w:szCs w:val="28"/>
        </w:rPr>
        <w:t>освітн</w:t>
      </w:r>
      <w:r>
        <w:rPr>
          <w:sz w:val="28"/>
          <w:szCs w:val="28"/>
          <w:lang w:val="uk-UA"/>
        </w:rPr>
        <w:t>ицьк</w:t>
      </w:r>
      <w:r w:rsidRPr="007E2BB8">
        <w:rPr>
          <w:sz w:val="28"/>
          <w:szCs w:val="28"/>
        </w:rPr>
        <w:t>ої роботи.</w:t>
      </w:r>
    </w:p>
    <w:p w:rsidR="007E4D34" w:rsidRPr="009373A8" w:rsidRDefault="007E4D34" w:rsidP="007E4D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Організована Школа медсестринства.</w:t>
      </w:r>
    </w:p>
    <w:p w:rsidR="007E4D34" w:rsidRPr="007E2BB8" w:rsidRDefault="007E4D34" w:rsidP="007E4D34">
      <w:pPr>
        <w:jc w:val="both"/>
        <w:rPr>
          <w:sz w:val="28"/>
          <w:szCs w:val="28"/>
        </w:rPr>
      </w:pPr>
    </w:p>
    <w:p w:rsidR="007E4D34" w:rsidRDefault="007E4D34" w:rsidP="007E4D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7E2BB8">
        <w:rPr>
          <w:sz w:val="28"/>
          <w:szCs w:val="28"/>
        </w:rPr>
        <w:t>Робота в поліклініці проводиться згідно плану організаційних заходів, які щорічно розробляються в кожному підрозділі</w:t>
      </w:r>
      <w:r>
        <w:rPr>
          <w:sz w:val="28"/>
          <w:szCs w:val="28"/>
          <w:lang w:val="uk-UA"/>
        </w:rPr>
        <w:t>,</w:t>
      </w:r>
      <w:r w:rsidRPr="007E2BB8">
        <w:rPr>
          <w:sz w:val="28"/>
          <w:szCs w:val="28"/>
        </w:rPr>
        <w:t xml:space="preserve"> згідно </w:t>
      </w:r>
      <w:r>
        <w:rPr>
          <w:sz w:val="28"/>
          <w:szCs w:val="28"/>
          <w:lang w:val="uk-UA"/>
        </w:rPr>
        <w:t xml:space="preserve">загально- </w:t>
      </w:r>
      <w:r>
        <w:rPr>
          <w:sz w:val="28"/>
          <w:szCs w:val="28"/>
        </w:rPr>
        <w:t>поліклінічн</w:t>
      </w:r>
      <w:r w:rsidRPr="007E2BB8">
        <w:rPr>
          <w:sz w:val="28"/>
          <w:szCs w:val="28"/>
        </w:rPr>
        <w:t>ому плану.</w:t>
      </w:r>
      <w:r>
        <w:rPr>
          <w:sz w:val="28"/>
          <w:szCs w:val="28"/>
          <w:lang w:val="uk-UA"/>
        </w:rPr>
        <w:t xml:space="preserve">  Діти обслуговуються лікарями педіатрами, з якими підписано декларацію.  Всього на кінець 2021 року підписано декларацій </w:t>
      </w:r>
    </w:p>
    <w:p w:rsidR="007E4D34" w:rsidRPr="00E80D3E" w:rsidRDefault="007E4D34" w:rsidP="007E4D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49 900.</w:t>
      </w:r>
    </w:p>
    <w:p w:rsidR="007E4D34" w:rsidRDefault="007E4D34" w:rsidP="007E4D34">
      <w:pPr>
        <w:jc w:val="both"/>
        <w:rPr>
          <w:sz w:val="28"/>
          <w:szCs w:val="28"/>
        </w:rPr>
      </w:pPr>
    </w:p>
    <w:p w:rsidR="007E4D34" w:rsidRPr="007E2BB8" w:rsidRDefault="007E4D34" w:rsidP="007E4D34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</w:rPr>
        <w:t>За минулий 202</w:t>
      </w:r>
      <w:r w:rsidR="007E38D6"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рік КНП</w:t>
      </w:r>
      <w:r w:rsidRPr="007E2BB8">
        <w:rPr>
          <w:sz w:val="28"/>
          <w:szCs w:val="28"/>
        </w:rPr>
        <w:t xml:space="preserve"> «ДМП №6» </w:t>
      </w:r>
      <w:r>
        <w:rPr>
          <w:sz w:val="28"/>
          <w:szCs w:val="28"/>
          <w:lang w:val="uk-UA"/>
        </w:rPr>
        <w:t xml:space="preserve">згідно ЦСУ </w:t>
      </w:r>
      <w:r w:rsidRPr="007E2BB8">
        <w:rPr>
          <w:sz w:val="28"/>
          <w:szCs w:val="28"/>
        </w:rPr>
        <w:t>обслуговувала такі контингенти дитячого населення:</w:t>
      </w:r>
    </w:p>
    <w:p w:rsidR="007E4D34" w:rsidRPr="00CE4F32" w:rsidRDefault="007E4D34" w:rsidP="007E4D34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1911"/>
        <w:gridCol w:w="1911"/>
        <w:gridCol w:w="1911"/>
      </w:tblGrid>
      <w:tr w:rsidR="007E4D34" w:rsidRPr="00CE4F32" w:rsidTr="003E6A4F">
        <w:tc>
          <w:tcPr>
            <w:tcW w:w="3708" w:type="dxa"/>
          </w:tcPr>
          <w:p w:rsidR="007E4D34" w:rsidRPr="00CE4F32" w:rsidRDefault="007E4D34" w:rsidP="003E6A4F">
            <w:pPr>
              <w:jc w:val="both"/>
              <w:rPr>
                <w:sz w:val="28"/>
                <w:szCs w:val="28"/>
                <w:lang w:val="uk-UA"/>
              </w:rPr>
            </w:pPr>
            <w:r w:rsidRPr="00CE4F32">
              <w:rPr>
                <w:sz w:val="28"/>
                <w:szCs w:val="28"/>
              </w:rPr>
              <w:t xml:space="preserve">   Контингент</w:t>
            </w:r>
            <w:r w:rsidRPr="00CE4F32">
              <w:rPr>
                <w:sz w:val="28"/>
                <w:szCs w:val="28"/>
                <w:lang w:val="uk-UA"/>
              </w:rPr>
              <w:t>и</w:t>
            </w:r>
          </w:p>
        </w:tc>
        <w:tc>
          <w:tcPr>
            <w:tcW w:w="1911" w:type="dxa"/>
          </w:tcPr>
          <w:p w:rsidR="007E4D34" w:rsidRPr="00B93194" w:rsidRDefault="007E38D6" w:rsidP="003E6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2022</w:t>
            </w:r>
            <w:r w:rsidR="007E4D34">
              <w:rPr>
                <w:sz w:val="28"/>
                <w:szCs w:val="28"/>
                <w:lang w:val="uk-UA"/>
              </w:rPr>
              <w:t xml:space="preserve"> </w:t>
            </w:r>
            <w:r w:rsidR="007E4D34" w:rsidRPr="00CE4F32">
              <w:rPr>
                <w:sz w:val="28"/>
                <w:szCs w:val="28"/>
                <w:lang w:val="uk-UA"/>
              </w:rPr>
              <w:t>р</w:t>
            </w:r>
            <w:r w:rsidR="007E4D3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11" w:type="dxa"/>
          </w:tcPr>
          <w:p w:rsidR="007E4D34" w:rsidRPr="00B93194" w:rsidRDefault="007E38D6" w:rsidP="003E6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2023</w:t>
            </w:r>
            <w:r w:rsidR="007E4D34">
              <w:rPr>
                <w:sz w:val="28"/>
                <w:szCs w:val="28"/>
                <w:lang w:val="uk-UA"/>
              </w:rPr>
              <w:t xml:space="preserve"> </w:t>
            </w:r>
            <w:r w:rsidR="007E4D34" w:rsidRPr="00CE4F32">
              <w:rPr>
                <w:sz w:val="28"/>
                <w:szCs w:val="28"/>
                <w:lang w:val="uk-UA"/>
              </w:rPr>
              <w:t>р</w:t>
            </w:r>
            <w:r w:rsidR="007E4D3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11" w:type="dxa"/>
          </w:tcPr>
          <w:p w:rsidR="007E4D34" w:rsidRPr="00B93194" w:rsidRDefault="007E38D6" w:rsidP="003E6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2024</w:t>
            </w:r>
            <w:r w:rsidR="007E4D34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  <w:tr w:rsidR="007E4D34" w:rsidRPr="00CE4F32" w:rsidTr="003E6A4F">
        <w:tc>
          <w:tcPr>
            <w:tcW w:w="3708" w:type="dxa"/>
          </w:tcPr>
          <w:p w:rsidR="007E4D34" w:rsidRPr="00CE4F32" w:rsidRDefault="007E4D34" w:rsidP="003E6A4F">
            <w:pPr>
              <w:jc w:val="both"/>
              <w:rPr>
                <w:sz w:val="28"/>
                <w:szCs w:val="28"/>
              </w:rPr>
            </w:pPr>
            <w:r w:rsidRPr="00CE4F32">
              <w:rPr>
                <w:sz w:val="28"/>
                <w:szCs w:val="28"/>
              </w:rPr>
              <w:t>Всього дит</w:t>
            </w:r>
            <w:r w:rsidRPr="00CE4F32">
              <w:rPr>
                <w:sz w:val="28"/>
                <w:szCs w:val="28"/>
                <w:lang w:val="uk-UA"/>
              </w:rPr>
              <w:t>яч</w:t>
            </w:r>
            <w:r w:rsidRPr="00CE4F32">
              <w:rPr>
                <w:sz w:val="28"/>
                <w:szCs w:val="28"/>
              </w:rPr>
              <w:t>ого населення</w:t>
            </w:r>
          </w:p>
        </w:tc>
        <w:tc>
          <w:tcPr>
            <w:tcW w:w="1911" w:type="dxa"/>
          </w:tcPr>
          <w:p w:rsidR="007E4D34" w:rsidRPr="00BA7644" w:rsidRDefault="007E4D34" w:rsidP="003E6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40839</w:t>
            </w:r>
          </w:p>
        </w:tc>
        <w:tc>
          <w:tcPr>
            <w:tcW w:w="1911" w:type="dxa"/>
          </w:tcPr>
          <w:p w:rsidR="007E4D34" w:rsidRPr="00170FB4" w:rsidRDefault="007E4D34" w:rsidP="003E6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40906</w:t>
            </w:r>
          </w:p>
        </w:tc>
        <w:tc>
          <w:tcPr>
            <w:tcW w:w="1911" w:type="dxa"/>
          </w:tcPr>
          <w:p w:rsidR="007E4D34" w:rsidRPr="00BA7644" w:rsidRDefault="007E4D34" w:rsidP="003E6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9C46BF">
              <w:rPr>
                <w:sz w:val="28"/>
                <w:szCs w:val="28"/>
                <w:lang w:val="uk-UA"/>
              </w:rPr>
              <w:t>3613</w:t>
            </w:r>
          </w:p>
        </w:tc>
      </w:tr>
      <w:tr w:rsidR="007E4D34" w:rsidRPr="00CE4F32" w:rsidTr="003E6A4F">
        <w:tc>
          <w:tcPr>
            <w:tcW w:w="3708" w:type="dxa"/>
          </w:tcPr>
          <w:p w:rsidR="007E4D34" w:rsidRPr="00CE4F32" w:rsidRDefault="007E4D34" w:rsidP="003E6A4F">
            <w:pPr>
              <w:jc w:val="both"/>
              <w:rPr>
                <w:sz w:val="28"/>
                <w:szCs w:val="28"/>
              </w:rPr>
            </w:pPr>
            <w:r w:rsidRPr="00CE4F32">
              <w:rPr>
                <w:sz w:val="28"/>
                <w:szCs w:val="28"/>
              </w:rPr>
              <w:t>В т. ч. до 1 року</w:t>
            </w:r>
          </w:p>
        </w:tc>
        <w:tc>
          <w:tcPr>
            <w:tcW w:w="1911" w:type="dxa"/>
            <w:vAlign w:val="bottom"/>
          </w:tcPr>
          <w:p w:rsidR="007E4D34" w:rsidRPr="00BA7644" w:rsidRDefault="007E4D34" w:rsidP="003E6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2212</w:t>
            </w:r>
          </w:p>
        </w:tc>
        <w:tc>
          <w:tcPr>
            <w:tcW w:w="1911" w:type="dxa"/>
          </w:tcPr>
          <w:p w:rsidR="007E4D34" w:rsidRPr="00170FB4" w:rsidRDefault="007E4D34" w:rsidP="003E6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1753</w:t>
            </w:r>
          </w:p>
        </w:tc>
        <w:tc>
          <w:tcPr>
            <w:tcW w:w="1911" w:type="dxa"/>
            <w:vAlign w:val="bottom"/>
          </w:tcPr>
          <w:p w:rsidR="007E4D34" w:rsidRPr="00BA7644" w:rsidRDefault="009C46BF" w:rsidP="003E6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143</w:t>
            </w:r>
            <w:r w:rsidR="007E4D34">
              <w:rPr>
                <w:sz w:val="28"/>
                <w:szCs w:val="28"/>
                <w:lang w:val="uk-UA"/>
              </w:rPr>
              <w:t>2</w:t>
            </w:r>
          </w:p>
        </w:tc>
      </w:tr>
      <w:tr w:rsidR="007E4D34" w:rsidRPr="00CE4F32" w:rsidTr="003E6A4F">
        <w:tc>
          <w:tcPr>
            <w:tcW w:w="3708" w:type="dxa"/>
          </w:tcPr>
          <w:p w:rsidR="007E4D34" w:rsidRPr="00CE4F32" w:rsidRDefault="007E4D34" w:rsidP="003E6A4F">
            <w:pPr>
              <w:jc w:val="both"/>
              <w:rPr>
                <w:sz w:val="28"/>
                <w:szCs w:val="28"/>
              </w:rPr>
            </w:pPr>
            <w:r w:rsidRPr="00CE4F32">
              <w:rPr>
                <w:sz w:val="28"/>
                <w:szCs w:val="28"/>
              </w:rPr>
              <w:t>В т. ч. ново</w:t>
            </w:r>
            <w:r w:rsidRPr="00CE4F32">
              <w:rPr>
                <w:sz w:val="28"/>
                <w:szCs w:val="28"/>
                <w:lang w:val="uk-UA"/>
              </w:rPr>
              <w:t>на</w:t>
            </w:r>
            <w:r w:rsidRPr="00CE4F32">
              <w:rPr>
                <w:sz w:val="28"/>
                <w:szCs w:val="28"/>
              </w:rPr>
              <w:t>род</w:t>
            </w:r>
            <w:r w:rsidRPr="00CE4F32">
              <w:rPr>
                <w:sz w:val="28"/>
                <w:szCs w:val="28"/>
                <w:lang w:val="uk-UA"/>
              </w:rPr>
              <w:t>ж</w:t>
            </w:r>
            <w:r w:rsidRPr="00CE4F32">
              <w:rPr>
                <w:sz w:val="28"/>
                <w:szCs w:val="28"/>
              </w:rPr>
              <w:t>енних</w:t>
            </w:r>
          </w:p>
        </w:tc>
        <w:tc>
          <w:tcPr>
            <w:tcW w:w="1911" w:type="dxa"/>
            <w:vAlign w:val="bottom"/>
          </w:tcPr>
          <w:p w:rsidR="007E4D34" w:rsidRPr="00BA7644" w:rsidRDefault="007E4D34" w:rsidP="003E6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2064</w:t>
            </w:r>
          </w:p>
        </w:tc>
        <w:tc>
          <w:tcPr>
            <w:tcW w:w="1911" w:type="dxa"/>
          </w:tcPr>
          <w:p w:rsidR="007E4D34" w:rsidRPr="00170FB4" w:rsidRDefault="007E4D34" w:rsidP="003E6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1392</w:t>
            </w:r>
          </w:p>
        </w:tc>
        <w:tc>
          <w:tcPr>
            <w:tcW w:w="1911" w:type="dxa"/>
            <w:vAlign w:val="bottom"/>
          </w:tcPr>
          <w:p w:rsidR="007E4D34" w:rsidRPr="00BA7644" w:rsidRDefault="009C46BF" w:rsidP="003E6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978</w:t>
            </w:r>
          </w:p>
        </w:tc>
      </w:tr>
      <w:tr w:rsidR="007E4D34" w:rsidRPr="00CE4F32" w:rsidTr="003E6A4F">
        <w:tc>
          <w:tcPr>
            <w:tcW w:w="3708" w:type="dxa"/>
          </w:tcPr>
          <w:p w:rsidR="007E4D34" w:rsidRPr="00CE4F32" w:rsidRDefault="007E4D34" w:rsidP="003E6A4F">
            <w:pPr>
              <w:jc w:val="both"/>
              <w:rPr>
                <w:sz w:val="28"/>
                <w:szCs w:val="28"/>
              </w:rPr>
            </w:pPr>
            <w:r w:rsidRPr="00CE4F32">
              <w:rPr>
                <w:sz w:val="28"/>
                <w:szCs w:val="28"/>
              </w:rPr>
              <w:t xml:space="preserve">В т. ч. </w:t>
            </w:r>
            <w:r w:rsidR="000B5A08" w:rsidRPr="00CE4F32">
              <w:rPr>
                <w:sz w:val="28"/>
                <w:szCs w:val="28"/>
              </w:rPr>
              <w:t>П</w:t>
            </w:r>
            <w:r w:rsidRPr="00CE4F32">
              <w:rPr>
                <w:sz w:val="28"/>
                <w:szCs w:val="28"/>
              </w:rPr>
              <w:t>одростков</w:t>
            </w:r>
          </w:p>
        </w:tc>
        <w:tc>
          <w:tcPr>
            <w:tcW w:w="1911" w:type="dxa"/>
          </w:tcPr>
          <w:p w:rsidR="007E4D34" w:rsidRPr="00BA7644" w:rsidRDefault="007E4D34" w:rsidP="003E6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6229</w:t>
            </w:r>
          </w:p>
        </w:tc>
        <w:tc>
          <w:tcPr>
            <w:tcW w:w="1911" w:type="dxa"/>
          </w:tcPr>
          <w:p w:rsidR="007E4D34" w:rsidRPr="00170FB4" w:rsidRDefault="007E4D34" w:rsidP="003E6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6352</w:t>
            </w:r>
          </w:p>
        </w:tc>
        <w:tc>
          <w:tcPr>
            <w:tcW w:w="1911" w:type="dxa"/>
          </w:tcPr>
          <w:p w:rsidR="007E4D34" w:rsidRPr="00BA7644" w:rsidRDefault="007E4D34" w:rsidP="003E6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9C46BF">
              <w:rPr>
                <w:sz w:val="28"/>
                <w:szCs w:val="28"/>
                <w:lang w:val="uk-UA"/>
              </w:rPr>
              <w:t>845</w:t>
            </w:r>
          </w:p>
        </w:tc>
      </w:tr>
    </w:tbl>
    <w:p w:rsidR="007E4D34" w:rsidRDefault="007E4D34" w:rsidP="007E4D34">
      <w:pPr>
        <w:jc w:val="both"/>
        <w:rPr>
          <w:sz w:val="28"/>
          <w:szCs w:val="28"/>
        </w:rPr>
      </w:pPr>
      <w:r w:rsidRPr="00CE4F32">
        <w:rPr>
          <w:sz w:val="28"/>
          <w:szCs w:val="28"/>
        </w:rPr>
        <w:t xml:space="preserve">   </w:t>
      </w:r>
    </w:p>
    <w:p w:rsidR="007E4D34" w:rsidRPr="00CE4F32" w:rsidRDefault="007E4D34" w:rsidP="007E4D34">
      <w:pPr>
        <w:jc w:val="both"/>
        <w:rPr>
          <w:sz w:val="28"/>
          <w:szCs w:val="28"/>
          <w:lang w:val="uk-UA"/>
        </w:rPr>
      </w:pPr>
      <w:r w:rsidRPr="00CE4F32">
        <w:rPr>
          <w:sz w:val="28"/>
          <w:szCs w:val="28"/>
        </w:rPr>
        <w:t xml:space="preserve"> </w:t>
      </w:r>
      <w:r w:rsidRPr="00CE4F32">
        <w:rPr>
          <w:sz w:val="28"/>
          <w:szCs w:val="28"/>
          <w:lang w:val="uk-UA"/>
        </w:rPr>
        <w:t xml:space="preserve">  Декларацій підпи</w:t>
      </w:r>
      <w:r w:rsidR="009C46BF">
        <w:rPr>
          <w:sz w:val="28"/>
          <w:szCs w:val="28"/>
          <w:lang w:val="uk-UA"/>
        </w:rPr>
        <w:t>сано з лікарями в 2024</w:t>
      </w:r>
      <w:r>
        <w:rPr>
          <w:sz w:val="28"/>
          <w:szCs w:val="28"/>
          <w:lang w:val="uk-UA"/>
        </w:rPr>
        <w:t xml:space="preserve"> році </w:t>
      </w:r>
      <w:r w:rsidR="009D0584">
        <w:rPr>
          <w:sz w:val="28"/>
          <w:szCs w:val="28"/>
          <w:lang w:val="uk-UA"/>
        </w:rPr>
        <w:t>43613</w:t>
      </w:r>
      <w:r w:rsidRPr="00825015">
        <w:rPr>
          <w:sz w:val="28"/>
          <w:szCs w:val="28"/>
          <w:lang w:val="uk-UA"/>
        </w:rPr>
        <w:t>.</w:t>
      </w:r>
    </w:p>
    <w:p w:rsidR="007E4D34" w:rsidRPr="004C67CC" w:rsidRDefault="007E4D34" w:rsidP="007E4D34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</w:t>
      </w:r>
      <w:r w:rsidRPr="004C67CC">
        <w:rPr>
          <w:sz w:val="28"/>
          <w:szCs w:val="28"/>
        </w:rPr>
        <w:t>З наведених даних бачимо, що протягом останніх трьох років відбулися незначні коливання чисельності дитячого населення:</w:t>
      </w:r>
    </w:p>
    <w:p w:rsidR="007E4D34" w:rsidRPr="004C67CC" w:rsidRDefault="007E4D34" w:rsidP="007E4D34">
      <w:pPr>
        <w:jc w:val="both"/>
        <w:rPr>
          <w:sz w:val="28"/>
          <w:szCs w:val="28"/>
        </w:rPr>
      </w:pPr>
      <w:r w:rsidRPr="004C67CC">
        <w:rPr>
          <w:sz w:val="28"/>
          <w:szCs w:val="28"/>
        </w:rPr>
        <w:t>- к</w:t>
      </w:r>
      <w:r>
        <w:rPr>
          <w:sz w:val="28"/>
          <w:szCs w:val="28"/>
        </w:rPr>
        <w:t>ількість населення</w:t>
      </w:r>
      <w:r>
        <w:rPr>
          <w:sz w:val="28"/>
          <w:szCs w:val="28"/>
          <w:lang w:val="uk-UA"/>
        </w:rPr>
        <w:t xml:space="preserve"> згідно ЦСУ </w:t>
      </w:r>
      <w:r>
        <w:rPr>
          <w:sz w:val="28"/>
          <w:szCs w:val="28"/>
        </w:rPr>
        <w:t xml:space="preserve">зросла на </w:t>
      </w:r>
      <w:r>
        <w:rPr>
          <w:sz w:val="28"/>
          <w:szCs w:val="28"/>
          <w:lang w:val="uk-UA"/>
        </w:rPr>
        <w:t>7.7</w:t>
      </w:r>
      <w:r w:rsidRPr="004C67CC">
        <w:rPr>
          <w:sz w:val="28"/>
          <w:szCs w:val="28"/>
        </w:rPr>
        <w:t>% проти минулого року.</w:t>
      </w:r>
    </w:p>
    <w:p w:rsidR="007E4D34" w:rsidRPr="004C67CC" w:rsidRDefault="007E4D34" w:rsidP="007E4D34">
      <w:pPr>
        <w:jc w:val="both"/>
        <w:rPr>
          <w:sz w:val="28"/>
          <w:szCs w:val="28"/>
        </w:rPr>
      </w:pPr>
      <w:r>
        <w:rPr>
          <w:sz w:val="28"/>
          <w:szCs w:val="28"/>
        </w:rPr>
        <w:t>- в 202</w:t>
      </w:r>
      <w:r w:rsidR="009D0584"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році народжуваність з</w:t>
      </w:r>
      <w:r w:rsidR="009D0584">
        <w:rPr>
          <w:sz w:val="28"/>
          <w:szCs w:val="28"/>
          <w:lang w:val="uk-UA"/>
        </w:rPr>
        <w:t>меншилась на 0.3</w:t>
      </w:r>
      <w:r>
        <w:rPr>
          <w:sz w:val="28"/>
          <w:szCs w:val="28"/>
        </w:rPr>
        <w:t>% в порівнянні з 20</w:t>
      </w:r>
      <w:r w:rsidR="009D0584">
        <w:rPr>
          <w:sz w:val="28"/>
          <w:szCs w:val="28"/>
          <w:lang w:val="uk-UA"/>
        </w:rPr>
        <w:t>23</w:t>
      </w:r>
      <w:r w:rsidRPr="004C67CC">
        <w:rPr>
          <w:sz w:val="28"/>
          <w:szCs w:val="28"/>
        </w:rPr>
        <w:t xml:space="preserve"> роком.</w:t>
      </w:r>
    </w:p>
    <w:p w:rsidR="007E4D34" w:rsidRPr="000F357D" w:rsidRDefault="007E4D34" w:rsidP="007E4D34">
      <w:pPr>
        <w:jc w:val="both"/>
        <w:rPr>
          <w:sz w:val="28"/>
          <w:szCs w:val="28"/>
          <w:lang w:val="uk-UA"/>
        </w:rPr>
      </w:pPr>
      <w:r w:rsidRPr="004C67CC">
        <w:rPr>
          <w:sz w:val="28"/>
          <w:szCs w:val="28"/>
        </w:rPr>
        <w:t>- кількіс</w:t>
      </w:r>
      <w:r>
        <w:rPr>
          <w:sz w:val="28"/>
          <w:szCs w:val="28"/>
        </w:rPr>
        <w:t xml:space="preserve">ть дітей до 1 року на </w:t>
      </w:r>
      <w:r>
        <w:rPr>
          <w:sz w:val="28"/>
          <w:szCs w:val="28"/>
          <w:lang w:val="uk-UA"/>
        </w:rPr>
        <w:t xml:space="preserve">0.2 </w:t>
      </w:r>
      <w:r>
        <w:rPr>
          <w:sz w:val="28"/>
          <w:szCs w:val="28"/>
        </w:rPr>
        <w:t>% з</w:t>
      </w:r>
      <w:r>
        <w:rPr>
          <w:sz w:val="28"/>
          <w:szCs w:val="28"/>
          <w:lang w:val="uk-UA"/>
        </w:rPr>
        <w:t>мень</w:t>
      </w:r>
      <w:r>
        <w:rPr>
          <w:sz w:val="28"/>
          <w:szCs w:val="28"/>
        </w:rPr>
        <w:t>шилось, проти 20</w:t>
      </w:r>
      <w:r w:rsidR="009D0584">
        <w:rPr>
          <w:sz w:val="28"/>
          <w:szCs w:val="28"/>
          <w:lang w:val="uk-UA"/>
        </w:rPr>
        <w:t>23</w:t>
      </w:r>
      <w:r>
        <w:rPr>
          <w:sz w:val="28"/>
          <w:szCs w:val="28"/>
        </w:rPr>
        <w:t>р</w:t>
      </w:r>
      <w:r w:rsidR="009D0584"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за рахунок </w:t>
      </w:r>
      <w:r>
        <w:rPr>
          <w:sz w:val="28"/>
          <w:szCs w:val="28"/>
          <w:lang w:val="uk-UA"/>
        </w:rPr>
        <w:t>зменьшення народжуваності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;</w:t>
      </w:r>
    </w:p>
    <w:p w:rsidR="007E4D34" w:rsidRPr="00A8121A" w:rsidRDefault="009D0584" w:rsidP="007E4D34">
      <w:pPr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кількість підлітків зросло незначно</w:t>
      </w:r>
      <w:r w:rsidR="005A74D3">
        <w:rPr>
          <w:sz w:val="28"/>
          <w:szCs w:val="28"/>
          <w:lang w:val="uk-UA"/>
        </w:rPr>
        <w:t xml:space="preserve"> на 7,2%</w:t>
      </w:r>
      <w:r w:rsidR="007E4D34" w:rsidRPr="00A8121A">
        <w:rPr>
          <w:sz w:val="28"/>
          <w:szCs w:val="28"/>
          <w:lang w:val="uk-UA"/>
        </w:rPr>
        <w:t xml:space="preserve"> проти минулого року.</w:t>
      </w:r>
    </w:p>
    <w:p w:rsidR="007E4D34" w:rsidRPr="00A8121A" w:rsidRDefault="007E4D34" w:rsidP="007E4D34">
      <w:pPr>
        <w:jc w:val="both"/>
        <w:rPr>
          <w:sz w:val="28"/>
          <w:szCs w:val="28"/>
          <w:lang w:val="uk-UA"/>
        </w:rPr>
      </w:pPr>
      <w:r w:rsidRPr="006A7F57">
        <w:rPr>
          <w:color w:val="FF0000"/>
          <w:sz w:val="28"/>
          <w:szCs w:val="28"/>
        </w:rPr>
        <w:t>     </w:t>
      </w:r>
      <w:r w:rsidRPr="00A8121A">
        <w:rPr>
          <w:color w:val="FF0000"/>
          <w:sz w:val="28"/>
          <w:szCs w:val="28"/>
          <w:lang w:val="uk-UA"/>
        </w:rPr>
        <w:t xml:space="preserve"> </w:t>
      </w:r>
      <w:r w:rsidRPr="00A8121A">
        <w:rPr>
          <w:color w:val="000000"/>
          <w:sz w:val="28"/>
          <w:szCs w:val="28"/>
          <w:lang w:val="uk-UA"/>
        </w:rPr>
        <w:t>Кількість педіатричних дільниць</w:t>
      </w:r>
      <w:r w:rsidRPr="00A8121A">
        <w:rPr>
          <w:sz w:val="28"/>
          <w:szCs w:val="28"/>
          <w:lang w:val="uk-UA"/>
        </w:rPr>
        <w:t xml:space="preserve"> в поліклініці</w:t>
      </w:r>
      <w:r>
        <w:rPr>
          <w:sz w:val="28"/>
          <w:szCs w:val="28"/>
          <w:lang w:val="uk-UA"/>
        </w:rPr>
        <w:t xml:space="preserve"> на рівні </w:t>
      </w:r>
      <w:r w:rsidRPr="00A8121A">
        <w:rPr>
          <w:sz w:val="28"/>
          <w:szCs w:val="28"/>
          <w:lang w:val="uk-UA"/>
        </w:rPr>
        <w:t xml:space="preserve"> минулого року.</w:t>
      </w:r>
    </w:p>
    <w:p w:rsidR="007E4D34" w:rsidRPr="00A8121A" w:rsidRDefault="007E4D34" w:rsidP="007E4D34">
      <w:pPr>
        <w:jc w:val="both"/>
        <w:rPr>
          <w:sz w:val="28"/>
          <w:szCs w:val="28"/>
          <w:lang w:val="uk-UA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609"/>
        <w:gridCol w:w="1701"/>
        <w:gridCol w:w="1701"/>
        <w:gridCol w:w="1701"/>
      </w:tblGrid>
      <w:tr w:rsidR="007E4D34" w:rsidRPr="00A8121A" w:rsidTr="003E6A4F">
        <w:tc>
          <w:tcPr>
            <w:tcW w:w="468" w:type="dxa"/>
          </w:tcPr>
          <w:p w:rsidR="007E4D34" w:rsidRPr="00A8121A" w:rsidRDefault="007E4D34" w:rsidP="003E6A4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9" w:type="dxa"/>
          </w:tcPr>
          <w:p w:rsidR="007E4D34" w:rsidRPr="00A8121A" w:rsidRDefault="007E4D34" w:rsidP="003E6A4F">
            <w:pPr>
              <w:jc w:val="both"/>
              <w:rPr>
                <w:sz w:val="28"/>
                <w:szCs w:val="28"/>
                <w:lang w:val="uk-UA"/>
              </w:rPr>
            </w:pPr>
            <w:r w:rsidRPr="00A8121A">
              <w:rPr>
                <w:sz w:val="28"/>
                <w:szCs w:val="28"/>
                <w:lang w:val="uk-UA"/>
              </w:rPr>
              <w:t xml:space="preserve">           </w:t>
            </w:r>
          </w:p>
        </w:tc>
        <w:tc>
          <w:tcPr>
            <w:tcW w:w="1701" w:type="dxa"/>
          </w:tcPr>
          <w:p w:rsidR="007E4D34" w:rsidRPr="00A8121A" w:rsidRDefault="009D0584" w:rsidP="003E6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2022</w:t>
            </w:r>
          </w:p>
        </w:tc>
        <w:tc>
          <w:tcPr>
            <w:tcW w:w="1701" w:type="dxa"/>
          </w:tcPr>
          <w:p w:rsidR="007E4D34" w:rsidRPr="00A8121A" w:rsidRDefault="009D0584" w:rsidP="003E6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2023</w:t>
            </w:r>
          </w:p>
        </w:tc>
        <w:tc>
          <w:tcPr>
            <w:tcW w:w="1701" w:type="dxa"/>
          </w:tcPr>
          <w:p w:rsidR="007E4D34" w:rsidRPr="00CC1A2B" w:rsidRDefault="009D0584" w:rsidP="003E6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2024</w:t>
            </w:r>
            <w:r w:rsidR="00697A39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7E4D34" w:rsidRPr="00CE4F32" w:rsidTr="003E6A4F">
        <w:tc>
          <w:tcPr>
            <w:tcW w:w="468" w:type="dxa"/>
          </w:tcPr>
          <w:p w:rsidR="007E4D34" w:rsidRPr="00A8121A" w:rsidRDefault="007E4D34" w:rsidP="003E6A4F">
            <w:pPr>
              <w:jc w:val="both"/>
              <w:rPr>
                <w:sz w:val="28"/>
                <w:szCs w:val="28"/>
                <w:lang w:val="uk-UA"/>
              </w:rPr>
            </w:pPr>
            <w:r w:rsidRPr="00A8121A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609" w:type="dxa"/>
          </w:tcPr>
          <w:p w:rsidR="007E4D34" w:rsidRPr="00CE4F32" w:rsidRDefault="007E4D34" w:rsidP="003E6A4F">
            <w:pPr>
              <w:jc w:val="both"/>
              <w:rPr>
                <w:sz w:val="28"/>
                <w:szCs w:val="28"/>
                <w:lang w:val="uk-UA"/>
              </w:rPr>
            </w:pPr>
            <w:r w:rsidRPr="00A8121A">
              <w:rPr>
                <w:sz w:val="28"/>
                <w:szCs w:val="28"/>
                <w:lang w:val="uk-UA"/>
              </w:rPr>
              <w:t>К</w:t>
            </w:r>
            <w:r w:rsidRPr="00CE4F32">
              <w:rPr>
                <w:sz w:val="28"/>
                <w:szCs w:val="28"/>
                <w:lang w:val="uk-UA"/>
              </w:rPr>
              <w:t>ількість дільниць</w:t>
            </w:r>
          </w:p>
        </w:tc>
        <w:tc>
          <w:tcPr>
            <w:tcW w:w="1701" w:type="dxa"/>
          </w:tcPr>
          <w:p w:rsidR="007E4D34" w:rsidRPr="00CC1A2B" w:rsidRDefault="007E4D34" w:rsidP="003E6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1701" w:type="dxa"/>
          </w:tcPr>
          <w:p w:rsidR="007E4D34" w:rsidRPr="004953B1" w:rsidRDefault="007E4D34" w:rsidP="003E6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</w:t>
            </w:r>
          </w:p>
        </w:tc>
        <w:tc>
          <w:tcPr>
            <w:tcW w:w="1701" w:type="dxa"/>
          </w:tcPr>
          <w:p w:rsidR="007E4D34" w:rsidRPr="00542E12" w:rsidRDefault="007E4D34" w:rsidP="003E6A4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542E12">
              <w:rPr>
                <w:sz w:val="28"/>
                <w:szCs w:val="28"/>
                <w:lang w:val="en-US"/>
              </w:rPr>
              <w:t>5</w:t>
            </w:r>
          </w:p>
        </w:tc>
      </w:tr>
      <w:tr w:rsidR="007E4D34" w:rsidRPr="00CE4F32" w:rsidTr="003E6A4F">
        <w:tc>
          <w:tcPr>
            <w:tcW w:w="468" w:type="dxa"/>
          </w:tcPr>
          <w:p w:rsidR="007E4D34" w:rsidRPr="00CE4F32" w:rsidRDefault="007E4D34" w:rsidP="003E6A4F">
            <w:pPr>
              <w:jc w:val="both"/>
              <w:rPr>
                <w:sz w:val="28"/>
                <w:szCs w:val="28"/>
              </w:rPr>
            </w:pPr>
            <w:r w:rsidRPr="00CE4F32">
              <w:rPr>
                <w:sz w:val="28"/>
                <w:szCs w:val="28"/>
              </w:rPr>
              <w:t>2.</w:t>
            </w:r>
          </w:p>
        </w:tc>
        <w:tc>
          <w:tcPr>
            <w:tcW w:w="3609" w:type="dxa"/>
          </w:tcPr>
          <w:p w:rsidR="007E4D34" w:rsidRPr="00CE4F32" w:rsidRDefault="007E4D34" w:rsidP="003E6A4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Кількість</w:t>
            </w:r>
            <w:r>
              <w:rPr>
                <w:sz w:val="28"/>
                <w:szCs w:val="28"/>
                <w:lang w:val="uk-UA"/>
              </w:rPr>
              <w:t xml:space="preserve"> дітей на 1 дільн.</w:t>
            </w:r>
          </w:p>
        </w:tc>
        <w:tc>
          <w:tcPr>
            <w:tcW w:w="1701" w:type="dxa"/>
            <w:vAlign w:val="bottom"/>
          </w:tcPr>
          <w:p w:rsidR="007E4D34" w:rsidRPr="00CC1A2B" w:rsidRDefault="007E4D34" w:rsidP="003E6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817</w:t>
            </w:r>
          </w:p>
        </w:tc>
        <w:tc>
          <w:tcPr>
            <w:tcW w:w="1701" w:type="dxa"/>
          </w:tcPr>
          <w:p w:rsidR="007E4D34" w:rsidRPr="004953B1" w:rsidRDefault="007E4D34" w:rsidP="003E6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818</w:t>
            </w:r>
          </w:p>
        </w:tc>
        <w:tc>
          <w:tcPr>
            <w:tcW w:w="1701" w:type="dxa"/>
            <w:vAlign w:val="bottom"/>
          </w:tcPr>
          <w:p w:rsidR="007E4D34" w:rsidRPr="00542E12" w:rsidRDefault="007E4D34" w:rsidP="003E6A4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542E12">
              <w:rPr>
                <w:sz w:val="28"/>
                <w:szCs w:val="28"/>
                <w:lang w:val="en-US"/>
              </w:rPr>
              <w:t>92</w:t>
            </w:r>
          </w:p>
        </w:tc>
      </w:tr>
      <w:tr w:rsidR="007E4D34" w:rsidRPr="00CE4F32" w:rsidTr="003E6A4F">
        <w:tc>
          <w:tcPr>
            <w:tcW w:w="468" w:type="dxa"/>
          </w:tcPr>
          <w:p w:rsidR="007E4D34" w:rsidRPr="00CE4F32" w:rsidRDefault="007E4D34" w:rsidP="003E6A4F">
            <w:pPr>
              <w:jc w:val="both"/>
              <w:rPr>
                <w:sz w:val="28"/>
                <w:szCs w:val="28"/>
              </w:rPr>
            </w:pPr>
            <w:r w:rsidRPr="00CE4F32">
              <w:rPr>
                <w:sz w:val="28"/>
                <w:szCs w:val="28"/>
              </w:rPr>
              <w:t>3.</w:t>
            </w:r>
          </w:p>
        </w:tc>
        <w:tc>
          <w:tcPr>
            <w:tcW w:w="3609" w:type="dxa"/>
          </w:tcPr>
          <w:p w:rsidR="007E4D34" w:rsidRPr="00CE4F32" w:rsidRDefault="007E4D34" w:rsidP="003E6A4F">
            <w:pPr>
              <w:jc w:val="both"/>
              <w:rPr>
                <w:sz w:val="28"/>
                <w:szCs w:val="28"/>
              </w:rPr>
            </w:pPr>
            <w:r w:rsidRPr="00CE4F3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</w:t>
            </w:r>
            <w:r w:rsidRPr="00CE4F32">
              <w:rPr>
                <w:sz w:val="28"/>
                <w:szCs w:val="28"/>
                <w:lang w:val="uk-UA"/>
              </w:rPr>
              <w:t xml:space="preserve">ітей до 1 року на дільниці </w:t>
            </w:r>
          </w:p>
        </w:tc>
        <w:tc>
          <w:tcPr>
            <w:tcW w:w="1701" w:type="dxa"/>
            <w:vAlign w:val="bottom"/>
          </w:tcPr>
          <w:p w:rsidR="007E4D34" w:rsidRPr="00CC1A2B" w:rsidRDefault="007E4D34" w:rsidP="003E6A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45</w:t>
            </w:r>
          </w:p>
        </w:tc>
        <w:tc>
          <w:tcPr>
            <w:tcW w:w="1701" w:type="dxa"/>
          </w:tcPr>
          <w:p w:rsidR="007E4D34" w:rsidRPr="004953B1" w:rsidRDefault="007E4D34" w:rsidP="003E6A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35</w:t>
            </w:r>
          </w:p>
        </w:tc>
        <w:tc>
          <w:tcPr>
            <w:tcW w:w="1701" w:type="dxa"/>
            <w:vAlign w:val="bottom"/>
          </w:tcPr>
          <w:p w:rsidR="007E4D34" w:rsidRPr="00CC1A2B" w:rsidRDefault="007E4D34" w:rsidP="003E6A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26</w:t>
            </w:r>
          </w:p>
        </w:tc>
      </w:tr>
    </w:tbl>
    <w:p w:rsidR="007E4D34" w:rsidRDefault="007E4D34" w:rsidP="007E4D34">
      <w:pPr>
        <w:jc w:val="both"/>
      </w:pPr>
      <w:r>
        <w:t xml:space="preserve">        </w:t>
      </w:r>
    </w:p>
    <w:p w:rsidR="007E4D34" w:rsidRPr="004D4C0D" w:rsidRDefault="007E4D34" w:rsidP="007E4D34">
      <w:pPr>
        <w:jc w:val="both"/>
        <w:rPr>
          <w:sz w:val="28"/>
          <w:szCs w:val="28"/>
          <w:lang w:val="uk-UA"/>
        </w:rPr>
      </w:pPr>
      <w:r w:rsidRPr="0030659F">
        <w:rPr>
          <w:sz w:val="28"/>
          <w:szCs w:val="28"/>
          <w:lang w:val="uk-UA"/>
        </w:rPr>
        <w:t xml:space="preserve">     </w:t>
      </w:r>
      <w:r w:rsidRPr="0030659F">
        <w:rPr>
          <w:sz w:val="28"/>
          <w:szCs w:val="28"/>
        </w:rPr>
        <w:t xml:space="preserve"> Як бачимо з наведених вище даних, кількість дітей н</w:t>
      </w:r>
      <w:r>
        <w:rPr>
          <w:sz w:val="28"/>
          <w:szCs w:val="28"/>
        </w:rPr>
        <w:t>а 1 педіатричній дільниці в 202</w:t>
      </w:r>
      <w:r w:rsidR="00542E12" w:rsidRPr="00542E12">
        <w:rPr>
          <w:sz w:val="28"/>
          <w:szCs w:val="28"/>
        </w:rPr>
        <w:t>4</w:t>
      </w:r>
      <w:r w:rsidRPr="0030659F">
        <w:rPr>
          <w:sz w:val="28"/>
          <w:szCs w:val="28"/>
        </w:rPr>
        <w:t xml:space="preserve"> році </w:t>
      </w:r>
      <w:r>
        <w:rPr>
          <w:sz w:val="28"/>
          <w:szCs w:val="28"/>
          <w:lang w:val="uk-UA"/>
        </w:rPr>
        <w:t>зменшилось</w:t>
      </w:r>
      <w:r w:rsidRPr="003065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порівняно з минулим роком на </w:t>
      </w:r>
      <w:r w:rsidR="00542E12" w:rsidRPr="00542E12">
        <w:rPr>
          <w:sz w:val="28"/>
          <w:szCs w:val="28"/>
        </w:rPr>
        <w:t>0</w:t>
      </w:r>
      <w:r w:rsidR="00542E12">
        <w:rPr>
          <w:sz w:val="28"/>
          <w:szCs w:val="28"/>
          <w:lang w:val="uk-UA"/>
        </w:rPr>
        <w:t>.</w:t>
      </w:r>
      <w:r w:rsidR="00542E12" w:rsidRPr="00542E12">
        <w:rPr>
          <w:sz w:val="28"/>
          <w:szCs w:val="28"/>
        </w:rPr>
        <w:t>9</w:t>
      </w:r>
      <w:r>
        <w:rPr>
          <w:sz w:val="28"/>
          <w:szCs w:val="28"/>
          <w:lang w:val="uk-UA"/>
        </w:rPr>
        <w:t xml:space="preserve"> </w:t>
      </w:r>
      <w:r w:rsidRPr="0030659F">
        <w:rPr>
          <w:sz w:val="28"/>
          <w:szCs w:val="28"/>
        </w:rPr>
        <w:t xml:space="preserve">%, за </w:t>
      </w:r>
      <w:r w:rsidRPr="00EC57B7">
        <w:rPr>
          <w:color w:val="000000"/>
          <w:sz w:val="28"/>
          <w:szCs w:val="28"/>
        </w:rPr>
        <w:t xml:space="preserve">рахунок </w:t>
      </w:r>
      <w:r w:rsidRPr="00EC57B7">
        <w:rPr>
          <w:color w:val="000000"/>
          <w:sz w:val="28"/>
          <w:szCs w:val="28"/>
          <w:lang w:val="uk-UA"/>
        </w:rPr>
        <w:t xml:space="preserve">збільшення </w:t>
      </w:r>
      <w:r w:rsidR="00542E12">
        <w:rPr>
          <w:color w:val="000000"/>
          <w:sz w:val="28"/>
          <w:szCs w:val="28"/>
          <w:lang w:val="uk-UA"/>
        </w:rPr>
        <w:t>міграції населення</w:t>
      </w:r>
      <w:r>
        <w:rPr>
          <w:color w:val="FF0000"/>
          <w:sz w:val="28"/>
          <w:szCs w:val="28"/>
          <w:lang w:val="uk-UA"/>
        </w:rPr>
        <w:t xml:space="preserve">. </w:t>
      </w:r>
      <w:r w:rsidRPr="0030659F">
        <w:rPr>
          <w:sz w:val="28"/>
          <w:szCs w:val="28"/>
        </w:rPr>
        <w:t>Кількість дітей до 1 року, на педіат</w:t>
      </w:r>
      <w:r>
        <w:rPr>
          <w:sz w:val="28"/>
          <w:szCs w:val="28"/>
        </w:rPr>
        <w:t>ричн</w:t>
      </w:r>
      <w:r>
        <w:rPr>
          <w:sz w:val="28"/>
          <w:szCs w:val="28"/>
          <w:lang w:val="uk-UA"/>
        </w:rPr>
        <w:t xml:space="preserve">их і сімейних </w:t>
      </w:r>
      <w:r>
        <w:rPr>
          <w:sz w:val="28"/>
          <w:szCs w:val="28"/>
        </w:rPr>
        <w:t xml:space="preserve"> дільниц</w:t>
      </w:r>
      <w:r>
        <w:rPr>
          <w:sz w:val="28"/>
          <w:szCs w:val="28"/>
          <w:lang w:val="uk-UA"/>
        </w:rPr>
        <w:t xml:space="preserve">ях </w:t>
      </w:r>
      <w:r>
        <w:rPr>
          <w:sz w:val="28"/>
          <w:szCs w:val="28"/>
        </w:rPr>
        <w:t xml:space="preserve"> </w:t>
      </w:r>
      <w:r w:rsidR="00542E12">
        <w:rPr>
          <w:sz w:val="28"/>
          <w:szCs w:val="28"/>
          <w:lang w:val="uk-UA"/>
        </w:rPr>
        <w:t>зменшилось на 0.7% по відношенню з 2023р</w:t>
      </w:r>
      <w:r>
        <w:rPr>
          <w:sz w:val="28"/>
          <w:szCs w:val="28"/>
          <w:lang w:val="uk-UA"/>
        </w:rPr>
        <w:t>.</w:t>
      </w:r>
    </w:p>
    <w:p w:rsidR="007E4D34" w:rsidRDefault="007E4D34" w:rsidP="007E4D34">
      <w:pPr>
        <w:pStyle w:val="a7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 </w:t>
      </w:r>
    </w:p>
    <w:p w:rsidR="007E4D34" w:rsidRDefault="007E4D34" w:rsidP="007E4D34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9"/>
        <w:gridCol w:w="2417"/>
        <w:gridCol w:w="2488"/>
        <w:gridCol w:w="2417"/>
      </w:tblGrid>
      <w:tr w:rsidR="007E4D34" w:rsidRPr="004469CD" w:rsidTr="003E6A4F">
        <w:tc>
          <w:tcPr>
            <w:tcW w:w="2249" w:type="dxa"/>
            <w:shd w:val="clear" w:color="auto" w:fill="auto"/>
          </w:tcPr>
          <w:p w:rsidR="007E4D34" w:rsidRPr="004469CD" w:rsidRDefault="007E4D34" w:rsidP="003E6A4F">
            <w:pPr>
              <w:jc w:val="center"/>
              <w:rPr>
                <w:sz w:val="28"/>
                <w:szCs w:val="28"/>
                <w:lang w:val="uk-UA"/>
              </w:rPr>
            </w:pPr>
            <w:r w:rsidRPr="004469CD">
              <w:rPr>
                <w:sz w:val="28"/>
                <w:szCs w:val="28"/>
                <w:lang w:val="uk-UA"/>
              </w:rPr>
              <w:lastRenderedPageBreak/>
              <w:t>Рік</w:t>
            </w:r>
          </w:p>
        </w:tc>
        <w:tc>
          <w:tcPr>
            <w:tcW w:w="2417" w:type="dxa"/>
            <w:shd w:val="clear" w:color="auto" w:fill="auto"/>
          </w:tcPr>
          <w:p w:rsidR="007E4D34" w:rsidRPr="004469CD" w:rsidRDefault="007E4D34" w:rsidP="003E6A4F">
            <w:pPr>
              <w:jc w:val="center"/>
              <w:rPr>
                <w:sz w:val="28"/>
                <w:szCs w:val="28"/>
                <w:lang w:val="uk-UA"/>
              </w:rPr>
            </w:pPr>
            <w:r w:rsidRPr="004469CD">
              <w:rPr>
                <w:sz w:val="28"/>
                <w:szCs w:val="28"/>
                <w:lang w:val="uk-UA"/>
              </w:rPr>
              <w:t>План відвідування</w:t>
            </w:r>
          </w:p>
        </w:tc>
        <w:tc>
          <w:tcPr>
            <w:tcW w:w="2488" w:type="dxa"/>
            <w:shd w:val="clear" w:color="auto" w:fill="auto"/>
          </w:tcPr>
          <w:p w:rsidR="007E4D34" w:rsidRPr="004469CD" w:rsidRDefault="007E4D34" w:rsidP="003E6A4F">
            <w:pPr>
              <w:jc w:val="center"/>
              <w:rPr>
                <w:sz w:val="28"/>
                <w:szCs w:val="28"/>
                <w:lang w:val="uk-UA"/>
              </w:rPr>
            </w:pPr>
            <w:r w:rsidRPr="004469CD">
              <w:rPr>
                <w:sz w:val="28"/>
                <w:szCs w:val="28"/>
                <w:lang w:val="uk-UA"/>
              </w:rPr>
              <w:t>Фактична відвідуванність</w:t>
            </w:r>
          </w:p>
        </w:tc>
        <w:tc>
          <w:tcPr>
            <w:tcW w:w="2417" w:type="dxa"/>
            <w:shd w:val="clear" w:color="auto" w:fill="auto"/>
          </w:tcPr>
          <w:p w:rsidR="007E4D34" w:rsidRPr="004469CD" w:rsidRDefault="007E4D34" w:rsidP="003E6A4F">
            <w:pPr>
              <w:jc w:val="center"/>
              <w:rPr>
                <w:sz w:val="28"/>
                <w:szCs w:val="28"/>
                <w:lang w:val="uk-UA"/>
              </w:rPr>
            </w:pPr>
            <w:r w:rsidRPr="004469CD">
              <w:rPr>
                <w:sz w:val="28"/>
                <w:szCs w:val="28"/>
                <w:lang w:val="uk-UA"/>
              </w:rPr>
              <w:t>% виконування</w:t>
            </w:r>
          </w:p>
        </w:tc>
      </w:tr>
      <w:tr w:rsidR="007E4D34" w:rsidRPr="004469CD" w:rsidTr="003E6A4F">
        <w:tc>
          <w:tcPr>
            <w:tcW w:w="2249" w:type="dxa"/>
            <w:shd w:val="clear" w:color="auto" w:fill="auto"/>
          </w:tcPr>
          <w:p w:rsidR="007E4D34" w:rsidRPr="00825015" w:rsidRDefault="00401AF8" w:rsidP="003E6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2022</w:t>
            </w:r>
            <w:r w:rsidR="007E4D34" w:rsidRPr="00825015">
              <w:rPr>
                <w:sz w:val="28"/>
                <w:szCs w:val="28"/>
                <w:lang w:val="uk-UA"/>
              </w:rPr>
              <w:t>р.</w:t>
            </w:r>
          </w:p>
        </w:tc>
        <w:tc>
          <w:tcPr>
            <w:tcW w:w="2417" w:type="dxa"/>
            <w:shd w:val="clear" w:color="auto" w:fill="auto"/>
          </w:tcPr>
          <w:p w:rsidR="007E4D34" w:rsidRPr="00825015" w:rsidRDefault="007E4D34" w:rsidP="003E6A4F">
            <w:pPr>
              <w:jc w:val="center"/>
              <w:rPr>
                <w:sz w:val="28"/>
                <w:szCs w:val="28"/>
                <w:lang w:val="uk-UA"/>
              </w:rPr>
            </w:pPr>
            <w:r w:rsidRPr="00825015">
              <w:rPr>
                <w:sz w:val="28"/>
                <w:szCs w:val="28"/>
                <w:lang w:val="uk-UA"/>
              </w:rPr>
              <w:t>380000</w:t>
            </w:r>
          </w:p>
        </w:tc>
        <w:tc>
          <w:tcPr>
            <w:tcW w:w="2488" w:type="dxa"/>
            <w:shd w:val="clear" w:color="auto" w:fill="auto"/>
          </w:tcPr>
          <w:p w:rsidR="007E4D34" w:rsidRPr="004469CD" w:rsidRDefault="007E4D34" w:rsidP="003E6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323681</w:t>
            </w:r>
          </w:p>
        </w:tc>
        <w:tc>
          <w:tcPr>
            <w:tcW w:w="2417" w:type="dxa"/>
            <w:shd w:val="clear" w:color="auto" w:fill="auto"/>
          </w:tcPr>
          <w:p w:rsidR="007E4D34" w:rsidRPr="004469CD" w:rsidRDefault="007E4D34" w:rsidP="003E6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85.2%</w:t>
            </w:r>
          </w:p>
        </w:tc>
      </w:tr>
      <w:tr w:rsidR="007E4D34" w:rsidRPr="004469CD" w:rsidTr="003E6A4F">
        <w:tc>
          <w:tcPr>
            <w:tcW w:w="2249" w:type="dxa"/>
            <w:shd w:val="clear" w:color="auto" w:fill="auto"/>
          </w:tcPr>
          <w:p w:rsidR="007E4D34" w:rsidRPr="00825015" w:rsidRDefault="00401AF8" w:rsidP="003E6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2023</w:t>
            </w:r>
            <w:r w:rsidR="007E4D34" w:rsidRPr="00825015">
              <w:rPr>
                <w:sz w:val="28"/>
                <w:szCs w:val="28"/>
                <w:lang w:val="uk-UA"/>
              </w:rPr>
              <w:t>р.</w:t>
            </w:r>
          </w:p>
        </w:tc>
        <w:tc>
          <w:tcPr>
            <w:tcW w:w="2417" w:type="dxa"/>
            <w:shd w:val="clear" w:color="auto" w:fill="auto"/>
          </w:tcPr>
          <w:p w:rsidR="007E4D34" w:rsidRPr="00825015" w:rsidRDefault="007E4D34" w:rsidP="003E6A4F">
            <w:pPr>
              <w:jc w:val="center"/>
              <w:rPr>
                <w:sz w:val="28"/>
                <w:szCs w:val="28"/>
                <w:lang w:val="uk-UA"/>
              </w:rPr>
            </w:pPr>
            <w:r w:rsidRPr="00825015">
              <w:rPr>
                <w:sz w:val="28"/>
                <w:szCs w:val="28"/>
                <w:lang w:val="uk-UA"/>
              </w:rPr>
              <w:t>328000</w:t>
            </w:r>
          </w:p>
        </w:tc>
        <w:tc>
          <w:tcPr>
            <w:tcW w:w="2488" w:type="dxa"/>
            <w:shd w:val="clear" w:color="auto" w:fill="auto"/>
          </w:tcPr>
          <w:p w:rsidR="007E4D34" w:rsidRPr="004469CD" w:rsidRDefault="007E4D34" w:rsidP="003E6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185552</w:t>
            </w:r>
          </w:p>
        </w:tc>
        <w:tc>
          <w:tcPr>
            <w:tcW w:w="2417" w:type="dxa"/>
            <w:shd w:val="clear" w:color="auto" w:fill="auto"/>
          </w:tcPr>
          <w:p w:rsidR="007E4D34" w:rsidRPr="004469CD" w:rsidRDefault="007E4D34" w:rsidP="003E6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56,6%</w:t>
            </w:r>
          </w:p>
        </w:tc>
      </w:tr>
      <w:tr w:rsidR="007E4D34" w:rsidRPr="004469CD" w:rsidTr="003E6A4F">
        <w:tc>
          <w:tcPr>
            <w:tcW w:w="2249" w:type="dxa"/>
            <w:shd w:val="clear" w:color="auto" w:fill="auto"/>
          </w:tcPr>
          <w:p w:rsidR="007E4D34" w:rsidRPr="00825015" w:rsidRDefault="00401AF8" w:rsidP="003E6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2024</w:t>
            </w:r>
            <w:r w:rsidR="007E4D34" w:rsidRPr="00825015">
              <w:rPr>
                <w:sz w:val="28"/>
                <w:szCs w:val="28"/>
                <w:lang w:val="uk-UA"/>
              </w:rPr>
              <w:t>р.</w:t>
            </w:r>
          </w:p>
        </w:tc>
        <w:tc>
          <w:tcPr>
            <w:tcW w:w="2417" w:type="dxa"/>
            <w:shd w:val="clear" w:color="auto" w:fill="auto"/>
          </w:tcPr>
          <w:p w:rsidR="007E4D34" w:rsidRPr="00825015" w:rsidRDefault="007E4D34" w:rsidP="003E6A4F">
            <w:pPr>
              <w:jc w:val="center"/>
              <w:rPr>
                <w:sz w:val="28"/>
                <w:szCs w:val="28"/>
                <w:lang w:val="uk-UA"/>
              </w:rPr>
            </w:pPr>
            <w:r w:rsidRPr="00825015">
              <w:rPr>
                <w:sz w:val="28"/>
                <w:szCs w:val="28"/>
                <w:lang w:val="uk-UA"/>
              </w:rPr>
              <w:t>328000</w:t>
            </w:r>
          </w:p>
        </w:tc>
        <w:tc>
          <w:tcPr>
            <w:tcW w:w="2488" w:type="dxa"/>
            <w:shd w:val="clear" w:color="auto" w:fill="auto"/>
          </w:tcPr>
          <w:p w:rsidR="007E4D34" w:rsidRPr="004469CD" w:rsidRDefault="007E4D34" w:rsidP="003E6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306882</w:t>
            </w:r>
          </w:p>
        </w:tc>
        <w:tc>
          <w:tcPr>
            <w:tcW w:w="2417" w:type="dxa"/>
            <w:shd w:val="clear" w:color="auto" w:fill="auto"/>
          </w:tcPr>
          <w:p w:rsidR="007E4D34" w:rsidRPr="004469CD" w:rsidRDefault="007E4D34" w:rsidP="003E6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93.6%</w:t>
            </w:r>
          </w:p>
        </w:tc>
      </w:tr>
    </w:tbl>
    <w:p w:rsidR="007E4D34" w:rsidRDefault="007E4D34" w:rsidP="007E4D34">
      <w:pPr>
        <w:jc w:val="both"/>
      </w:pPr>
    </w:p>
    <w:p w:rsidR="007E4D34" w:rsidRPr="00697A39" w:rsidRDefault="00697A39" w:rsidP="00697A39">
      <w:pPr>
        <w:jc w:val="center"/>
        <w:rPr>
          <w:b/>
          <w:color w:val="000000"/>
          <w:sz w:val="28"/>
          <w:szCs w:val="28"/>
        </w:rPr>
      </w:pPr>
      <w:r w:rsidRPr="00697A39">
        <w:rPr>
          <w:b/>
          <w:color w:val="000000"/>
          <w:sz w:val="28"/>
          <w:szCs w:val="28"/>
        </w:rPr>
        <w:t>АНАЛІЗ ЗАХВОРЮВАНОСТІ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993"/>
        <w:gridCol w:w="1275"/>
        <w:gridCol w:w="993"/>
        <w:gridCol w:w="1134"/>
        <w:gridCol w:w="992"/>
        <w:gridCol w:w="1134"/>
      </w:tblGrid>
      <w:tr w:rsidR="007E4D34" w:rsidTr="003E6A4F">
        <w:trPr>
          <w:trHeight w:val="189"/>
        </w:trPr>
        <w:tc>
          <w:tcPr>
            <w:tcW w:w="567" w:type="dxa"/>
            <w:vMerge w:val="restart"/>
          </w:tcPr>
          <w:p w:rsidR="007E4D34" w:rsidRDefault="007E4D34" w:rsidP="003E6A4F">
            <w:pPr>
              <w:jc w:val="both"/>
            </w:pPr>
          </w:p>
        </w:tc>
        <w:tc>
          <w:tcPr>
            <w:tcW w:w="2835" w:type="dxa"/>
            <w:vMerge w:val="restart"/>
          </w:tcPr>
          <w:p w:rsidR="007E4D34" w:rsidRDefault="007E4D34" w:rsidP="003E6A4F">
            <w:pPr>
              <w:jc w:val="both"/>
            </w:pPr>
            <w:r>
              <w:t xml:space="preserve">   Захворюванність </w:t>
            </w:r>
          </w:p>
        </w:tc>
        <w:tc>
          <w:tcPr>
            <w:tcW w:w="2268" w:type="dxa"/>
            <w:gridSpan w:val="2"/>
          </w:tcPr>
          <w:p w:rsidR="007E4D34" w:rsidRDefault="00401AF8" w:rsidP="003E6A4F">
            <w:pPr>
              <w:jc w:val="both"/>
            </w:pPr>
            <w:r>
              <w:t xml:space="preserve">      202</w:t>
            </w:r>
            <w:r>
              <w:rPr>
                <w:lang w:val="uk-UA"/>
              </w:rPr>
              <w:t>2</w:t>
            </w:r>
            <w:r w:rsidR="007E4D34">
              <w:rPr>
                <w:lang w:val="uk-UA"/>
              </w:rPr>
              <w:t xml:space="preserve"> </w:t>
            </w:r>
          </w:p>
        </w:tc>
        <w:tc>
          <w:tcPr>
            <w:tcW w:w="2127" w:type="dxa"/>
            <w:gridSpan w:val="2"/>
          </w:tcPr>
          <w:p w:rsidR="007E4D34" w:rsidRDefault="00401AF8" w:rsidP="003E6A4F">
            <w:pPr>
              <w:jc w:val="both"/>
            </w:pPr>
            <w:r>
              <w:rPr>
                <w:lang w:val="uk-UA"/>
              </w:rPr>
              <w:t xml:space="preserve">        2023</w:t>
            </w:r>
            <w:r w:rsidR="00697A39">
              <w:rPr>
                <w:lang w:val="uk-UA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7E4D34" w:rsidRPr="001C049A" w:rsidRDefault="00401AF8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2024</w:t>
            </w:r>
            <w:r w:rsidR="00697A39">
              <w:rPr>
                <w:lang w:val="uk-UA"/>
              </w:rPr>
              <w:t xml:space="preserve"> </w:t>
            </w:r>
          </w:p>
        </w:tc>
      </w:tr>
      <w:tr w:rsidR="007E4D34" w:rsidTr="003E6A4F">
        <w:trPr>
          <w:trHeight w:val="315"/>
        </w:trPr>
        <w:tc>
          <w:tcPr>
            <w:tcW w:w="567" w:type="dxa"/>
            <w:vMerge/>
          </w:tcPr>
          <w:p w:rsidR="007E4D34" w:rsidRDefault="007E4D34" w:rsidP="003E6A4F">
            <w:pPr>
              <w:jc w:val="both"/>
            </w:pPr>
          </w:p>
        </w:tc>
        <w:tc>
          <w:tcPr>
            <w:tcW w:w="2835" w:type="dxa"/>
            <w:vMerge/>
          </w:tcPr>
          <w:p w:rsidR="007E4D34" w:rsidRDefault="007E4D34" w:rsidP="003E6A4F">
            <w:pPr>
              <w:jc w:val="both"/>
            </w:pPr>
          </w:p>
        </w:tc>
        <w:tc>
          <w:tcPr>
            <w:tcW w:w="993" w:type="dxa"/>
          </w:tcPr>
          <w:p w:rsidR="007E4D34" w:rsidRDefault="007E4D34" w:rsidP="003E6A4F">
            <w:pPr>
              <w:jc w:val="both"/>
            </w:pPr>
            <w:r>
              <w:t>Абс ч.</w:t>
            </w:r>
          </w:p>
        </w:tc>
        <w:tc>
          <w:tcPr>
            <w:tcW w:w="1275" w:type="dxa"/>
          </w:tcPr>
          <w:p w:rsidR="007E4D34" w:rsidRPr="00BB3DD1" w:rsidRDefault="007E4D34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>
              <w:t>оказн.</w:t>
            </w:r>
          </w:p>
        </w:tc>
        <w:tc>
          <w:tcPr>
            <w:tcW w:w="993" w:type="dxa"/>
          </w:tcPr>
          <w:p w:rsidR="007E4D34" w:rsidRDefault="007E4D34" w:rsidP="003E6A4F">
            <w:pPr>
              <w:jc w:val="both"/>
            </w:pPr>
            <w:r>
              <w:rPr>
                <w:lang w:val="uk-UA"/>
              </w:rPr>
              <w:t>Абс ч</w:t>
            </w:r>
          </w:p>
        </w:tc>
        <w:tc>
          <w:tcPr>
            <w:tcW w:w="1134" w:type="dxa"/>
          </w:tcPr>
          <w:p w:rsidR="007E4D34" w:rsidRDefault="007E4D34" w:rsidP="003E6A4F">
            <w:pPr>
              <w:jc w:val="both"/>
            </w:pPr>
            <w:r>
              <w:rPr>
                <w:lang w:val="uk-UA"/>
              </w:rPr>
              <w:t>показн</w:t>
            </w:r>
          </w:p>
        </w:tc>
        <w:tc>
          <w:tcPr>
            <w:tcW w:w="992" w:type="dxa"/>
          </w:tcPr>
          <w:p w:rsidR="007E4D34" w:rsidRPr="00F40B70" w:rsidRDefault="007E4D34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Абс ч</w:t>
            </w:r>
          </w:p>
        </w:tc>
        <w:tc>
          <w:tcPr>
            <w:tcW w:w="1134" w:type="dxa"/>
          </w:tcPr>
          <w:p w:rsidR="007E4D34" w:rsidRPr="00F40B70" w:rsidRDefault="007E4D34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показн</w:t>
            </w:r>
          </w:p>
        </w:tc>
      </w:tr>
      <w:tr w:rsidR="00401AF8" w:rsidTr="003E6A4F">
        <w:tc>
          <w:tcPr>
            <w:tcW w:w="567" w:type="dxa"/>
          </w:tcPr>
          <w:p w:rsidR="00401AF8" w:rsidRDefault="00401AF8" w:rsidP="003E6A4F">
            <w:pPr>
              <w:jc w:val="both"/>
            </w:pPr>
            <w:r>
              <w:t>1.</w:t>
            </w:r>
          </w:p>
        </w:tc>
        <w:tc>
          <w:tcPr>
            <w:tcW w:w="2835" w:type="dxa"/>
          </w:tcPr>
          <w:p w:rsidR="00401AF8" w:rsidRDefault="00401AF8" w:rsidP="003E6A4F">
            <w:pPr>
              <w:jc w:val="both"/>
            </w:pPr>
            <w:r>
              <w:t>За</w:t>
            </w:r>
            <w:r>
              <w:rPr>
                <w:lang w:val="uk-UA"/>
              </w:rPr>
              <w:t xml:space="preserve">хворюваність </w:t>
            </w:r>
            <w:r>
              <w:t xml:space="preserve"> </w:t>
            </w:r>
            <w:r>
              <w:rPr>
                <w:lang w:val="uk-UA"/>
              </w:rPr>
              <w:t>загальна</w:t>
            </w:r>
            <w:r>
              <w:t xml:space="preserve"> </w:t>
            </w:r>
          </w:p>
        </w:tc>
        <w:tc>
          <w:tcPr>
            <w:tcW w:w="993" w:type="dxa"/>
            <w:vAlign w:val="bottom"/>
          </w:tcPr>
          <w:p w:rsidR="00401AF8" w:rsidRPr="007D133C" w:rsidRDefault="00401AF8" w:rsidP="001F5D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33267</w:t>
            </w:r>
          </w:p>
        </w:tc>
        <w:tc>
          <w:tcPr>
            <w:tcW w:w="1275" w:type="dxa"/>
            <w:vAlign w:val="bottom"/>
          </w:tcPr>
          <w:p w:rsidR="00401AF8" w:rsidRPr="007D133C" w:rsidRDefault="00401AF8" w:rsidP="001F5D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813,25</w:t>
            </w:r>
          </w:p>
        </w:tc>
        <w:tc>
          <w:tcPr>
            <w:tcW w:w="993" w:type="dxa"/>
            <w:vAlign w:val="bottom"/>
          </w:tcPr>
          <w:p w:rsidR="00401AF8" w:rsidRPr="007D133C" w:rsidRDefault="00401AF8" w:rsidP="001F5D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42934</w:t>
            </w:r>
          </w:p>
        </w:tc>
        <w:tc>
          <w:tcPr>
            <w:tcW w:w="1134" w:type="dxa"/>
            <w:vAlign w:val="bottom"/>
          </w:tcPr>
          <w:p w:rsidR="00401AF8" w:rsidRPr="007D133C" w:rsidRDefault="00401AF8" w:rsidP="001F5D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968.81</w:t>
            </w:r>
          </w:p>
        </w:tc>
        <w:tc>
          <w:tcPr>
            <w:tcW w:w="992" w:type="dxa"/>
            <w:vAlign w:val="bottom"/>
          </w:tcPr>
          <w:p w:rsidR="00401AF8" w:rsidRPr="007D133C" w:rsidRDefault="00401AF8" w:rsidP="003E6A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35231</w:t>
            </w:r>
          </w:p>
        </w:tc>
        <w:tc>
          <w:tcPr>
            <w:tcW w:w="1134" w:type="dxa"/>
            <w:vAlign w:val="bottom"/>
          </w:tcPr>
          <w:p w:rsidR="00401AF8" w:rsidRPr="007D133C" w:rsidRDefault="00401AF8" w:rsidP="003E6A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807.81</w:t>
            </w:r>
          </w:p>
        </w:tc>
      </w:tr>
      <w:tr w:rsidR="00401AF8" w:rsidTr="003E6A4F">
        <w:tc>
          <w:tcPr>
            <w:tcW w:w="567" w:type="dxa"/>
          </w:tcPr>
          <w:p w:rsidR="00401AF8" w:rsidRDefault="00401AF8" w:rsidP="003E6A4F">
            <w:pPr>
              <w:jc w:val="both"/>
            </w:pPr>
            <w:r>
              <w:t>2.</w:t>
            </w:r>
          </w:p>
        </w:tc>
        <w:tc>
          <w:tcPr>
            <w:tcW w:w="2835" w:type="dxa"/>
          </w:tcPr>
          <w:p w:rsidR="00401AF8" w:rsidRDefault="00401AF8" w:rsidP="003E6A4F">
            <w:pPr>
              <w:jc w:val="both"/>
            </w:pPr>
            <w:r>
              <w:t>Захворюв. дітей до 14 р</w:t>
            </w:r>
          </w:p>
        </w:tc>
        <w:tc>
          <w:tcPr>
            <w:tcW w:w="993" w:type="dxa"/>
            <w:vAlign w:val="bottom"/>
          </w:tcPr>
          <w:p w:rsidR="00401AF8" w:rsidRPr="007D133C" w:rsidRDefault="00401AF8" w:rsidP="001F5D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30139</w:t>
            </w:r>
          </w:p>
        </w:tc>
        <w:tc>
          <w:tcPr>
            <w:tcW w:w="1275" w:type="dxa"/>
            <w:vAlign w:val="bottom"/>
          </w:tcPr>
          <w:p w:rsidR="00401AF8" w:rsidRPr="007D133C" w:rsidRDefault="00401AF8" w:rsidP="001F5D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872.23</w:t>
            </w:r>
          </w:p>
        </w:tc>
        <w:tc>
          <w:tcPr>
            <w:tcW w:w="993" w:type="dxa"/>
            <w:vAlign w:val="bottom"/>
          </w:tcPr>
          <w:p w:rsidR="00401AF8" w:rsidRPr="007D133C" w:rsidRDefault="00401AF8" w:rsidP="001F5D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38891</w:t>
            </w:r>
          </w:p>
        </w:tc>
        <w:tc>
          <w:tcPr>
            <w:tcW w:w="1134" w:type="dxa"/>
            <w:vAlign w:val="bottom"/>
          </w:tcPr>
          <w:p w:rsidR="00401AF8" w:rsidRPr="007D133C" w:rsidRDefault="00401AF8" w:rsidP="001F5D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1032.00</w:t>
            </w:r>
          </w:p>
        </w:tc>
        <w:tc>
          <w:tcPr>
            <w:tcW w:w="992" w:type="dxa"/>
            <w:vAlign w:val="bottom"/>
          </w:tcPr>
          <w:p w:rsidR="00401AF8" w:rsidRPr="007D133C" w:rsidRDefault="00401AF8" w:rsidP="003E6A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32517</w:t>
            </w:r>
          </w:p>
        </w:tc>
        <w:tc>
          <w:tcPr>
            <w:tcW w:w="1134" w:type="dxa"/>
            <w:vAlign w:val="bottom"/>
          </w:tcPr>
          <w:p w:rsidR="00401AF8" w:rsidRPr="007D133C" w:rsidRDefault="00401AF8" w:rsidP="003E6A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903.75</w:t>
            </w:r>
          </w:p>
        </w:tc>
      </w:tr>
      <w:tr w:rsidR="00401AF8" w:rsidTr="003E6A4F">
        <w:tc>
          <w:tcPr>
            <w:tcW w:w="567" w:type="dxa"/>
          </w:tcPr>
          <w:p w:rsidR="00401AF8" w:rsidRDefault="00401AF8" w:rsidP="003E6A4F">
            <w:pPr>
              <w:jc w:val="both"/>
            </w:pPr>
            <w:r>
              <w:t>3.</w:t>
            </w:r>
          </w:p>
        </w:tc>
        <w:tc>
          <w:tcPr>
            <w:tcW w:w="2835" w:type="dxa"/>
          </w:tcPr>
          <w:p w:rsidR="00401AF8" w:rsidRDefault="00401AF8" w:rsidP="003E6A4F">
            <w:pPr>
              <w:jc w:val="both"/>
            </w:pPr>
            <w:r>
              <w:t>Захвор. д</w:t>
            </w:r>
            <w:r>
              <w:rPr>
                <w:lang w:val="uk-UA"/>
              </w:rPr>
              <w:t>і</w:t>
            </w:r>
            <w:r>
              <w:t>тей старше</w:t>
            </w:r>
            <w:r>
              <w:rPr>
                <w:lang w:val="uk-UA"/>
              </w:rPr>
              <w:t xml:space="preserve"> </w:t>
            </w:r>
            <w:r>
              <w:t>15р.</w:t>
            </w:r>
          </w:p>
        </w:tc>
        <w:tc>
          <w:tcPr>
            <w:tcW w:w="993" w:type="dxa"/>
            <w:vAlign w:val="bottom"/>
          </w:tcPr>
          <w:p w:rsidR="00401AF8" w:rsidRPr="007D133C" w:rsidRDefault="00401AF8" w:rsidP="001F5D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3128</w:t>
            </w:r>
          </w:p>
        </w:tc>
        <w:tc>
          <w:tcPr>
            <w:tcW w:w="1275" w:type="dxa"/>
            <w:vAlign w:val="bottom"/>
          </w:tcPr>
          <w:p w:rsidR="00401AF8" w:rsidRPr="007D133C" w:rsidRDefault="00401AF8" w:rsidP="001F5D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492.44</w:t>
            </w:r>
          </w:p>
        </w:tc>
        <w:tc>
          <w:tcPr>
            <w:tcW w:w="993" w:type="dxa"/>
            <w:vAlign w:val="bottom"/>
          </w:tcPr>
          <w:p w:rsidR="00401AF8" w:rsidRPr="007D133C" w:rsidRDefault="00401AF8" w:rsidP="001F5D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4043</w:t>
            </w:r>
          </w:p>
        </w:tc>
        <w:tc>
          <w:tcPr>
            <w:tcW w:w="1134" w:type="dxa"/>
            <w:vAlign w:val="bottom"/>
          </w:tcPr>
          <w:p w:rsidR="00401AF8" w:rsidRPr="007D133C" w:rsidRDefault="00401AF8" w:rsidP="001F5D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609.60</w:t>
            </w:r>
          </w:p>
        </w:tc>
        <w:tc>
          <w:tcPr>
            <w:tcW w:w="992" w:type="dxa"/>
            <w:vAlign w:val="bottom"/>
          </w:tcPr>
          <w:p w:rsidR="00401AF8" w:rsidRPr="007D133C" w:rsidRDefault="00401AF8" w:rsidP="003E6A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2714</w:t>
            </w:r>
          </w:p>
        </w:tc>
        <w:tc>
          <w:tcPr>
            <w:tcW w:w="1134" w:type="dxa"/>
            <w:vAlign w:val="bottom"/>
          </w:tcPr>
          <w:p w:rsidR="00401AF8" w:rsidRPr="007D133C" w:rsidRDefault="00401AF8" w:rsidP="003E6A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396.49</w:t>
            </w:r>
          </w:p>
        </w:tc>
      </w:tr>
      <w:tr w:rsidR="00401AF8" w:rsidTr="003E6A4F">
        <w:tc>
          <w:tcPr>
            <w:tcW w:w="567" w:type="dxa"/>
          </w:tcPr>
          <w:p w:rsidR="00401AF8" w:rsidRDefault="00401AF8" w:rsidP="003E6A4F">
            <w:pPr>
              <w:jc w:val="both"/>
            </w:pPr>
            <w:r>
              <w:t>4.</w:t>
            </w:r>
          </w:p>
        </w:tc>
        <w:tc>
          <w:tcPr>
            <w:tcW w:w="2835" w:type="dxa"/>
          </w:tcPr>
          <w:p w:rsidR="00401AF8" w:rsidRDefault="00401AF8" w:rsidP="003E6A4F">
            <w:pPr>
              <w:jc w:val="both"/>
            </w:pPr>
            <w:r>
              <w:t>За</w:t>
            </w:r>
            <w:r>
              <w:rPr>
                <w:lang w:val="uk-UA"/>
              </w:rPr>
              <w:t xml:space="preserve">хворюваність </w:t>
            </w:r>
            <w:r>
              <w:t xml:space="preserve"> до 1 р.</w:t>
            </w:r>
          </w:p>
        </w:tc>
        <w:tc>
          <w:tcPr>
            <w:tcW w:w="993" w:type="dxa"/>
            <w:vAlign w:val="bottom"/>
          </w:tcPr>
          <w:p w:rsidR="00401AF8" w:rsidRPr="007D133C" w:rsidRDefault="00401AF8" w:rsidP="001F5D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2080</w:t>
            </w:r>
          </w:p>
        </w:tc>
        <w:tc>
          <w:tcPr>
            <w:tcW w:w="1275" w:type="dxa"/>
            <w:vAlign w:val="bottom"/>
          </w:tcPr>
          <w:p w:rsidR="00401AF8" w:rsidRPr="007D133C" w:rsidRDefault="00401AF8" w:rsidP="001F5D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1186.54</w:t>
            </w:r>
          </w:p>
        </w:tc>
        <w:tc>
          <w:tcPr>
            <w:tcW w:w="993" w:type="dxa"/>
            <w:vAlign w:val="bottom"/>
          </w:tcPr>
          <w:p w:rsidR="00401AF8" w:rsidRPr="007D133C" w:rsidRDefault="00401AF8" w:rsidP="001F5D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3041</w:t>
            </w:r>
          </w:p>
        </w:tc>
        <w:tc>
          <w:tcPr>
            <w:tcW w:w="1134" w:type="dxa"/>
            <w:vAlign w:val="bottom"/>
          </w:tcPr>
          <w:p w:rsidR="00401AF8" w:rsidRPr="007D133C" w:rsidRDefault="00401AF8" w:rsidP="001F5D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2080.03</w:t>
            </w:r>
          </w:p>
        </w:tc>
        <w:tc>
          <w:tcPr>
            <w:tcW w:w="992" w:type="dxa"/>
            <w:vAlign w:val="bottom"/>
          </w:tcPr>
          <w:p w:rsidR="00401AF8" w:rsidRPr="007D133C" w:rsidRDefault="00401AF8" w:rsidP="003E6A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2790</w:t>
            </w:r>
          </w:p>
        </w:tc>
        <w:tc>
          <w:tcPr>
            <w:tcW w:w="1134" w:type="dxa"/>
            <w:vAlign w:val="bottom"/>
          </w:tcPr>
          <w:p w:rsidR="00401AF8" w:rsidRPr="007D133C" w:rsidRDefault="00401AF8" w:rsidP="003E6A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1949.32</w:t>
            </w:r>
          </w:p>
        </w:tc>
      </w:tr>
      <w:tr w:rsidR="00401AF8" w:rsidTr="003E6A4F">
        <w:tc>
          <w:tcPr>
            <w:tcW w:w="567" w:type="dxa"/>
          </w:tcPr>
          <w:p w:rsidR="00401AF8" w:rsidRDefault="00401AF8" w:rsidP="003E6A4F">
            <w:pPr>
              <w:jc w:val="both"/>
            </w:pPr>
            <w:r>
              <w:t xml:space="preserve">5. </w:t>
            </w:r>
          </w:p>
        </w:tc>
        <w:tc>
          <w:tcPr>
            <w:tcW w:w="2835" w:type="dxa"/>
          </w:tcPr>
          <w:p w:rsidR="00401AF8" w:rsidRPr="002E0F64" w:rsidRDefault="00401AF8" w:rsidP="003E6A4F">
            <w:pPr>
              <w:jc w:val="both"/>
              <w:rPr>
                <w:lang w:val="uk-UA"/>
              </w:rPr>
            </w:pPr>
            <w:r>
              <w:t>Захворюван. ново</w:t>
            </w:r>
            <w:r>
              <w:rPr>
                <w:lang w:val="uk-UA"/>
              </w:rPr>
              <w:t>на</w:t>
            </w:r>
            <w:r>
              <w:t>род</w:t>
            </w:r>
            <w:r>
              <w:rPr>
                <w:lang w:val="uk-UA"/>
              </w:rPr>
              <w:t>ж</w:t>
            </w:r>
          </w:p>
        </w:tc>
        <w:tc>
          <w:tcPr>
            <w:tcW w:w="993" w:type="dxa"/>
            <w:vAlign w:val="bottom"/>
          </w:tcPr>
          <w:p w:rsidR="00401AF8" w:rsidRPr="007D133C" w:rsidRDefault="00401AF8" w:rsidP="001F5D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435</w:t>
            </w:r>
          </w:p>
        </w:tc>
        <w:tc>
          <w:tcPr>
            <w:tcW w:w="1275" w:type="dxa"/>
            <w:vAlign w:val="bottom"/>
          </w:tcPr>
          <w:p w:rsidR="00401AF8" w:rsidRPr="007D133C" w:rsidRDefault="00401AF8" w:rsidP="001F5D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312.50</w:t>
            </w:r>
          </w:p>
        </w:tc>
        <w:tc>
          <w:tcPr>
            <w:tcW w:w="993" w:type="dxa"/>
            <w:vAlign w:val="bottom"/>
          </w:tcPr>
          <w:p w:rsidR="00401AF8" w:rsidRPr="007D133C" w:rsidRDefault="00401AF8" w:rsidP="001F5D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539</w:t>
            </w:r>
          </w:p>
        </w:tc>
        <w:tc>
          <w:tcPr>
            <w:tcW w:w="1134" w:type="dxa"/>
            <w:vAlign w:val="bottom"/>
          </w:tcPr>
          <w:p w:rsidR="00401AF8" w:rsidRPr="007D133C" w:rsidRDefault="00401AF8" w:rsidP="001F5D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389.17</w:t>
            </w:r>
          </w:p>
        </w:tc>
        <w:tc>
          <w:tcPr>
            <w:tcW w:w="992" w:type="dxa"/>
            <w:vAlign w:val="bottom"/>
          </w:tcPr>
          <w:p w:rsidR="00401AF8" w:rsidRPr="007D133C" w:rsidRDefault="00401AF8" w:rsidP="003E6A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195</w:t>
            </w:r>
          </w:p>
        </w:tc>
        <w:tc>
          <w:tcPr>
            <w:tcW w:w="1134" w:type="dxa"/>
            <w:vAlign w:val="bottom"/>
          </w:tcPr>
          <w:p w:rsidR="00401AF8" w:rsidRPr="007D133C" w:rsidRDefault="00401AF8" w:rsidP="003E6A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199.39</w:t>
            </w:r>
          </w:p>
        </w:tc>
      </w:tr>
      <w:tr w:rsidR="00401AF8" w:rsidTr="003E6A4F">
        <w:tc>
          <w:tcPr>
            <w:tcW w:w="567" w:type="dxa"/>
          </w:tcPr>
          <w:p w:rsidR="00401AF8" w:rsidRDefault="00401AF8" w:rsidP="003E6A4F">
            <w:pPr>
              <w:jc w:val="both"/>
            </w:pPr>
          </w:p>
        </w:tc>
        <w:tc>
          <w:tcPr>
            <w:tcW w:w="2835" w:type="dxa"/>
          </w:tcPr>
          <w:p w:rsidR="00401AF8" w:rsidRDefault="00401AF8" w:rsidP="003E6A4F">
            <w:pPr>
              <w:jc w:val="both"/>
            </w:pPr>
          </w:p>
        </w:tc>
        <w:tc>
          <w:tcPr>
            <w:tcW w:w="993" w:type="dxa"/>
          </w:tcPr>
          <w:p w:rsidR="00401AF8" w:rsidRDefault="00401AF8" w:rsidP="003E6A4F">
            <w:pPr>
              <w:jc w:val="both"/>
            </w:pPr>
          </w:p>
        </w:tc>
        <w:tc>
          <w:tcPr>
            <w:tcW w:w="1275" w:type="dxa"/>
          </w:tcPr>
          <w:p w:rsidR="00401AF8" w:rsidRDefault="00401AF8" w:rsidP="003E6A4F">
            <w:pPr>
              <w:jc w:val="both"/>
            </w:pPr>
          </w:p>
        </w:tc>
        <w:tc>
          <w:tcPr>
            <w:tcW w:w="993" w:type="dxa"/>
            <w:vAlign w:val="bottom"/>
          </w:tcPr>
          <w:p w:rsidR="00401AF8" w:rsidRPr="004F3D18" w:rsidRDefault="00401AF8" w:rsidP="003E6A4F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</w:tcPr>
          <w:p w:rsidR="00401AF8" w:rsidRDefault="00401AF8" w:rsidP="003E6A4F">
            <w:pPr>
              <w:jc w:val="both"/>
            </w:pPr>
          </w:p>
        </w:tc>
        <w:tc>
          <w:tcPr>
            <w:tcW w:w="992" w:type="dxa"/>
            <w:vAlign w:val="bottom"/>
          </w:tcPr>
          <w:p w:rsidR="00401AF8" w:rsidRPr="004F3D18" w:rsidRDefault="00401AF8" w:rsidP="003E6A4F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</w:tcPr>
          <w:p w:rsidR="00401AF8" w:rsidRDefault="00401AF8" w:rsidP="003E6A4F">
            <w:pPr>
              <w:jc w:val="both"/>
            </w:pPr>
          </w:p>
        </w:tc>
      </w:tr>
    </w:tbl>
    <w:p w:rsidR="007E4D34" w:rsidRDefault="007E4D34" w:rsidP="007E4D34">
      <w:pPr>
        <w:jc w:val="both"/>
      </w:pPr>
      <w:r>
        <w:t xml:space="preserve">          </w:t>
      </w:r>
    </w:p>
    <w:p w:rsidR="007E4D34" w:rsidRPr="00E03BFE" w:rsidRDefault="007E4D34" w:rsidP="007E4D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E03BFE">
        <w:rPr>
          <w:sz w:val="28"/>
          <w:szCs w:val="28"/>
          <w:lang w:val="uk-UA"/>
        </w:rPr>
        <w:t xml:space="preserve">З наведених даних бачимо, що загальна захворюваність </w:t>
      </w:r>
      <w:r w:rsidR="00401AF8">
        <w:rPr>
          <w:sz w:val="28"/>
          <w:szCs w:val="28"/>
          <w:lang w:val="uk-UA"/>
        </w:rPr>
        <w:t xml:space="preserve"> зменьшилась</w:t>
      </w:r>
      <w:r w:rsidRPr="00825015">
        <w:rPr>
          <w:sz w:val="28"/>
          <w:szCs w:val="28"/>
          <w:lang w:val="uk-UA"/>
        </w:rPr>
        <w:t xml:space="preserve"> </w:t>
      </w:r>
      <w:r w:rsidRPr="00E03BFE">
        <w:rPr>
          <w:sz w:val="28"/>
          <w:szCs w:val="28"/>
          <w:lang w:val="uk-UA"/>
        </w:rPr>
        <w:t>на</w:t>
      </w:r>
      <w:r w:rsidR="00401AF8">
        <w:rPr>
          <w:sz w:val="28"/>
          <w:szCs w:val="28"/>
          <w:lang w:val="uk-UA"/>
        </w:rPr>
        <w:t xml:space="preserve"> 16.1</w:t>
      </w:r>
      <w:r w:rsidRPr="00825015">
        <w:rPr>
          <w:sz w:val="28"/>
          <w:szCs w:val="28"/>
          <w:lang w:val="uk-UA"/>
        </w:rPr>
        <w:t xml:space="preserve"> </w:t>
      </w:r>
      <w:r w:rsidRPr="00E03BFE">
        <w:rPr>
          <w:sz w:val="28"/>
          <w:szCs w:val="28"/>
          <w:lang w:val="uk-UA"/>
        </w:rPr>
        <w:t xml:space="preserve">%, в порівнянні з минулим роком, за рахунок </w:t>
      </w:r>
      <w:r w:rsidR="00401AF8">
        <w:rPr>
          <w:sz w:val="28"/>
          <w:szCs w:val="28"/>
          <w:lang w:val="uk-UA"/>
        </w:rPr>
        <w:t>зниження</w:t>
      </w:r>
      <w:r w:rsidRPr="00E03BFE">
        <w:rPr>
          <w:sz w:val="28"/>
          <w:szCs w:val="28"/>
          <w:lang w:val="uk-UA"/>
        </w:rPr>
        <w:t xml:space="preserve"> захворюваності у дітей до 1 року </w:t>
      </w:r>
      <w:r>
        <w:rPr>
          <w:sz w:val="28"/>
          <w:szCs w:val="28"/>
          <w:lang w:val="uk-UA"/>
        </w:rPr>
        <w:t>і</w:t>
      </w:r>
      <w:r w:rsidRPr="00E03BFE">
        <w:rPr>
          <w:sz w:val="28"/>
          <w:szCs w:val="28"/>
          <w:lang w:val="uk-UA"/>
        </w:rPr>
        <w:t xml:space="preserve"> підлітків</w:t>
      </w:r>
      <w:r>
        <w:rPr>
          <w:sz w:val="28"/>
          <w:szCs w:val="28"/>
          <w:lang w:val="uk-UA"/>
        </w:rPr>
        <w:t xml:space="preserve"> та поліпшення своєчасної статистичної звітності</w:t>
      </w:r>
      <w:r w:rsidRPr="00E03BFE">
        <w:rPr>
          <w:sz w:val="28"/>
          <w:szCs w:val="28"/>
          <w:lang w:val="uk-UA"/>
        </w:rPr>
        <w:t>. Аналізуючи показник захворюваності дітей до 1 року, бачимо, що відбулося зниження  захворюваності в порівнянні з 20</w:t>
      </w:r>
      <w:r w:rsidR="00A3614B">
        <w:rPr>
          <w:sz w:val="28"/>
          <w:szCs w:val="28"/>
          <w:lang w:val="uk-UA"/>
        </w:rPr>
        <w:t>23</w:t>
      </w:r>
      <w:r w:rsidRPr="00E03BFE">
        <w:rPr>
          <w:sz w:val="28"/>
          <w:szCs w:val="28"/>
          <w:lang w:val="uk-UA"/>
        </w:rPr>
        <w:t xml:space="preserve"> роком, за рахунок ГРВІ та інфекційної захворюваності. </w:t>
      </w:r>
      <w:r w:rsidR="00A3614B">
        <w:rPr>
          <w:sz w:val="28"/>
          <w:szCs w:val="28"/>
          <w:lang w:val="uk-UA"/>
        </w:rPr>
        <w:t xml:space="preserve">Знизилась </w:t>
      </w:r>
      <w:r w:rsidRPr="00E03BFE">
        <w:rPr>
          <w:sz w:val="28"/>
          <w:szCs w:val="28"/>
          <w:lang w:val="uk-UA"/>
        </w:rPr>
        <w:t>захворюваність новонароджених на</w:t>
      </w:r>
      <w:r w:rsidR="00A3614B">
        <w:rPr>
          <w:sz w:val="28"/>
          <w:szCs w:val="28"/>
          <w:lang w:val="uk-UA"/>
        </w:rPr>
        <w:t xml:space="preserve"> 63.8</w:t>
      </w:r>
      <w:r>
        <w:rPr>
          <w:sz w:val="28"/>
          <w:szCs w:val="28"/>
          <w:lang w:val="uk-UA"/>
        </w:rPr>
        <w:t xml:space="preserve"> </w:t>
      </w:r>
      <w:r w:rsidRPr="00E03BFE">
        <w:rPr>
          <w:sz w:val="28"/>
          <w:szCs w:val="28"/>
          <w:lang w:val="uk-UA"/>
        </w:rPr>
        <w:t>%</w:t>
      </w:r>
      <w:r w:rsidR="00A3614B">
        <w:rPr>
          <w:sz w:val="28"/>
          <w:szCs w:val="28"/>
          <w:lang w:val="uk-UA"/>
        </w:rPr>
        <w:t>, за рахунок зниження народжуваності.</w:t>
      </w:r>
      <w:r w:rsidRPr="00E03BFE">
        <w:rPr>
          <w:sz w:val="28"/>
          <w:szCs w:val="28"/>
          <w:lang w:val="uk-UA"/>
        </w:rPr>
        <w:t xml:space="preserve">  </w:t>
      </w:r>
    </w:p>
    <w:p w:rsidR="00697A39" w:rsidRDefault="00697A39" w:rsidP="007E4D34">
      <w:pPr>
        <w:rPr>
          <w:b/>
          <w:sz w:val="28"/>
          <w:szCs w:val="28"/>
        </w:rPr>
      </w:pPr>
    </w:p>
    <w:p w:rsidR="007E4D34" w:rsidRPr="002E4688" w:rsidRDefault="00697A39" w:rsidP="00697A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ЗАХВОРЮВАНІСТЬ НА ПНЕВМОНІЮ</w:t>
      </w:r>
    </w:p>
    <w:tbl>
      <w:tblPr>
        <w:tblpPr w:leftFromText="180" w:rightFromText="180" w:vertAnchor="text" w:horzAnchor="margin" w:tblpXSpec="center" w:tblpY="147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4035"/>
        <w:gridCol w:w="708"/>
        <w:gridCol w:w="851"/>
        <w:gridCol w:w="709"/>
        <w:gridCol w:w="850"/>
        <w:gridCol w:w="707"/>
        <w:gridCol w:w="994"/>
        <w:gridCol w:w="237"/>
      </w:tblGrid>
      <w:tr w:rsidR="007E4D34" w:rsidTr="003E6A4F">
        <w:tc>
          <w:tcPr>
            <w:tcW w:w="467" w:type="dxa"/>
          </w:tcPr>
          <w:p w:rsidR="007E4D34" w:rsidRDefault="007E4D34" w:rsidP="003E6A4F"/>
        </w:tc>
        <w:tc>
          <w:tcPr>
            <w:tcW w:w="4035" w:type="dxa"/>
          </w:tcPr>
          <w:p w:rsidR="007E4D34" w:rsidRDefault="007E4D34" w:rsidP="003E6A4F"/>
        </w:tc>
        <w:tc>
          <w:tcPr>
            <w:tcW w:w="1559" w:type="dxa"/>
            <w:gridSpan w:val="2"/>
          </w:tcPr>
          <w:p w:rsidR="007E4D34" w:rsidRDefault="00A3614B" w:rsidP="003E6A4F">
            <w:pPr>
              <w:jc w:val="center"/>
            </w:pPr>
            <w:r>
              <w:t>202</w:t>
            </w:r>
            <w:r>
              <w:rPr>
                <w:lang w:val="uk-UA"/>
              </w:rPr>
              <w:t>2</w:t>
            </w:r>
          </w:p>
        </w:tc>
        <w:tc>
          <w:tcPr>
            <w:tcW w:w="1559" w:type="dxa"/>
            <w:gridSpan w:val="2"/>
          </w:tcPr>
          <w:p w:rsidR="007E4D34" w:rsidRDefault="00A3614B" w:rsidP="003E6A4F">
            <w:pPr>
              <w:jc w:val="center"/>
            </w:pPr>
            <w:r>
              <w:rPr>
                <w:lang w:val="uk-UA"/>
              </w:rPr>
              <w:t>2023</w:t>
            </w:r>
          </w:p>
        </w:tc>
        <w:tc>
          <w:tcPr>
            <w:tcW w:w="1701" w:type="dxa"/>
            <w:gridSpan w:val="2"/>
          </w:tcPr>
          <w:p w:rsidR="007E4D34" w:rsidRPr="007846DE" w:rsidRDefault="00A3614B" w:rsidP="003E6A4F">
            <w:pPr>
              <w:rPr>
                <w:lang w:val="uk-UA"/>
              </w:rPr>
            </w:pPr>
            <w:r>
              <w:rPr>
                <w:lang w:val="uk-UA"/>
              </w:rPr>
              <w:t xml:space="preserve">      2024</w:t>
            </w:r>
            <w:r w:rsidR="00697A39">
              <w:rPr>
                <w:lang w:val="uk-UA"/>
              </w:rPr>
              <w:t xml:space="preserve"> </w:t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:rsidR="007E4D34" w:rsidRDefault="007E4D34" w:rsidP="003E6A4F">
            <w:pPr>
              <w:jc w:val="center"/>
            </w:pPr>
          </w:p>
        </w:tc>
      </w:tr>
      <w:tr w:rsidR="00A3614B" w:rsidTr="003E6A4F">
        <w:trPr>
          <w:gridAfter w:val="1"/>
          <w:wAfter w:w="237" w:type="dxa"/>
        </w:trPr>
        <w:tc>
          <w:tcPr>
            <w:tcW w:w="467" w:type="dxa"/>
          </w:tcPr>
          <w:p w:rsidR="00A3614B" w:rsidRDefault="00A3614B" w:rsidP="00A3614B">
            <w:pPr>
              <w:jc w:val="both"/>
            </w:pPr>
            <w:r>
              <w:t>1.</w:t>
            </w:r>
          </w:p>
        </w:tc>
        <w:tc>
          <w:tcPr>
            <w:tcW w:w="4035" w:type="dxa"/>
          </w:tcPr>
          <w:p w:rsidR="00A3614B" w:rsidRDefault="00A3614B" w:rsidP="00A3614B">
            <w:pPr>
              <w:jc w:val="both"/>
            </w:pPr>
            <w:r>
              <w:t>Кількість  захворівших пневмоніями</w:t>
            </w:r>
          </w:p>
        </w:tc>
        <w:tc>
          <w:tcPr>
            <w:tcW w:w="708" w:type="dxa"/>
          </w:tcPr>
          <w:p w:rsidR="00A3614B" w:rsidRPr="00CC6CF2" w:rsidRDefault="00A3614B" w:rsidP="00A361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851" w:type="dxa"/>
          </w:tcPr>
          <w:p w:rsidR="00A3614B" w:rsidRPr="00CC6CF2" w:rsidRDefault="00A3614B" w:rsidP="00A3614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0.95</w:t>
            </w:r>
          </w:p>
        </w:tc>
        <w:tc>
          <w:tcPr>
            <w:tcW w:w="709" w:type="dxa"/>
          </w:tcPr>
          <w:p w:rsidR="00A3614B" w:rsidRPr="009A07D3" w:rsidRDefault="00A3614B" w:rsidP="00A361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850" w:type="dxa"/>
          </w:tcPr>
          <w:p w:rsidR="00A3614B" w:rsidRPr="009A07D3" w:rsidRDefault="00A3614B" w:rsidP="00A3614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0.63</w:t>
            </w:r>
          </w:p>
        </w:tc>
        <w:tc>
          <w:tcPr>
            <w:tcW w:w="707" w:type="dxa"/>
          </w:tcPr>
          <w:p w:rsidR="00A3614B" w:rsidRPr="009A07D3" w:rsidRDefault="00A3614B" w:rsidP="00A361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994" w:type="dxa"/>
          </w:tcPr>
          <w:p w:rsidR="00A3614B" w:rsidRPr="009A07D3" w:rsidRDefault="00A3614B" w:rsidP="00A3614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1.03</w:t>
            </w:r>
          </w:p>
        </w:tc>
      </w:tr>
      <w:tr w:rsidR="00A3614B" w:rsidTr="003E6A4F">
        <w:trPr>
          <w:gridAfter w:val="1"/>
          <w:wAfter w:w="237" w:type="dxa"/>
        </w:trPr>
        <w:tc>
          <w:tcPr>
            <w:tcW w:w="467" w:type="dxa"/>
          </w:tcPr>
          <w:p w:rsidR="00A3614B" w:rsidRDefault="00A3614B" w:rsidP="00A3614B">
            <w:pPr>
              <w:jc w:val="both"/>
            </w:pPr>
            <w:r>
              <w:t>2.</w:t>
            </w:r>
          </w:p>
        </w:tc>
        <w:tc>
          <w:tcPr>
            <w:tcW w:w="4035" w:type="dxa"/>
          </w:tcPr>
          <w:p w:rsidR="00A3614B" w:rsidRDefault="00A3614B" w:rsidP="00A3614B">
            <w:pPr>
              <w:jc w:val="both"/>
            </w:pPr>
            <w:r>
              <w:t>Захворівші  пневмонією до 1 року</w:t>
            </w:r>
          </w:p>
        </w:tc>
        <w:tc>
          <w:tcPr>
            <w:tcW w:w="708" w:type="dxa"/>
          </w:tcPr>
          <w:p w:rsidR="00A3614B" w:rsidRPr="00CC6CF2" w:rsidRDefault="00A3614B" w:rsidP="00A361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851" w:type="dxa"/>
          </w:tcPr>
          <w:p w:rsidR="00A3614B" w:rsidRPr="00CC6CF2" w:rsidRDefault="00A3614B" w:rsidP="00A3614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7.99</w:t>
            </w:r>
          </w:p>
        </w:tc>
        <w:tc>
          <w:tcPr>
            <w:tcW w:w="709" w:type="dxa"/>
          </w:tcPr>
          <w:p w:rsidR="00A3614B" w:rsidRPr="009A07D3" w:rsidRDefault="00A3614B" w:rsidP="00A361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850" w:type="dxa"/>
          </w:tcPr>
          <w:p w:rsidR="00A3614B" w:rsidRPr="009A07D3" w:rsidRDefault="00A3614B" w:rsidP="00A3614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3.42</w:t>
            </w:r>
          </w:p>
        </w:tc>
        <w:tc>
          <w:tcPr>
            <w:tcW w:w="707" w:type="dxa"/>
          </w:tcPr>
          <w:p w:rsidR="00A3614B" w:rsidRPr="009A07D3" w:rsidRDefault="00A3614B" w:rsidP="00A361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994" w:type="dxa"/>
          </w:tcPr>
          <w:p w:rsidR="00A3614B" w:rsidRPr="009A07D3" w:rsidRDefault="00A3614B" w:rsidP="00A3614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3.49</w:t>
            </w:r>
          </w:p>
        </w:tc>
      </w:tr>
    </w:tbl>
    <w:p w:rsidR="007E4D34" w:rsidRDefault="007E4D34" w:rsidP="007E4D34">
      <w:pPr>
        <w:jc w:val="both"/>
        <w:rPr>
          <w:sz w:val="28"/>
          <w:szCs w:val="28"/>
        </w:rPr>
      </w:pPr>
    </w:p>
    <w:p w:rsidR="007E4D34" w:rsidRDefault="007E4D34" w:rsidP="007E4D34">
      <w:pPr>
        <w:jc w:val="both"/>
        <w:rPr>
          <w:sz w:val="28"/>
          <w:szCs w:val="28"/>
          <w:lang w:val="uk-UA"/>
        </w:rPr>
      </w:pPr>
      <w:r w:rsidRPr="00356559">
        <w:rPr>
          <w:sz w:val="28"/>
          <w:szCs w:val="28"/>
          <w:lang w:val="uk-UA"/>
        </w:rPr>
        <w:t>Зага</w:t>
      </w:r>
      <w:r>
        <w:rPr>
          <w:sz w:val="28"/>
          <w:szCs w:val="28"/>
          <w:lang w:val="uk-UA"/>
        </w:rPr>
        <w:t>льна захворюваність пн</w:t>
      </w:r>
      <w:r w:rsidR="00A3614B">
        <w:rPr>
          <w:sz w:val="28"/>
          <w:szCs w:val="28"/>
          <w:lang w:val="uk-UA"/>
        </w:rPr>
        <w:t>евмоніями зросла в абсолютних числах на 17</w:t>
      </w:r>
      <w:r w:rsidRPr="00356559">
        <w:rPr>
          <w:sz w:val="28"/>
          <w:szCs w:val="28"/>
          <w:lang w:val="uk-UA"/>
        </w:rPr>
        <w:t xml:space="preserve"> випадків, або на </w:t>
      </w:r>
      <w:r w:rsidR="00A3614B">
        <w:rPr>
          <w:sz w:val="28"/>
          <w:szCs w:val="28"/>
          <w:lang w:val="uk-UA"/>
        </w:rPr>
        <w:t>60</w:t>
      </w:r>
      <w:r>
        <w:rPr>
          <w:sz w:val="28"/>
          <w:szCs w:val="28"/>
          <w:lang w:val="uk-UA"/>
        </w:rPr>
        <w:t>%. Кількість захворівш</w:t>
      </w:r>
      <w:r w:rsidRPr="00356559">
        <w:rPr>
          <w:sz w:val="28"/>
          <w:szCs w:val="28"/>
          <w:lang w:val="uk-UA"/>
        </w:rPr>
        <w:t>их дітей д</w:t>
      </w:r>
      <w:r w:rsidR="00A3614B">
        <w:rPr>
          <w:sz w:val="28"/>
          <w:szCs w:val="28"/>
          <w:lang w:val="uk-UA"/>
        </w:rPr>
        <w:t>о 1 року пневмоніями залишилось на рівні з</w:t>
      </w:r>
      <w:r>
        <w:rPr>
          <w:sz w:val="28"/>
          <w:szCs w:val="28"/>
          <w:lang w:val="uk-UA"/>
        </w:rPr>
        <w:t xml:space="preserve"> м</w:t>
      </w:r>
      <w:r w:rsidR="00A3614B">
        <w:rPr>
          <w:sz w:val="28"/>
          <w:szCs w:val="28"/>
          <w:lang w:val="uk-UA"/>
        </w:rPr>
        <w:t>инулим роком</w:t>
      </w:r>
      <w:r>
        <w:rPr>
          <w:sz w:val="28"/>
          <w:szCs w:val="28"/>
          <w:lang w:val="uk-UA"/>
        </w:rPr>
        <w:t>. Захворюванність знизилась, так як діти тимчасово перебували за межами країни та проходили навчання в онлайн умовах, з обмеженням відвідування дитячих закладів,  у зв’язку з військовим станом.</w:t>
      </w:r>
    </w:p>
    <w:p w:rsidR="007E4D34" w:rsidRPr="00356559" w:rsidRDefault="007E4D34" w:rsidP="007E4D34">
      <w:pPr>
        <w:jc w:val="both"/>
        <w:rPr>
          <w:sz w:val="28"/>
          <w:szCs w:val="28"/>
          <w:lang w:val="uk-UA"/>
        </w:rPr>
      </w:pPr>
    </w:p>
    <w:p w:rsidR="007E4D34" w:rsidRPr="00697A39" w:rsidRDefault="007E4D34" w:rsidP="00697A39">
      <w:pPr>
        <w:jc w:val="center"/>
        <w:rPr>
          <w:b/>
          <w:sz w:val="28"/>
          <w:szCs w:val="28"/>
          <w:lang w:val="uk-UA"/>
        </w:rPr>
      </w:pPr>
      <w:r w:rsidRPr="00697A39">
        <w:rPr>
          <w:b/>
          <w:sz w:val="28"/>
          <w:szCs w:val="28"/>
          <w:lang w:val="uk-UA"/>
        </w:rPr>
        <w:t xml:space="preserve">ЗАХВОРЮВАНІСТЬ ГРВІ І ІНФЕКЦІЙНА  </w:t>
      </w:r>
      <w:r w:rsidR="00697A39" w:rsidRPr="00697A39">
        <w:rPr>
          <w:b/>
          <w:sz w:val="28"/>
          <w:szCs w:val="28"/>
          <w:lang w:val="uk-UA"/>
        </w:rPr>
        <w:t>ЗАХВОРЮВАНІСТЬ</w:t>
      </w:r>
    </w:p>
    <w:p w:rsidR="007E4D34" w:rsidRPr="00697A39" w:rsidRDefault="007E4D34" w:rsidP="00697A39">
      <w:pPr>
        <w:jc w:val="center"/>
        <w:rPr>
          <w:b/>
          <w:lang w:val="uk-UA"/>
        </w:rPr>
      </w:pPr>
    </w:p>
    <w:p w:rsidR="007E4D34" w:rsidRPr="00356559" w:rsidRDefault="007E4D34" w:rsidP="007E4D34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20</w:t>
      </w:r>
      <w:r w:rsidR="00FF268B">
        <w:rPr>
          <w:lang w:val="en-US"/>
        </w:rPr>
        <w:t>2</w:t>
      </w:r>
      <w:r w:rsidR="00FF268B">
        <w:rPr>
          <w:lang w:val="uk-UA"/>
        </w:rPr>
        <w:t>2</w:t>
      </w:r>
      <w:r>
        <w:rPr>
          <w:lang w:val="uk-UA"/>
        </w:rPr>
        <w:t xml:space="preserve">р.              </w:t>
      </w:r>
      <w:r w:rsidR="00FF268B">
        <w:rPr>
          <w:lang w:val="uk-UA"/>
        </w:rPr>
        <w:t xml:space="preserve">      2023 р.                    2024</w:t>
      </w:r>
      <w:r>
        <w:rPr>
          <w:lang w:val="uk-UA"/>
        </w:rPr>
        <w:t xml:space="preserve"> р.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2901"/>
        <w:gridCol w:w="992"/>
        <w:gridCol w:w="992"/>
        <w:gridCol w:w="992"/>
        <w:gridCol w:w="992"/>
        <w:gridCol w:w="993"/>
        <w:gridCol w:w="1281"/>
      </w:tblGrid>
      <w:tr w:rsidR="007E4D34" w:rsidTr="003E6A4F">
        <w:tc>
          <w:tcPr>
            <w:tcW w:w="463" w:type="dxa"/>
          </w:tcPr>
          <w:p w:rsidR="007E4D34" w:rsidRDefault="007E4D34" w:rsidP="003E6A4F">
            <w:pPr>
              <w:jc w:val="both"/>
            </w:pPr>
          </w:p>
        </w:tc>
        <w:tc>
          <w:tcPr>
            <w:tcW w:w="2901" w:type="dxa"/>
          </w:tcPr>
          <w:p w:rsidR="007E4D34" w:rsidRDefault="007E4D34" w:rsidP="003E6A4F">
            <w:pPr>
              <w:jc w:val="both"/>
            </w:pPr>
          </w:p>
        </w:tc>
        <w:tc>
          <w:tcPr>
            <w:tcW w:w="992" w:type="dxa"/>
            <w:vAlign w:val="bottom"/>
          </w:tcPr>
          <w:p w:rsidR="007E4D34" w:rsidRPr="000E387C" w:rsidRDefault="007E4D34" w:rsidP="003E6A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Абс. ч</w:t>
            </w:r>
          </w:p>
        </w:tc>
        <w:tc>
          <w:tcPr>
            <w:tcW w:w="992" w:type="dxa"/>
          </w:tcPr>
          <w:p w:rsidR="007E4D34" w:rsidRPr="000E387C" w:rsidRDefault="007E4D34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показн</w:t>
            </w:r>
          </w:p>
        </w:tc>
        <w:tc>
          <w:tcPr>
            <w:tcW w:w="992" w:type="dxa"/>
            <w:vAlign w:val="bottom"/>
          </w:tcPr>
          <w:p w:rsidR="007E4D34" w:rsidRPr="009A07D3" w:rsidRDefault="007E4D34" w:rsidP="003E6A4F">
            <w:pPr>
              <w:jc w:val="center"/>
              <w:rPr>
                <w:lang w:val="uk-UA"/>
              </w:rPr>
            </w:pPr>
            <w:r w:rsidRPr="000E387C">
              <w:rPr>
                <w:lang w:val="uk-UA"/>
              </w:rPr>
              <w:t>Абс. ч</w:t>
            </w:r>
          </w:p>
        </w:tc>
        <w:tc>
          <w:tcPr>
            <w:tcW w:w="992" w:type="dxa"/>
          </w:tcPr>
          <w:p w:rsidR="007E4D34" w:rsidRPr="009A07D3" w:rsidRDefault="007E4D34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показн</w:t>
            </w:r>
          </w:p>
        </w:tc>
        <w:tc>
          <w:tcPr>
            <w:tcW w:w="993" w:type="dxa"/>
            <w:vAlign w:val="bottom"/>
          </w:tcPr>
          <w:p w:rsidR="007E4D34" w:rsidRPr="009A07D3" w:rsidRDefault="007E4D34" w:rsidP="003E6A4F">
            <w:pPr>
              <w:jc w:val="center"/>
              <w:rPr>
                <w:lang w:val="uk-UA"/>
              </w:rPr>
            </w:pPr>
            <w:r w:rsidRPr="000E387C">
              <w:rPr>
                <w:lang w:val="uk-UA"/>
              </w:rPr>
              <w:t>Абс. ч</w:t>
            </w:r>
          </w:p>
        </w:tc>
        <w:tc>
          <w:tcPr>
            <w:tcW w:w="1281" w:type="dxa"/>
          </w:tcPr>
          <w:p w:rsidR="007E4D34" w:rsidRPr="009A07D3" w:rsidRDefault="007E4D34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показник</w:t>
            </w:r>
          </w:p>
        </w:tc>
      </w:tr>
      <w:tr w:rsidR="00FF268B" w:rsidTr="003E6A4F">
        <w:tc>
          <w:tcPr>
            <w:tcW w:w="463" w:type="dxa"/>
          </w:tcPr>
          <w:p w:rsidR="00FF268B" w:rsidRDefault="00FF268B" w:rsidP="003E6A4F">
            <w:pPr>
              <w:jc w:val="both"/>
            </w:pPr>
            <w:r>
              <w:t>1.</w:t>
            </w:r>
          </w:p>
        </w:tc>
        <w:tc>
          <w:tcPr>
            <w:tcW w:w="2901" w:type="dxa"/>
          </w:tcPr>
          <w:p w:rsidR="00FF268B" w:rsidRDefault="00FF268B" w:rsidP="003E6A4F">
            <w:pPr>
              <w:jc w:val="both"/>
            </w:pPr>
            <w:r>
              <w:t>Захворюван. Г</w:t>
            </w:r>
            <w:r>
              <w:rPr>
                <w:lang w:val="uk-UA"/>
              </w:rPr>
              <w:t>РВІ</w:t>
            </w:r>
            <w:r>
              <w:t xml:space="preserve"> всього</w:t>
            </w:r>
          </w:p>
        </w:tc>
        <w:tc>
          <w:tcPr>
            <w:tcW w:w="992" w:type="dxa"/>
            <w:vAlign w:val="bottom"/>
          </w:tcPr>
          <w:p w:rsidR="00FF268B" w:rsidRPr="00F26E1F" w:rsidRDefault="00FF268B" w:rsidP="001F5D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14916</w:t>
            </w:r>
          </w:p>
        </w:tc>
        <w:tc>
          <w:tcPr>
            <w:tcW w:w="992" w:type="dxa"/>
          </w:tcPr>
          <w:p w:rsidR="00FF268B" w:rsidRPr="00F26E1F" w:rsidRDefault="00FF268B" w:rsidP="001F5DB3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354</w:t>
            </w:r>
            <w:r>
              <w:rPr>
                <w:lang w:val="uk-UA"/>
              </w:rPr>
              <w:t>.64</w:t>
            </w:r>
          </w:p>
        </w:tc>
        <w:tc>
          <w:tcPr>
            <w:tcW w:w="992" w:type="dxa"/>
            <w:vAlign w:val="bottom"/>
          </w:tcPr>
          <w:p w:rsidR="00FF268B" w:rsidRPr="009A07D3" w:rsidRDefault="00FF268B" w:rsidP="001F5D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17404</w:t>
            </w:r>
          </w:p>
        </w:tc>
        <w:tc>
          <w:tcPr>
            <w:tcW w:w="992" w:type="dxa"/>
          </w:tcPr>
          <w:p w:rsidR="00FF268B" w:rsidRPr="009A07D3" w:rsidRDefault="00FF268B" w:rsidP="001F5D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392.72</w:t>
            </w:r>
          </w:p>
        </w:tc>
        <w:tc>
          <w:tcPr>
            <w:tcW w:w="993" w:type="dxa"/>
            <w:vAlign w:val="bottom"/>
          </w:tcPr>
          <w:p w:rsidR="00FF268B" w:rsidRPr="009A07D3" w:rsidRDefault="00FF268B" w:rsidP="003E6A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14654</w:t>
            </w:r>
          </w:p>
        </w:tc>
        <w:tc>
          <w:tcPr>
            <w:tcW w:w="1281" w:type="dxa"/>
          </w:tcPr>
          <w:p w:rsidR="00FF268B" w:rsidRPr="009A07D3" w:rsidRDefault="00FF268B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336.00</w:t>
            </w:r>
          </w:p>
        </w:tc>
      </w:tr>
      <w:tr w:rsidR="00FF268B" w:rsidTr="003E6A4F">
        <w:tc>
          <w:tcPr>
            <w:tcW w:w="463" w:type="dxa"/>
          </w:tcPr>
          <w:p w:rsidR="00FF268B" w:rsidRDefault="00FF268B" w:rsidP="003E6A4F">
            <w:pPr>
              <w:jc w:val="both"/>
            </w:pPr>
            <w:r>
              <w:t>2.</w:t>
            </w:r>
          </w:p>
        </w:tc>
        <w:tc>
          <w:tcPr>
            <w:tcW w:w="2901" w:type="dxa"/>
          </w:tcPr>
          <w:p w:rsidR="00FF268B" w:rsidRDefault="00FF268B" w:rsidP="003E6A4F">
            <w:pPr>
              <w:jc w:val="both"/>
            </w:pPr>
            <w:r>
              <w:t>Захворюв. ГРВІ до 1 р.</w:t>
            </w:r>
          </w:p>
        </w:tc>
        <w:tc>
          <w:tcPr>
            <w:tcW w:w="992" w:type="dxa"/>
            <w:vAlign w:val="bottom"/>
          </w:tcPr>
          <w:p w:rsidR="00FF268B" w:rsidRPr="009A07D3" w:rsidRDefault="00FF268B" w:rsidP="001F5D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645</w:t>
            </w:r>
          </w:p>
        </w:tc>
        <w:tc>
          <w:tcPr>
            <w:tcW w:w="992" w:type="dxa"/>
          </w:tcPr>
          <w:p w:rsidR="00FF268B" w:rsidRPr="009A07D3" w:rsidRDefault="00FF268B" w:rsidP="001F5D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367.94</w:t>
            </w:r>
          </w:p>
        </w:tc>
        <w:tc>
          <w:tcPr>
            <w:tcW w:w="992" w:type="dxa"/>
            <w:vAlign w:val="bottom"/>
          </w:tcPr>
          <w:p w:rsidR="00FF268B" w:rsidRPr="009A07D3" w:rsidRDefault="00FF268B" w:rsidP="001F5D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881</w:t>
            </w:r>
          </w:p>
        </w:tc>
        <w:tc>
          <w:tcPr>
            <w:tcW w:w="992" w:type="dxa"/>
          </w:tcPr>
          <w:p w:rsidR="00FF268B" w:rsidRPr="009A07D3" w:rsidRDefault="00FF268B" w:rsidP="001F5D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602.60</w:t>
            </w:r>
          </w:p>
        </w:tc>
        <w:tc>
          <w:tcPr>
            <w:tcW w:w="993" w:type="dxa"/>
            <w:vAlign w:val="bottom"/>
          </w:tcPr>
          <w:p w:rsidR="00FF268B" w:rsidRPr="009A07D3" w:rsidRDefault="00FF268B" w:rsidP="003E6A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774</w:t>
            </w:r>
          </w:p>
        </w:tc>
        <w:tc>
          <w:tcPr>
            <w:tcW w:w="1281" w:type="dxa"/>
          </w:tcPr>
          <w:p w:rsidR="00FF268B" w:rsidRPr="009A07D3" w:rsidRDefault="00FF268B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540.50</w:t>
            </w:r>
          </w:p>
        </w:tc>
      </w:tr>
      <w:tr w:rsidR="00FF268B" w:rsidTr="003E6A4F">
        <w:tc>
          <w:tcPr>
            <w:tcW w:w="463" w:type="dxa"/>
          </w:tcPr>
          <w:p w:rsidR="00FF268B" w:rsidRDefault="00FF268B" w:rsidP="003E6A4F">
            <w:pPr>
              <w:jc w:val="both"/>
            </w:pPr>
            <w:r>
              <w:t>3.</w:t>
            </w:r>
          </w:p>
        </w:tc>
        <w:tc>
          <w:tcPr>
            <w:tcW w:w="2901" w:type="dxa"/>
          </w:tcPr>
          <w:p w:rsidR="00FF268B" w:rsidRDefault="00FF268B" w:rsidP="003E6A4F">
            <w:pPr>
              <w:jc w:val="both"/>
            </w:pPr>
            <w:r>
              <w:t>Захворюв. грипом  всього</w:t>
            </w:r>
          </w:p>
        </w:tc>
        <w:tc>
          <w:tcPr>
            <w:tcW w:w="992" w:type="dxa"/>
            <w:vAlign w:val="bottom"/>
          </w:tcPr>
          <w:p w:rsidR="00FF268B" w:rsidRPr="009A07D3" w:rsidRDefault="00FF268B" w:rsidP="001F5D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992" w:type="dxa"/>
          </w:tcPr>
          <w:p w:rsidR="00FF268B" w:rsidRPr="009A07D3" w:rsidRDefault="00FF268B" w:rsidP="001F5D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992" w:type="dxa"/>
            <w:vAlign w:val="bottom"/>
          </w:tcPr>
          <w:p w:rsidR="00FF268B" w:rsidRPr="009A07D3" w:rsidRDefault="00FF268B" w:rsidP="001F5D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992" w:type="dxa"/>
          </w:tcPr>
          <w:p w:rsidR="00FF268B" w:rsidRPr="009A07D3" w:rsidRDefault="00FF268B" w:rsidP="001F5D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993" w:type="dxa"/>
            <w:vAlign w:val="bottom"/>
          </w:tcPr>
          <w:p w:rsidR="00FF268B" w:rsidRPr="009A07D3" w:rsidRDefault="00532BF1" w:rsidP="003E6A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81" w:type="dxa"/>
          </w:tcPr>
          <w:p w:rsidR="00FF268B" w:rsidRPr="009A07D3" w:rsidRDefault="00532BF1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FF268B" w:rsidTr="003E6A4F">
        <w:tc>
          <w:tcPr>
            <w:tcW w:w="463" w:type="dxa"/>
          </w:tcPr>
          <w:p w:rsidR="00FF268B" w:rsidRDefault="00FF268B" w:rsidP="003E6A4F">
            <w:pPr>
              <w:jc w:val="both"/>
            </w:pPr>
            <w:r>
              <w:t>4.</w:t>
            </w:r>
          </w:p>
        </w:tc>
        <w:tc>
          <w:tcPr>
            <w:tcW w:w="2901" w:type="dxa"/>
          </w:tcPr>
          <w:p w:rsidR="00FF268B" w:rsidRDefault="00FF268B" w:rsidP="003E6A4F">
            <w:pPr>
              <w:jc w:val="both"/>
            </w:pPr>
            <w:r>
              <w:t>Захворюв. грипом до 1 р.</w:t>
            </w:r>
          </w:p>
        </w:tc>
        <w:tc>
          <w:tcPr>
            <w:tcW w:w="992" w:type="dxa"/>
            <w:vAlign w:val="bottom"/>
          </w:tcPr>
          <w:p w:rsidR="00FF268B" w:rsidRPr="009A07D3" w:rsidRDefault="00FF268B" w:rsidP="001F5D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992" w:type="dxa"/>
          </w:tcPr>
          <w:p w:rsidR="00FF268B" w:rsidRPr="009A07D3" w:rsidRDefault="00FF268B" w:rsidP="001F5D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992" w:type="dxa"/>
            <w:vAlign w:val="bottom"/>
          </w:tcPr>
          <w:p w:rsidR="00FF268B" w:rsidRPr="009A07D3" w:rsidRDefault="00FF268B" w:rsidP="001F5D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992" w:type="dxa"/>
          </w:tcPr>
          <w:p w:rsidR="00FF268B" w:rsidRPr="009A07D3" w:rsidRDefault="00FF268B" w:rsidP="001F5D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993" w:type="dxa"/>
            <w:vAlign w:val="bottom"/>
          </w:tcPr>
          <w:p w:rsidR="00FF268B" w:rsidRPr="009A07D3" w:rsidRDefault="00532BF1" w:rsidP="003E6A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81" w:type="dxa"/>
          </w:tcPr>
          <w:p w:rsidR="00FF268B" w:rsidRPr="009A07D3" w:rsidRDefault="00532BF1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2.09</w:t>
            </w:r>
          </w:p>
        </w:tc>
      </w:tr>
      <w:tr w:rsidR="00FF268B" w:rsidTr="003E6A4F">
        <w:tc>
          <w:tcPr>
            <w:tcW w:w="463" w:type="dxa"/>
          </w:tcPr>
          <w:p w:rsidR="00FF268B" w:rsidRDefault="00FF268B" w:rsidP="003E6A4F">
            <w:pPr>
              <w:jc w:val="both"/>
            </w:pPr>
            <w:r>
              <w:t>5.</w:t>
            </w:r>
          </w:p>
        </w:tc>
        <w:tc>
          <w:tcPr>
            <w:tcW w:w="2901" w:type="dxa"/>
          </w:tcPr>
          <w:p w:rsidR="00FF268B" w:rsidRDefault="00FF268B" w:rsidP="003E6A4F">
            <w:pPr>
              <w:jc w:val="both"/>
            </w:pPr>
            <w:r>
              <w:t>Інфекц.  захворюв. всього</w:t>
            </w:r>
          </w:p>
        </w:tc>
        <w:tc>
          <w:tcPr>
            <w:tcW w:w="992" w:type="dxa"/>
            <w:vAlign w:val="bottom"/>
          </w:tcPr>
          <w:p w:rsidR="00FF268B" w:rsidRPr="009A07D3" w:rsidRDefault="00FF268B" w:rsidP="001F5D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977</w:t>
            </w:r>
          </w:p>
        </w:tc>
        <w:tc>
          <w:tcPr>
            <w:tcW w:w="992" w:type="dxa"/>
          </w:tcPr>
          <w:p w:rsidR="00FF268B" w:rsidRPr="009A07D3" w:rsidRDefault="00FF268B" w:rsidP="001F5D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23.88</w:t>
            </w:r>
          </w:p>
        </w:tc>
        <w:tc>
          <w:tcPr>
            <w:tcW w:w="992" w:type="dxa"/>
            <w:vAlign w:val="bottom"/>
          </w:tcPr>
          <w:p w:rsidR="00FF268B" w:rsidRPr="009A07D3" w:rsidRDefault="00FF268B" w:rsidP="001F5D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706</w:t>
            </w:r>
          </w:p>
        </w:tc>
        <w:tc>
          <w:tcPr>
            <w:tcW w:w="992" w:type="dxa"/>
          </w:tcPr>
          <w:p w:rsidR="00FF268B" w:rsidRPr="009A07D3" w:rsidRDefault="00FF268B" w:rsidP="001F5D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15.93</w:t>
            </w:r>
          </w:p>
        </w:tc>
        <w:tc>
          <w:tcPr>
            <w:tcW w:w="993" w:type="dxa"/>
            <w:vAlign w:val="bottom"/>
          </w:tcPr>
          <w:p w:rsidR="00FF268B" w:rsidRPr="009A07D3" w:rsidRDefault="00532BF1" w:rsidP="003E6A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856</w:t>
            </w:r>
          </w:p>
        </w:tc>
        <w:tc>
          <w:tcPr>
            <w:tcW w:w="1281" w:type="dxa"/>
          </w:tcPr>
          <w:p w:rsidR="00FF268B" w:rsidRPr="009A07D3" w:rsidRDefault="00532BF1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19.63</w:t>
            </w:r>
          </w:p>
        </w:tc>
      </w:tr>
      <w:tr w:rsidR="00FF268B" w:rsidTr="003E6A4F">
        <w:tc>
          <w:tcPr>
            <w:tcW w:w="463" w:type="dxa"/>
          </w:tcPr>
          <w:p w:rsidR="00FF268B" w:rsidRDefault="00FF268B" w:rsidP="003E6A4F">
            <w:pPr>
              <w:jc w:val="both"/>
            </w:pPr>
            <w:r>
              <w:t>6.</w:t>
            </w:r>
          </w:p>
        </w:tc>
        <w:tc>
          <w:tcPr>
            <w:tcW w:w="2901" w:type="dxa"/>
          </w:tcPr>
          <w:p w:rsidR="00FF268B" w:rsidRDefault="00FF268B" w:rsidP="003E6A4F">
            <w:pPr>
              <w:jc w:val="both"/>
            </w:pPr>
            <w:r>
              <w:t>Інфекц.  захворюв. до 1 р.</w:t>
            </w:r>
          </w:p>
        </w:tc>
        <w:tc>
          <w:tcPr>
            <w:tcW w:w="992" w:type="dxa"/>
            <w:vAlign w:val="bottom"/>
          </w:tcPr>
          <w:p w:rsidR="00FF268B" w:rsidRPr="009A07D3" w:rsidRDefault="00FF268B" w:rsidP="001F5D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992" w:type="dxa"/>
          </w:tcPr>
          <w:p w:rsidR="00FF268B" w:rsidRPr="009A07D3" w:rsidRDefault="00FF268B" w:rsidP="001F5D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17.11</w:t>
            </w:r>
          </w:p>
        </w:tc>
        <w:tc>
          <w:tcPr>
            <w:tcW w:w="992" w:type="dxa"/>
            <w:vAlign w:val="bottom"/>
          </w:tcPr>
          <w:p w:rsidR="00FF268B" w:rsidRPr="009A07D3" w:rsidRDefault="00FF268B" w:rsidP="001F5D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992" w:type="dxa"/>
          </w:tcPr>
          <w:p w:rsidR="00FF268B" w:rsidRPr="009A07D3" w:rsidRDefault="00FF268B" w:rsidP="001F5D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4.10</w:t>
            </w:r>
          </w:p>
        </w:tc>
        <w:tc>
          <w:tcPr>
            <w:tcW w:w="993" w:type="dxa"/>
            <w:vAlign w:val="bottom"/>
          </w:tcPr>
          <w:p w:rsidR="00FF268B" w:rsidRPr="009A07D3" w:rsidRDefault="00532BF1" w:rsidP="003E6A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281" w:type="dxa"/>
          </w:tcPr>
          <w:p w:rsidR="00FF268B" w:rsidRPr="009A07D3" w:rsidRDefault="00532BF1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6.98</w:t>
            </w:r>
          </w:p>
        </w:tc>
      </w:tr>
    </w:tbl>
    <w:p w:rsidR="007E4D34" w:rsidRPr="00965E30" w:rsidRDefault="007E4D34" w:rsidP="007E4D34">
      <w:pPr>
        <w:jc w:val="both"/>
        <w:rPr>
          <w:sz w:val="28"/>
          <w:szCs w:val="28"/>
        </w:rPr>
      </w:pPr>
    </w:p>
    <w:p w:rsidR="007E4D34" w:rsidRDefault="007E4D34" w:rsidP="007E4D34">
      <w:pPr>
        <w:jc w:val="both"/>
        <w:rPr>
          <w:sz w:val="28"/>
          <w:szCs w:val="28"/>
          <w:lang w:val="uk-UA"/>
        </w:rPr>
      </w:pPr>
      <w:r w:rsidRPr="002568E5">
        <w:rPr>
          <w:color w:val="FF0000"/>
          <w:sz w:val="28"/>
          <w:szCs w:val="28"/>
          <w:lang w:val="uk-UA"/>
        </w:rPr>
        <w:lastRenderedPageBreak/>
        <w:t xml:space="preserve">       </w:t>
      </w:r>
      <w:r w:rsidRPr="00114A31">
        <w:rPr>
          <w:sz w:val="28"/>
          <w:szCs w:val="28"/>
          <w:lang w:val="uk-UA"/>
        </w:rPr>
        <w:t>Аналізуючи показник захворюваності на ГРВІ, ми бачим</w:t>
      </w:r>
      <w:r w:rsidR="005D0666">
        <w:rPr>
          <w:sz w:val="28"/>
          <w:szCs w:val="28"/>
          <w:lang w:val="uk-UA"/>
        </w:rPr>
        <w:t>о, що, кількість випадків зменьшилось</w:t>
      </w:r>
      <w:r w:rsidRPr="00114A31">
        <w:rPr>
          <w:sz w:val="28"/>
          <w:szCs w:val="28"/>
          <w:lang w:val="uk-UA"/>
        </w:rPr>
        <w:t>, в порівнянні з минулим роком</w:t>
      </w:r>
      <w:r w:rsidR="005D0666">
        <w:rPr>
          <w:sz w:val="28"/>
          <w:szCs w:val="28"/>
          <w:lang w:val="uk-UA"/>
        </w:rPr>
        <w:t xml:space="preserve"> на 15,8%</w:t>
      </w:r>
      <w:r w:rsidRPr="00114A31">
        <w:rPr>
          <w:sz w:val="28"/>
          <w:szCs w:val="28"/>
          <w:lang w:val="uk-UA"/>
        </w:rPr>
        <w:t>, і показник заг</w:t>
      </w:r>
      <w:r w:rsidR="005D0666">
        <w:rPr>
          <w:sz w:val="28"/>
          <w:szCs w:val="28"/>
          <w:lang w:val="uk-UA"/>
        </w:rPr>
        <w:t>альної захворюваності зменьшився</w:t>
      </w:r>
      <w:r w:rsidRPr="00114A31">
        <w:rPr>
          <w:sz w:val="28"/>
          <w:szCs w:val="28"/>
          <w:lang w:val="uk-UA"/>
        </w:rPr>
        <w:t xml:space="preserve"> на </w:t>
      </w:r>
      <w:r w:rsidR="005D0666">
        <w:rPr>
          <w:sz w:val="28"/>
          <w:szCs w:val="28"/>
          <w:lang w:val="uk-UA"/>
        </w:rPr>
        <w:t>16.1</w:t>
      </w:r>
      <w:r>
        <w:rPr>
          <w:sz w:val="28"/>
          <w:szCs w:val="28"/>
          <w:lang w:val="uk-UA"/>
        </w:rPr>
        <w:t xml:space="preserve"> </w:t>
      </w:r>
      <w:r w:rsidRPr="00114A31">
        <w:rPr>
          <w:sz w:val="28"/>
          <w:szCs w:val="28"/>
          <w:lang w:val="uk-UA"/>
        </w:rPr>
        <w:t xml:space="preserve">%. </w:t>
      </w:r>
      <w:r w:rsidRPr="009A07D3">
        <w:rPr>
          <w:sz w:val="28"/>
          <w:szCs w:val="28"/>
        </w:rPr>
        <w:t>Захворюваність на ГРВІ</w:t>
      </w:r>
      <w:r>
        <w:rPr>
          <w:sz w:val="28"/>
          <w:szCs w:val="28"/>
        </w:rPr>
        <w:t xml:space="preserve"> дітей до 1 року </w:t>
      </w:r>
      <w:r w:rsidR="005D0666">
        <w:rPr>
          <w:sz w:val="28"/>
          <w:szCs w:val="28"/>
          <w:lang w:val="uk-UA"/>
        </w:rPr>
        <w:t>зменьшилась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на </w:t>
      </w:r>
      <w:r w:rsidR="005D0666">
        <w:rPr>
          <w:sz w:val="28"/>
          <w:szCs w:val="28"/>
          <w:lang w:val="uk-UA"/>
        </w:rPr>
        <w:t>17,1</w:t>
      </w:r>
      <w:r>
        <w:rPr>
          <w:sz w:val="28"/>
          <w:szCs w:val="28"/>
        </w:rPr>
        <w:t>%</w:t>
      </w:r>
      <w:r>
        <w:rPr>
          <w:sz w:val="28"/>
          <w:szCs w:val="28"/>
          <w:lang w:val="uk-UA"/>
        </w:rPr>
        <w:t xml:space="preserve"> в по</w:t>
      </w:r>
      <w:r w:rsidR="005D0666">
        <w:rPr>
          <w:sz w:val="28"/>
          <w:szCs w:val="28"/>
          <w:lang w:val="uk-UA"/>
        </w:rPr>
        <w:t>рівнянні з минулим роком. Зниж</w:t>
      </w:r>
      <w:r>
        <w:rPr>
          <w:sz w:val="28"/>
          <w:szCs w:val="28"/>
          <w:lang w:val="uk-UA"/>
        </w:rPr>
        <w:t>ення показників пов’язане зі</w:t>
      </w:r>
      <w:r w:rsidRPr="00E4784A">
        <w:rPr>
          <w:sz w:val="28"/>
          <w:szCs w:val="28"/>
          <w:lang w:val="uk-UA"/>
        </w:rPr>
        <w:t xml:space="preserve"> </w:t>
      </w:r>
      <w:r w:rsidR="005D0666">
        <w:rPr>
          <w:sz w:val="28"/>
          <w:szCs w:val="28"/>
          <w:lang w:val="uk-UA"/>
        </w:rPr>
        <w:t>зніже</w:t>
      </w:r>
      <w:r>
        <w:rPr>
          <w:sz w:val="28"/>
          <w:szCs w:val="28"/>
          <w:lang w:val="uk-UA"/>
        </w:rPr>
        <w:t>нням</w:t>
      </w:r>
      <w:r w:rsidRPr="00E4784A">
        <w:rPr>
          <w:sz w:val="28"/>
          <w:szCs w:val="28"/>
          <w:lang w:val="uk-UA"/>
        </w:rPr>
        <w:t xml:space="preserve"> захворюваності у дітей до 1 року </w:t>
      </w:r>
      <w:r>
        <w:rPr>
          <w:sz w:val="28"/>
          <w:szCs w:val="28"/>
          <w:lang w:val="uk-UA"/>
        </w:rPr>
        <w:t>і</w:t>
      </w:r>
      <w:r w:rsidRPr="00E4784A">
        <w:rPr>
          <w:sz w:val="28"/>
          <w:szCs w:val="28"/>
          <w:lang w:val="uk-UA"/>
        </w:rPr>
        <w:t xml:space="preserve"> підлітків</w:t>
      </w:r>
      <w:r>
        <w:rPr>
          <w:sz w:val="28"/>
          <w:szCs w:val="28"/>
          <w:lang w:val="uk-UA"/>
        </w:rPr>
        <w:t xml:space="preserve"> та поліпшенням</w:t>
      </w:r>
      <w:r w:rsidRPr="00E478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подання своєчасної статистичної звітності</w:t>
      </w:r>
      <w:r w:rsidRPr="00E4784A">
        <w:rPr>
          <w:sz w:val="28"/>
          <w:szCs w:val="28"/>
          <w:lang w:val="uk-UA"/>
        </w:rPr>
        <w:t xml:space="preserve">. </w:t>
      </w:r>
      <w:r w:rsidRPr="00473F92">
        <w:rPr>
          <w:sz w:val="28"/>
          <w:szCs w:val="28"/>
          <w:lang w:val="uk-UA"/>
        </w:rPr>
        <w:t xml:space="preserve"> Знизилась   інфекційна захворюваність на </w:t>
      </w:r>
      <w:r>
        <w:rPr>
          <w:sz w:val="28"/>
          <w:szCs w:val="28"/>
          <w:lang w:val="uk-UA"/>
        </w:rPr>
        <w:t>72</w:t>
      </w:r>
      <w:r w:rsidRPr="00473F92">
        <w:rPr>
          <w:sz w:val="28"/>
          <w:szCs w:val="28"/>
          <w:lang w:val="uk-UA"/>
        </w:rPr>
        <w:t xml:space="preserve">%, за рахунок зниження  вітряної віспи та кишкових інфекцій. </w:t>
      </w:r>
      <w:r w:rsidRPr="009A07D3">
        <w:rPr>
          <w:sz w:val="28"/>
          <w:szCs w:val="28"/>
        </w:rPr>
        <w:t>А інфекційна захворювані</w:t>
      </w:r>
      <w:r>
        <w:rPr>
          <w:sz w:val="28"/>
          <w:szCs w:val="28"/>
        </w:rPr>
        <w:t xml:space="preserve">сть дітей до 1 року </w:t>
      </w:r>
      <w:r w:rsidR="00F05C32">
        <w:rPr>
          <w:sz w:val="28"/>
          <w:szCs w:val="28"/>
          <w:lang w:val="uk-UA"/>
        </w:rPr>
        <w:t>залишилась практично на рівні</w:t>
      </w:r>
      <w:r w:rsidR="0062257C">
        <w:rPr>
          <w:sz w:val="28"/>
          <w:szCs w:val="28"/>
          <w:lang w:val="uk-UA"/>
        </w:rPr>
        <w:t xml:space="preserve"> з минулим роком</w:t>
      </w:r>
      <w:r>
        <w:rPr>
          <w:sz w:val="28"/>
          <w:szCs w:val="28"/>
          <w:lang w:val="uk-UA"/>
        </w:rPr>
        <w:t>.</w:t>
      </w:r>
    </w:p>
    <w:p w:rsidR="007E4D34" w:rsidRPr="00697A39" w:rsidRDefault="007E4D34" w:rsidP="00697A39">
      <w:pPr>
        <w:jc w:val="center"/>
        <w:rPr>
          <w:b/>
          <w:sz w:val="28"/>
          <w:szCs w:val="28"/>
          <w:lang w:val="uk-UA"/>
        </w:rPr>
      </w:pPr>
    </w:p>
    <w:p w:rsidR="007E4D34" w:rsidRPr="00697A39" w:rsidRDefault="007E4D34" w:rsidP="00697A39">
      <w:pPr>
        <w:jc w:val="center"/>
        <w:rPr>
          <w:b/>
          <w:sz w:val="28"/>
          <w:szCs w:val="28"/>
        </w:rPr>
      </w:pPr>
      <w:r w:rsidRPr="00697A39">
        <w:rPr>
          <w:b/>
          <w:sz w:val="28"/>
          <w:szCs w:val="28"/>
        </w:rPr>
        <w:t>АНАЛІЗ</w:t>
      </w:r>
      <w:r w:rsidRPr="00697A39">
        <w:rPr>
          <w:b/>
          <w:sz w:val="28"/>
          <w:szCs w:val="28"/>
          <w:lang w:val="uk-UA"/>
        </w:rPr>
        <w:t xml:space="preserve"> </w:t>
      </w:r>
      <w:r w:rsidRPr="00697A39">
        <w:rPr>
          <w:b/>
          <w:sz w:val="28"/>
          <w:szCs w:val="28"/>
        </w:rPr>
        <w:t xml:space="preserve"> ГОСПІТАЛІЗАЦІ</w:t>
      </w:r>
      <w:r w:rsidRPr="00697A39">
        <w:rPr>
          <w:b/>
          <w:sz w:val="28"/>
          <w:szCs w:val="28"/>
          <w:lang w:val="uk-UA"/>
        </w:rPr>
        <w:t>Ї</w:t>
      </w:r>
    </w:p>
    <w:p w:rsidR="007E4D34" w:rsidRDefault="007E4D34" w:rsidP="007E4D34">
      <w:pPr>
        <w:jc w:val="both"/>
      </w:pPr>
    </w:p>
    <w:tbl>
      <w:tblPr>
        <w:tblW w:w="13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3184"/>
        <w:gridCol w:w="851"/>
        <w:gridCol w:w="995"/>
        <w:gridCol w:w="709"/>
        <w:gridCol w:w="992"/>
        <w:gridCol w:w="992"/>
        <w:gridCol w:w="992"/>
        <w:gridCol w:w="1702"/>
        <w:gridCol w:w="2130"/>
      </w:tblGrid>
      <w:tr w:rsidR="007E4D34" w:rsidTr="003E6A4F">
        <w:tc>
          <w:tcPr>
            <w:tcW w:w="465" w:type="dxa"/>
          </w:tcPr>
          <w:p w:rsidR="007E4D34" w:rsidRDefault="007E4D34" w:rsidP="003E6A4F">
            <w:pPr>
              <w:jc w:val="both"/>
            </w:pPr>
          </w:p>
        </w:tc>
        <w:tc>
          <w:tcPr>
            <w:tcW w:w="3184" w:type="dxa"/>
          </w:tcPr>
          <w:p w:rsidR="007E4D34" w:rsidRDefault="007E4D34" w:rsidP="003E6A4F">
            <w:pPr>
              <w:jc w:val="both"/>
            </w:pPr>
          </w:p>
        </w:tc>
        <w:tc>
          <w:tcPr>
            <w:tcW w:w="1846" w:type="dxa"/>
            <w:gridSpan w:val="2"/>
          </w:tcPr>
          <w:p w:rsidR="007E4D34" w:rsidRDefault="0062257C" w:rsidP="003E6A4F">
            <w:pPr>
              <w:jc w:val="center"/>
            </w:pPr>
            <w:r>
              <w:t>202</w:t>
            </w:r>
            <w:r>
              <w:rPr>
                <w:lang w:val="uk-UA"/>
              </w:rPr>
              <w:t>2</w:t>
            </w:r>
            <w:r w:rsidR="007E4D34">
              <w:rPr>
                <w:lang w:val="uk-UA"/>
              </w:rPr>
              <w:t>р.</w:t>
            </w:r>
          </w:p>
        </w:tc>
        <w:tc>
          <w:tcPr>
            <w:tcW w:w="1701" w:type="dxa"/>
            <w:gridSpan w:val="2"/>
          </w:tcPr>
          <w:p w:rsidR="007E4D34" w:rsidRPr="009A07D3" w:rsidRDefault="0062257C" w:rsidP="003E6A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</w:t>
            </w:r>
            <w:r w:rsidR="007E4D34">
              <w:rPr>
                <w:lang w:val="uk-UA"/>
              </w:rPr>
              <w:t xml:space="preserve"> р.</w:t>
            </w:r>
          </w:p>
        </w:tc>
        <w:tc>
          <w:tcPr>
            <w:tcW w:w="1984" w:type="dxa"/>
            <w:gridSpan w:val="2"/>
          </w:tcPr>
          <w:p w:rsidR="007E4D34" w:rsidRPr="009A07D3" w:rsidRDefault="0062257C" w:rsidP="003E6A4F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2024</w:t>
            </w:r>
            <w:r w:rsidR="007E4D34">
              <w:rPr>
                <w:lang w:val="uk-UA"/>
              </w:rPr>
              <w:t xml:space="preserve"> р.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E4D34" w:rsidRDefault="007E4D34" w:rsidP="003E6A4F">
            <w:pPr>
              <w:jc w:val="center"/>
            </w:pP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7E4D34" w:rsidRDefault="007E4D34" w:rsidP="003E6A4F">
            <w:pPr>
              <w:jc w:val="center"/>
            </w:pPr>
          </w:p>
        </w:tc>
      </w:tr>
      <w:tr w:rsidR="0062257C" w:rsidTr="003E6A4F">
        <w:trPr>
          <w:gridAfter w:val="2"/>
          <w:wAfter w:w="3832" w:type="dxa"/>
        </w:trPr>
        <w:tc>
          <w:tcPr>
            <w:tcW w:w="465" w:type="dxa"/>
          </w:tcPr>
          <w:p w:rsidR="0062257C" w:rsidRDefault="0062257C" w:rsidP="003E6A4F">
            <w:pPr>
              <w:jc w:val="both"/>
            </w:pPr>
            <w:r>
              <w:t>1.</w:t>
            </w:r>
          </w:p>
        </w:tc>
        <w:tc>
          <w:tcPr>
            <w:tcW w:w="3184" w:type="dxa"/>
          </w:tcPr>
          <w:p w:rsidR="0062257C" w:rsidRDefault="0062257C" w:rsidP="003E6A4F">
            <w:pPr>
              <w:jc w:val="both"/>
            </w:pPr>
            <w:r>
              <w:t>Госпіталізація всього</w:t>
            </w:r>
          </w:p>
        </w:tc>
        <w:tc>
          <w:tcPr>
            <w:tcW w:w="851" w:type="dxa"/>
          </w:tcPr>
          <w:p w:rsidR="0062257C" w:rsidRPr="009A07D3" w:rsidRDefault="0062257C" w:rsidP="001F5D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1183</w:t>
            </w:r>
          </w:p>
        </w:tc>
        <w:tc>
          <w:tcPr>
            <w:tcW w:w="995" w:type="dxa"/>
          </w:tcPr>
          <w:p w:rsidR="0062257C" w:rsidRPr="009A07D3" w:rsidRDefault="0062257C" w:rsidP="001F5D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3.6%</w:t>
            </w:r>
          </w:p>
        </w:tc>
        <w:tc>
          <w:tcPr>
            <w:tcW w:w="709" w:type="dxa"/>
          </w:tcPr>
          <w:p w:rsidR="0062257C" w:rsidRPr="009A07D3" w:rsidRDefault="0062257C" w:rsidP="001F5D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1500</w:t>
            </w:r>
          </w:p>
        </w:tc>
        <w:tc>
          <w:tcPr>
            <w:tcW w:w="992" w:type="dxa"/>
          </w:tcPr>
          <w:p w:rsidR="0062257C" w:rsidRPr="009A07D3" w:rsidRDefault="0062257C" w:rsidP="001F5D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3.5%</w:t>
            </w:r>
          </w:p>
        </w:tc>
        <w:tc>
          <w:tcPr>
            <w:tcW w:w="992" w:type="dxa"/>
          </w:tcPr>
          <w:p w:rsidR="0062257C" w:rsidRPr="009A07D3" w:rsidRDefault="0062257C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1485</w:t>
            </w:r>
          </w:p>
        </w:tc>
        <w:tc>
          <w:tcPr>
            <w:tcW w:w="992" w:type="dxa"/>
          </w:tcPr>
          <w:p w:rsidR="0062257C" w:rsidRPr="009A07D3" w:rsidRDefault="0062257C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4.2</w:t>
            </w:r>
          </w:p>
        </w:tc>
      </w:tr>
      <w:tr w:rsidR="0062257C" w:rsidTr="003E6A4F">
        <w:trPr>
          <w:gridAfter w:val="2"/>
          <w:wAfter w:w="3832" w:type="dxa"/>
        </w:trPr>
        <w:tc>
          <w:tcPr>
            <w:tcW w:w="465" w:type="dxa"/>
          </w:tcPr>
          <w:p w:rsidR="0062257C" w:rsidRDefault="0062257C" w:rsidP="003E6A4F">
            <w:pPr>
              <w:jc w:val="both"/>
            </w:pPr>
            <w:r>
              <w:t xml:space="preserve">2. </w:t>
            </w:r>
          </w:p>
        </w:tc>
        <w:tc>
          <w:tcPr>
            <w:tcW w:w="3184" w:type="dxa"/>
          </w:tcPr>
          <w:p w:rsidR="0062257C" w:rsidRDefault="0062257C" w:rsidP="003E6A4F">
            <w:pPr>
              <w:jc w:val="both"/>
            </w:pPr>
            <w:r>
              <w:t>Госпіталізація до 1 року</w:t>
            </w:r>
          </w:p>
        </w:tc>
        <w:tc>
          <w:tcPr>
            <w:tcW w:w="851" w:type="dxa"/>
          </w:tcPr>
          <w:p w:rsidR="0062257C" w:rsidRPr="009A07D3" w:rsidRDefault="0062257C" w:rsidP="001F5D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191</w:t>
            </w:r>
          </w:p>
        </w:tc>
        <w:tc>
          <w:tcPr>
            <w:tcW w:w="995" w:type="dxa"/>
          </w:tcPr>
          <w:p w:rsidR="0062257C" w:rsidRPr="009A07D3" w:rsidRDefault="0062257C" w:rsidP="001F5D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9.18%</w:t>
            </w:r>
          </w:p>
        </w:tc>
        <w:tc>
          <w:tcPr>
            <w:tcW w:w="709" w:type="dxa"/>
          </w:tcPr>
          <w:p w:rsidR="0062257C" w:rsidRPr="009A07D3" w:rsidRDefault="0062257C" w:rsidP="001F5D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265</w:t>
            </w:r>
          </w:p>
        </w:tc>
        <w:tc>
          <w:tcPr>
            <w:tcW w:w="992" w:type="dxa"/>
          </w:tcPr>
          <w:p w:rsidR="0062257C" w:rsidRPr="009A07D3" w:rsidRDefault="0062257C" w:rsidP="001F5D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8.71%</w:t>
            </w:r>
          </w:p>
        </w:tc>
        <w:tc>
          <w:tcPr>
            <w:tcW w:w="992" w:type="dxa"/>
          </w:tcPr>
          <w:p w:rsidR="0062257C" w:rsidRPr="009A07D3" w:rsidRDefault="0062257C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237</w:t>
            </w:r>
          </w:p>
        </w:tc>
        <w:tc>
          <w:tcPr>
            <w:tcW w:w="992" w:type="dxa"/>
          </w:tcPr>
          <w:p w:rsidR="0062257C" w:rsidRPr="009A07D3" w:rsidRDefault="0062257C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8.49</w:t>
            </w:r>
          </w:p>
        </w:tc>
      </w:tr>
      <w:tr w:rsidR="0062257C" w:rsidTr="003E6A4F">
        <w:trPr>
          <w:gridAfter w:val="2"/>
          <w:wAfter w:w="3832" w:type="dxa"/>
        </w:trPr>
        <w:tc>
          <w:tcPr>
            <w:tcW w:w="465" w:type="dxa"/>
          </w:tcPr>
          <w:p w:rsidR="0062257C" w:rsidRDefault="0062257C" w:rsidP="003E6A4F">
            <w:pPr>
              <w:jc w:val="both"/>
            </w:pPr>
            <w:r>
              <w:t>3.</w:t>
            </w:r>
          </w:p>
        </w:tc>
        <w:tc>
          <w:tcPr>
            <w:tcW w:w="3184" w:type="dxa"/>
          </w:tcPr>
          <w:p w:rsidR="0062257C" w:rsidRDefault="0062257C" w:rsidP="003E6A4F">
            <w:pPr>
              <w:jc w:val="both"/>
            </w:pPr>
            <w:r>
              <w:t>Госпітал. пневмоній всього</w:t>
            </w:r>
          </w:p>
        </w:tc>
        <w:tc>
          <w:tcPr>
            <w:tcW w:w="851" w:type="dxa"/>
          </w:tcPr>
          <w:p w:rsidR="0062257C" w:rsidRPr="009A07D3" w:rsidRDefault="0062257C" w:rsidP="001F5D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995" w:type="dxa"/>
          </w:tcPr>
          <w:p w:rsidR="0062257C" w:rsidRPr="009A07D3" w:rsidRDefault="0062257C" w:rsidP="001F5D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79.5%</w:t>
            </w:r>
          </w:p>
        </w:tc>
        <w:tc>
          <w:tcPr>
            <w:tcW w:w="709" w:type="dxa"/>
          </w:tcPr>
          <w:p w:rsidR="0062257C" w:rsidRPr="009A07D3" w:rsidRDefault="0062257C" w:rsidP="001F5D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992" w:type="dxa"/>
          </w:tcPr>
          <w:p w:rsidR="0062257C" w:rsidRPr="009A07D3" w:rsidRDefault="0062257C" w:rsidP="001F5D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67.9%</w:t>
            </w:r>
          </w:p>
        </w:tc>
        <w:tc>
          <w:tcPr>
            <w:tcW w:w="992" w:type="dxa"/>
          </w:tcPr>
          <w:p w:rsidR="0062257C" w:rsidRPr="009A07D3" w:rsidRDefault="0062257C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992" w:type="dxa"/>
          </w:tcPr>
          <w:p w:rsidR="0062257C" w:rsidRPr="009A07D3" w:rsidRDefault="0062257C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82.2</w:t>
            </w:r>
          </w:p>
        </w:tc>
      </w:tr>
      <w:tr w:rsidR="0062257C" w:rsidTr="003E6A4F">
        <w:trPr>
          <w:gridAfter w:val="2"/>
          <w:wAfter w:w="3832" w:type="dxa"/>
        </w:trPr>
        <w:tc>
          <w:tcPr>
            <w:tcW w:w="465" w:type="dxa"/>
          </w:tcPr>
          <w:p w:rsidR="0062257C" w:rsidRDefault="0062257C" w:rsidP="003E6A4F">
            <w:pPr>
              <w:jc w:val="both"/>
            </w:pPr>
            <w:r>
              <w:t>4.</w:t>
            </w:r>
          </w:p>
        </w:tc>
        <w:tc>
          <w:tcPr>
            <w:tcW w:w="3184" w:type="dxa"/>
          </w:tcPr>
          <w:p w:rsidR="0062257C" w:rsidRDefault="0062257C" w:rsidP="003E6A4F">
            <w:pPr>
              <w:jc w:val="both"/>
            </w:pPr>
            <w:r>
              <w:t>Госпітал. пневмон</w:t>
            </w:r>
            <w:r>
              <w:rPr>
                <w:lang w:val="uk-UA"/>
              </w:rPr>
              <w:t>і</w:t>
            </w:r>
            <w:r>
              <w:t>й до 1 р.</w:t>
            </w:r>
          </w:p>
        </w:tc>
        <w:tc>
          <w:tcPr>
            <w:tcW w:w="851" w:type="dxa"/>
          </w:tcPr>
          <w:p w:rsidR="0062257C" w:rsidRPr="009A07D3" w:rsidRDefault="0062257C" w:rsidP="001F5D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995" w:type="dxa"/>
          </w:tcPr>
          <w:p w:rsidR="0062257C" w:rsidRPr="009A07D3" w:rsidRDefault="0062257C" w:rsidP="001F5D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100.0%</w:t>
            </w:r>
          </w:p>
        </w:tc>
        <w:tc>
          <w:tcPr>
            <w:tcW w:w="709" w:type="dxa"/>
          </w:tcPr>
          <w:p w:rsidR="0062257C" w:rsidRPr="009A07D3" w:rsidRDefault="0062257C" w:rsidP="001F5D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992" w:type="dxa"/>
          </w:tcPr>
          <w:p w:rsidR="0062257C" w:rsidRPr="009A07D3" w:rsidRDefault="0062257C" w:rsidP="001F5D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100.0%</w:t>
            </w:r>
          </w:p>
        </w:tc>
        <w:tc>
          <w:tcPr>
            <w:tcW w:w="992" w:type="dxa"/>
          </w:tcPr>
          <w:p w:rsidR="0062257C" w:rsidRPr="009A07D3" w:rsidRDefault="0062257C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992" w:type="dxa"/>
          </w:tcPr>
          <w:p w:rsidR="0062257C" w:rsidRPr="009A07D3" w:rsidRDefault="0062257C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100.0</w:t>
            </w:r>
          </w:p>
        </w:tc>
      </w:tr>
    </w:tbl>
    <w:p w:rsidR="007E4D34" w:rsidRDefault="007E4D34" w:rsidP="007E4D34">
      <w:pPr>
        <w:jc w:val="both"/>
      </w:pPr>
      <w:r>
        <w:t xml:space="preserve"> </w:t>
      </w:r>
    </w:p>
    <w:p w:rsidR="007E4D34" w:rsidRPr="00EC2112" w:rsidRDefault="007E4D34" w:rsidP="007E4D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963F87">
        <w:rPr>
          <w:sz w:val="28"/>
          <w:szCs w:val="28"/>
          <w:lang w:val="uk-UA"/>
        </w:rPr>
        <w:t xml:space="preserve">Показник загальної </w:t>
      </w:r>
      <w:r w:rsidR="0062257C">
        <w:rPr>
          <w:sz w:val="28"/>
          <w:szCs w:val="28"/>
          <w:lang w:val="uk-UA"/>
        </w:rPr>
        <w:t>госпіталізації підвищ</w:t>
      </w:r>
      <w:r>
        <w:rPr>
          <w:sz w:val="28"/>
          <w:szCs w:val="28"/>
          <w:lang w:val="uk-UA"/>
        </w:rPr>
        <w:t xml:space="preserve">ився </w:t>
      </w:r>
      <w:r w:rsidRPr="00963F87">
        <w:rPr>
          <w:sz w:val="28"/>
          <w:szCs w:val="28"/>
          <w:lang w:val="uk-UA"/>
        </w:rPr>
        <w:t xml:space="preserve"> порівняно</w:t>
      </w:r>
      <w:r w:rsidR="0062257C">
        <w:rPr>
          <w:sz w:val="28"/>
          <w:szCs w:val="28"/>
          <w:lang w:val="uk-UA"/>
        </w:rPr>
        <w:t xml:space="preserve"> з минулим роком і становить 4.2</w:t>
      </w:r>
      <w:r w:rsidRPr="00963F87">
        <w:rPr>
          <w:sz w:val="28"/>
          <w:szCs w:val="28"/>
          <w:lang w:val="uk-UA"/>
        </w:rPr>
        <w:t>%. Госпі</w:t>
      </w:r>
      <w:r>
        <w:rPr>
          <w:sz w:val="28"/>
          <w:szCs w:val="28"/>
          <w:lang w:val="uk-UA"/>
        </w:rPr>
        <w:t xml:space="preserve">талізація дітей до </w:t>
      </w:r>
      <w:r w:rsidR="0062257C">
        <w:rPr>
          <w:sz w:val="28"/>
          <w:szCs w:val="28"/>
          <w:lang w:val="uk-UA"/>
        </w:rPr>
        <w:t>1 року не значно знизилась  з  8.71 % до 8.49</w:t>
      </w:r>
      <w:r>
        <w:rPr>
          <w:sz w:val="28"/>
          <w:szCs w:val="28"/>
          <w:lang w:val="uk-UA"/>
        </w:rPr>
        <w:t>%.</w:t>
      </w:r>
      <w:r w:rsidRPr="00963F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963F87">
        <w:rPr>
          <w:sz w:val="28"/>
          <w:szCs w:val="28"/>
          <w:lang w:val="uk-UA"/>
        </w:rPr>
        <w:t>агальна госпіталізація</w:t>
      </w:r>
      <w:r w:rsidRPr="00ED24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</w:t>
      </w:r>
      <w:r w:rsidRPr="00963F87">
        <w:rPr>
          <w:sz w:val="28"/>
          <w:szCs w:val="28"/>
          <w:lang w:val="uk-UA"/>
        </w:rPr>
        <w:t>пневмоні</w:t>
      </w:r>
      <w:r>
        <w:rPr>
          <w:sz w:val="28"/>
          <w:szCs w:val="28"/>
          <w:lang w:val="uk-UA"/>
        </w:rPr>
        <w:t>ями, в порівн</w:t>
      </w:r>
      <w:r w:rsidR="0062257C">
        <w:rPr>
          <w:sz w:val="28"/>
          <w:szCs w:val="28"/>
          <w:lang w:val="uk-UA"/>
        </w:rPr>
        <w:t>янні з минулим роком,  зросла на 14.3%, це пов’язано з важким</w:t>
      </w:r>
      <w:r>
        <w:rPr>
          <w:sz w:val="28"/>
          <w:szCs w:val="28"/>
          <w:lang w:val="uk-UA"/>
        </w:rPr>
        <w:t xml:space="preserve"> перебігом захворювання в більшості випадків.  Діти </w:t>
      </w:r>
      <w:r w:rsidRPr="00963F87">
        <w:rPr>
          <w:sz w:val="28"/>
          <w:szCs w:val="28"/>
          <w:lang w:val="uk-UA"/>
        </w:rPr>
        <w:t xml:space="preserve"> хворі пневмоніями до 1 року, лікуються в стаціонарних умовах в 100% випадках.</w:t>
      </w:r>
      <w:r w:rsidRPr="00EC2112">
        <w:rPr>
          <w:sz w:val="28"/>
          <w:szCs w:val="28"/>
          <w:lang w:val="uk-UA"/>
        </w:rPr>
        <w:t xml:space="preserve">                         </w:t>
      </w:r>
    </w:p>
    <w:p w:rsidR="007E4D34" w:rsidRPr="00EC2112" w:rsidRDefault="007E4D34" w:rsidP="007E4D34">
      <w:pPr>
        <w:rPr>
          <w:sz w:val="28"/>
          <w:szCs w:val="28"/>
          <w:lang w:val="uk-UA"/>
        </w:rPr>
      </w:pPr>
    </w:p>
    <w:p w:rsidR="007E4D34" w:rsidRPr="00697A39" w:rsidRDefault="007E4D34" w:rsidP="007E4D34">
      <w:pPr>
        <w:rPr>
          <w:b/>
          <w:sz w:val="28"/>
          <w:szCs w:val="28"/>
        </w:rPr>
      </w:pPr>
      <w:r w:rsidRPr="00697A39">
        <w:rPr>
          <w:b/>
          <w:sz w:val="28"/>
          <w:szCs w:val="28"/>
          <w:lang w:val="uk-UA"/>
        </w:rPr>
        <w:t xml:space="preserve">                                       </w:t>
      </w:r>
      <w:r w:rsidRPr="00697A39">
        <w:rPr>
          <w:b/>
          <w:sz w:val="28"/>
          <w:szCs w:val="28"/>
        </w:rPr>
        <w:t>СТАЦІОНА</w:t>
      </w:r>
      <w:r w:rsidRPr="00697A39">
        <w:rPr>
          <w:b/>
          <w:sz w:val="28"/>
          <w:szCs w:val="28"/>
          <w:lang w:val="uk-UA"/>
        </w:rPr>
        <w:t>Р</w:t>
      </w:r>
      <w:r w:rsidRPr="00697A39">
        <w:rPr>
          <w:b/>
          <w:sz w:val="28"/>
          <w:szCs w:val="28"/>
        </w:rPr>
        <w:t>И ВДОМА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3042"/>
        <w:gridCol w:w="993"/>
        <w:gridCol w:w="850"/>
        <w:gridCol w:w="992"/>
        <w:gridCol w:w="993"/>
        <w:gridCol w:w="1134"/>
        <w:gridCol w:w="992"/>
      </w:tblGrid>
      <w:tr w:rsidR="007E4D34" w:rsidTr="003E6A4F">
        <w:trPr>
          <w:trHeight w:val="360"/>
        </w:trPr>
        <w:tc>
          <w:tcPr>
            <w:tcW w:w="3510" w:type="dxa"/>
            <w:gridSpan w:val="2"/>
          </w:tcPr>
          <w:p w:rsidR="007E4D34" w:rsidRDefault="007E4D34" w:rsidP="003E6A4F">
            <w:pPr>
              <w:ind w:left="108"/>
            </w:pPr>
          </w:p>
        </w:tc>
        <w:tc>
          <w:tcPr>
            <w:tcW w:w="1843" w:type="dxa"/>
            <w:gridSpan w:val="2"/>
          </w:tcPr>
          <w:p w:rsidR="007E4D34" w:rsidRPr="00EC7C50" w:rsidRDefault="0062257C" w:rsidP="003E6A4F">
            <w:pPr>
              <w:rPr>
                <w:lang w:val="uk-UA"/>
              </w:rPr>
            </w:pPr>
            <w:r>
              <w:t xml:space="preserve">       202</w:t>
            </w:r>
            <w:r>
              <w:rPr>
                <w:lang w:val="uk-UA"/>
              </w:rPr>
              <w:t>2</w:t>
            </w:r>
            <w:r w:rsidR="007E4D34">
              <w:rPr>
                <w:lang w:val="uk-UA"/>
              </w:rPr>
              <w:t>р.</w:t>
            </w:r>
          </w:p>
        </w:tc>
        <w:tc>
          <w:tcPr>
            <w:tcW w:w="1985" w:type="dxa"/>
            <w:gridSpan w:val="2"/>
          </w:tcPr>
          <w:p w:rsidR="007E4D34" w:rsidRPr="00EC7C50" w:rsidRDefault="0062257C" w:rsidP="003E6A4F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2023</w:t>
            </w:r>
            <w:r w:rsidR="007E4D34">
              <w:rPr>
                <w:lang w:val="uk-UA"/>
              </w:rPr>
              <w:t xml:space="preserve"> р.</w:t>
            </w:r>
          </w:p>
        </w:tc>
        <w:tc>
          <w:tcPr>
            <w:tcW w:w="2126" w:type="dxa"/>
            <w:gridSpan w:val="2"/>
          </w:tcPr>
          <w:p w:rsidR="007E4D34" w:rsidRPr="00EC7C50" w:rsidRDefault="0062257C" w:rsidP="003E6A4F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2024</w:t>
            </w:r>
            <w:r w:rsidR="007E4D34">
              <w:rPr>
                <w:lang w:val="uk-UA"/>
              </w:rPr>
              <w:t xml:space="preserve"> р.</w:t>
            </w:r>
          </w:p>
        </w:tc>
      </w:tr>
      <w:tr w:rsidR="007E4D34" w:rsidRPr="00231B0D" w:rsidTr="003E6A4F">
        <w:tblPrEx>
          <w:tblLook w:val="01E0" w:firstRow="1" w:lastRow="1" w:firstColumn="1" w:lastColumn="1" w:noHBand="0" w:noVBand="0"/>
        </w:tblPrEx>
        <w:tc>
          <w:tcPr>
            <w:tcW w:w="468" w:type="dxa"/>
          </w:tcPr>
          <w:p w:rsidR="007E4D34" w:rsidRPr="00231B0D" w:rsidRDefault="007E4D34" w:rsidP="003E6A4F">
            <w:pPr>
              <w:jc w:val="both"/>
              <w:rPr>
                <w:sz w:val="20"/>
                <w:szCs w:val="20"/>
              </w:rPr>
            </w:pPr>
            <w:r w:rsidRPr="00231B0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042" w:type="dxa"/>
          </w:tcPr>
          <w:p w:rsidR="007E4D34" w:rsidRPr="00231B0D" w:rsidRDefault="007E4D34" w:rsidP="003E6A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E4D34" w:rsidRPr="00D00682" w:rsidRDefault="007E4D34" w:rsidP="003E6A4F">
            <w:pPr>
              <w:jc w:val="both"/>
              <w:rPr>
                <w:sz w:val="20"/>
                <w:szCs w:val="20"/>
              </w:rPr>
            </w:pPr>
            <w:r w:rsidRPr="00D00682">
              <w:rPr>
                <w:sz w:val="20"/>
                <w:szCs w:val="20"/>
              </w:rPr>
              <w:t>Абс чи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850" w:type="dxa"/>
          </w:tcPr>
          <w:p w:rsidR="007E4D34" w:rsidRPr="00D00682" w:rsidRDefault="007E4D34" w:rsidP="003E6A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%</w:t>
            </w:r>
          </w:p>
        </w:tc>
        <w:tc>
          <w:tcPr>
            <w:tcW w:w="992" w:type="dxa"/>
          </w:tcPr>
          <w:p w:rsidR="007E4D34" w:rsidRPr="00D00682" w:rsidRDefault="007E4D34" w:rsidP="003E6A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Абс чис</w:t>
            </w:r>
          </w:p>
        </w:tc>
        <w:tc>
          <w:tcPr>
            <w:tcW w:w="993" w:type="dxa"/>
          </w:tcPr>
          <w:p w:rsidR="007E4D34" w:rsidRPr="00D00682" w:rsidRDefault="007E4D34" w:rsidP="003E6A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134" w:type="dxa"/>
          </w:tcPr>
          <w:p w:rsidR="007E4D34" w:rsidRPr="00F32123" w:rsidRDefault="007E4D34" w:rsidP="003E6A4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Абс чис</w:t>
            </w:r>
          </w:p>
        </w:tc>
        <w:tc>
          <w:tcPr>
            <w:tcW w:w="992" w:type="dxa"/>
          </w:tcPr>
          <w:p w:rsidR="007E4D34" w:rsidRPr="00F32123" w:rsidRDefault="007E4D34" w:rsidP="003E6A4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</w:tr>
      <w:tr w:rsidR="0062257C" w:rsidTr="003E6A4F">
        <w:tblPrEx>
          <w:tblLook w:val="01E0" w:firstRow="1" w:lastRow="1" w:firstColumn="1" w:lastColumn="1" w:noHBand="0" w:noVBand="0"/>
        </w:tblPrEx>
        <w:tc>
          <w:tcPr>
            <w:tcW w:w="468" w:type="dxa"/>
          </w:tcPr>
          <w:p w:rsidR="0062257C" w:rsidRDefault="0062257C" w:rsidP="003E6A4F">
            <w:pPr>
              <w:jc w:val="both"/>
            </w:pPr>
            <w:r>
              <w:t>1.</w:t>
            </w:r>
          </w:p>
        </w:tc>
        <w:tc>
          <w:tcPr>
            <w:tcW w:w="3042" w:type="dxa"/>
          </w:tcPr>
          <w:p w:rsidR="0062257C" w:rsidRDefault="0062257C" w:rsidP="003E6A4F">
            <w:pPr>
              <w:jc w:val="both"/>
            </w:pPr>
            <w:r>
              <w:t>Стаціонари вдома  вс</w:t>
            </w:r>
            <w:r>
              <w:rPr>
                <w:lang w:val="uk-UA"/>
              </w:rPr>
              <w:t>ьо</w:t>
            </w:r>
            <w:r>
              <w:t>го</w:t>
            </w:r>
          </w:p>
        </w:tc>
        <w:tc>
          <w:tcPr>
            <w:tcW w:w="993" w:type="dxa"/>
          </w:tcPr>
          <w:p w:rsidR="0062257C" w:rsidRPr="00EC7C50" w:rsidRDefault="0062257C" w:rsidP="001F5D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630</w:t>
            </w:r>
          </w:p>
        </w:tc>
        <w:tc>
          <w:tcPr>
            <w:tcW w:w="850" w:type="dxa"/>
          </w:tcPr>
          <w:p w:rsidR="0062257C" w:rsidRPr="00FD0222" w:rsidRDefault="0062257C" w:rsidP="001F5D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1,9%</w:t>
            </w:r>
          </w:p>
        </w:tc>
        <w:tc>
          <w:tcPr>
            <w:tcW w:w="992" w:type="dxa"/>
          </w:tcPr>
          <w:p w:rsidR="0062257C" w:rsidRPr="00EC7C50" w:rsidRDefault="0062257C" w:rsidP="001F5D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617</w:t>
            </w:r>
          </w:p>
        </w:tc>
        <w:tc>
          <w:tcPr>
            <w:tcW w:w="993" w:type="dxa"/>
          </w:tcPr>
          <w:p w:rsidR="0062257C" w:rsidRPr="00FD0222" w:rsidRDefault="0062257C" w:rsidP="001F5D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1,4%</w:t>
            </w:r>
          </w:p>
        </w:tc>
        <w:tc>
          <w:tcPr>
            <w:tcW w:w="1134" w:type="dxa"/>
          </w:tcPr>
          <w:p w:rsidR="0062257C" w:rsidRPr="00EC7C50" w:rsidRDefault="0062257C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380</w:t>
            </w:r>
          </w:p>
        </w:tc>
        <w:tc>
          <w:tcPr>
            <w:tcW w:w="992" w:type="dxa"/>
          </w:tcPr>
          <w:p w:rsidR="0062257C" w:rsidRPr="00FD0222" w:rsidRDefault="00132C73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1.07%</w:t>
            </w:r>
          </w:p>
        </w:tc>
      </w:tr>
      <w:tr w:rsidR="0062257C" w:rsidTr="003E6A4F">
        <w:tblPrEx>
          <w:tblLook w:val="01E0" w:firstRow="1" w:lastRow="1" w:firstColumn="1" w:lastColumn="1" w:noHBand="0" w:noVBand="0"/>
        </w:tblPrEx>
        <w:tc>
          <w:tcPr>
            <w:tcW w:w="468" w:type="dxa"/>
          </w:tcPr>
          <w:p w:rsidR="0062257C" w:rsidRDefault="0062257C" w:rsidP="003E6A4F">
            <w:pPr>
              <w:jc w:val="both"/>
            </w:pPr>
            <w:r>
              <w:t>2.</w:t>
            </w:r>
          </w:p>
        </w:tc>
        <w:tc>
          <w:tcPr>
            <w:tcW w:w="3042" w:type="dxa"/>
          </w:tcPr>
          <w:p w:rsidR="0062257C" w:rsidRDefault="0062257C" w:rsidP="003E6A4F">
            <w:pPr>
              <w:jc w:val="both"/>
            </w:pPr>
            <w:r>
              <w:t xml:space="preserve">Стаціон. </w:t>
            </w:r>
            <w:r>
              <w:rPr>
                <w:lang w:val="uk-UA"/>
              </w:rPr>
              <w:t xml:space="preserve">вдома </w:t>
            </w:r>
            <w:r>
              <w:t xml:space="preserve"> до 1 </w:t>
            </w:r>
            <w:r>
              <w:rPr>
                <w:lang w:val="uk-UA"/>
              </w:rPr>
              <w:t xml:space="preserve">року </w:t>
            </w:r>
            <w:r>
              <w:t>.</w:t>
            </w:r>
          </w:p>
        </w:tc>
        <w:tc>
          <w:tcPr>
            <w:tcW w:w="993" w:type="dxa"/>
          </w:tcPr>
          <w:p w:rsidR="0062257C" w:rsidRPr="00EC7C50" w:rsidRDefault="0062257C" w:rsidP="001F5D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217</w:t>
            </w:r>
          </w:p>
        </w:tc>
        <w:tc>
          <w:tcPr>
            <w:tcW w:w="850" w:type="dxa"/>
          </w:tcPr>
          <w:p w:rsidR="0062257C" w:rsidRPr="00EC7C50" w:rsidRDefault="0062257C" w:rsidP="001F5D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10.4%</w:t>
            </w:r>
          </w:p>
        </w:tc>
        <w:tc>
          <w:tcPr>
            <w:tcW w:w="992" w:type="dxa"/>
          </w:tcPr>
          <w:p w:rsidR="0062257C" w:rsidRPr="00EC7C50" w:rsidRDefault="0062257C" w:rsidP="001F5D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336</w:t>
            </w:r>
          </w:p>
        </w:tc>
        <w:tc>
          <w:tcPr>
            <w:tcW w:w="993" w:type="dxa"/>
          </w:tcPr>
          <w:p w:rsidR="0062257C" w:rsidRPr="00EC7C50" w:rsidRDefault="0062257C" w:rsidP="001F5D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11,0%</w:t>
            </w:r>
          </w:p>
        </w:tc>
        <w:tc>
          <w:tcPr>
            <w:tcW w:w="1134" w:type="dxa"/>
          </w:tcPr>
          <w:p w:rsidR="0062257C" w:rsidRPr="00EC7C50" w:rsidRDefault="0062257C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190</w:t>
            </w:r>
          </w:p>
        </w:tc>
        <w:tc>
          <w:tcPr>
            <w:tcW w:w="992" w:type="dxa"/>
          </w:tcPr>
          <w:p w:rsidR="0062257C" w:rsidRPr="00EC7C50" w:rsidRDefault="00132C73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6,8%</w:t>
            </w:r>
          </w:p>
        </w:tc>
      </w:tr>
    </w:tbl>
    <w:p w:rsidR="007E4D34" w:rsidRDefault="007E4D34" w:rsidP="007E4D34">
      <w:pPr>
        <w:jc w:val="both"/>
      </w:pPr>
    </w:p>
    <w:p w:rsidR="007E4D34" w:rsidRPr="009B5A27" w:rsidRDefault="007E4D34" w:rsidP="007E4D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Кількість стаці</w:t>
      </w:r>
      <w:r w:rsidRPr="00965E30">
        <w:rPr>
          <w:sz w:val="28"/>
          <w:szCs w:val="28"/>
        </w:rPr>
        <w:t>онар</w:t>
      </w:r>
      <w:r>
        <w:rPr>
          <w:sz w:val="28"/>
          <w:szCs w:val="28"/>
          <w:lang w:val="uk-UA"/>
        </w:rPr>
        <w:t>і</w:t>
      </w:r>
      <w:r w:rsidRPr="00965E30">
        <w:rPr>
          <w:sz w:val="28"/>
          <w:szCs w:val="28"/>
        </w:rPr>
        <w:t xml:space="preserve">в </w:t>
      </w:r>
      <w:r w:rsidR="00132C73">
        <w:rPr>
          <w:sz w:val="28"/>
          <w:szCs w:val="28"/>
          <w:lang w:val="uk-UA"/>
        </w:rPr>
        <w:t>вдома не значно зменьшилась на 0.33</w:t>
      </w:r>
      <w:r>
        <w:rPr>
          <w:sz w:val="28"/>
          <w:szCs w:val="28"/>
          <w:lang w:val="uk-UA"/>
        </w:rPr>
        <w:t>% в порівнянні з минулим роком</w:t>
      </w:r>
      <w:r>
        <w:rPr>
          <w:sz w:val="28"/>
          <w:szCs w:val="28"/>
        </w:rPr>
        <w:t xml:space="preserve">, до 1 </w:t>
      </w:r>
      <w:r>
        <w:rPr>
          <w:sz w:val="28"/>
          <w:szCs w:val="28"/>
          <w:lang w:val="uk-UA"/>
        </w:rPr>
        <w:t>р</w:t>
      </w:r>
      <w:r w:rsidR="00132C73">
        <w:rPr>
          <w:sz w:val="28"/>
          <w:szCs w:val="28"/>
          <w:lang w:val="uk-UA"/>
        </w:rPr>
        <w:t>оку відмічається  зменьшен</w:t>
      </w:r>
      <w:r>
        <w:rPr>
          <w:sz w:val="28"/>
          <w:szCs w:val="28"/>
          <w:lang w:val="uk-UA"/>
        </w:rPr>
        <w:t xml:space="preserve">я </w:t>
      </w:r>
      <w:r w:rsidR="00132C73">
        <w:rPr>
          <w:sz w:val="28"/>
          <w:szCs w:val="28"/>
        </w:rPr>
        <w:t xml:space="preserve">на </w:t>
      </w:r>
      <w:r w:rsidR="00132C73"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>.</w:t>
      </w:r>
      <w:r w:rsidR="00132C73"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>%</w:t>
      </w:r>
      <w:r w:rsidR="00132C73">
        <w:rPr>
          <w:sz w:val="28"/>
          <w:szCs w:val="28"/>
          <w:lang w:val="uk-UA"/>
        </w:rPr>
        <w:t>, причина  такого зменьше</w:t>
      </w:r>
      <w:r>
        <w:rPr>
          <w:sz w:val="28"/>
          <w:szCs w:val="28"/>
          <w:lang w:val="uk-UA"/>
        </w:rPr>
        <w:t>ння, своєчасна госпіталізація. Багато консульт</w:t>
      </w:r>
      <w:r w:rsidR="00132C73">
        <w:rPr>
          <w:sz w:val="28"/>
          <w:szCs w:val="28"/>
          <w:lang w:val="uk-UA"/>
        </w:rPr>
        <w:t>увань проведено в режимі онлайн та в поліклініці.</w:t>
      </w:r>
    </w:p>
    <w:p w:rsidR="007E4D34" w:rsidRDefault="007E4D34" w:rsidP="007E4D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E4D34" w:rsidRPr="00697A39" w:rsidRDefault="007E4D34" w:rsidP="007E4D34">
      <w:pPr>
        <w:jc w:val="both"/>
        <w:rPr>
          <w:b/>
          <w:sz w:val="28"/>
          <w:szCs w:val="28"/>
        </w:rPr>
      </w:pPr>
      <w:r w:rsidRPr="00965E30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</w:t>
      </w:r>
      <w:r w:rsidR="00697A39" w:rsidRPr="00697A39">
        <w:rPr>
          <w:b/>
          <w:sz w:val="28"/>
          <w:szCs w:val="28"/>
        </w:rPr>
        <w:t>ОБСЛУГОВУВАННЯ НОВОНАРОДЖЕНИХ</w:t>
      </w:r>
    </w:p>
    <w:p w:rsidR="007E4D34" w:rsidRDefault="007E4D34" w:rsidP="007E4D3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2904"/>
        <w:gridCol w:w="992"/>
        <w:gridCol w:w="992"/>
        <w:gridCol w:w="836"/>
        <w:gridCol w:w="948"/>
        <w:gridCol w:w="1051"/>
        <w:gridCol w:w="1134"/>
      </w:tblGrid>
      <w:tr w:rsidR="007E4D34" w:rsidTr="003E6A4F">
        <w:tc>
          <w:tcPr>
            <w:tcW w:w="465" w:type="dxa"/>
          </w:tcPr>
          <w:p w:rsidR="007E4D34" w:rsidRDefault="007E4D34" w:rsidP="003E6A4F">
            <w:pPr>
              <w:jc w:val="both"/>
            </w:pPr>
          </w:p>
        </w:tc>
        <w:tc>
          <w:tcPr>
            <w:tcW w:w="2904" w:type="dxa"/>
          </w:tcPr>
          <w:p w:rsidR="007E4D34" w:rsidRDefault="007E4D34" w:rsidP="003E6A4F">
            <w:pPr>
              <w:jc w:val="both"/>
            </w:pPr>
          </w:p>
        </w:tc>
        <w:tc>
          <w:tcPr>
            <w:tcW w:w="1984" w:type="dxa"/>
            <w:gridSpan w:val="2"/>
          </w:tcPr>
          <w:p w:rsidR="007E4D34" w:rsidRPr="00F2767F" w:rsidRDefault="00132C73" w:rsidP="003E6A4F">
            <w:pPr>
              <w:jc w:val="center"/>
              <w:rPr>
                <w:lang w:val="uk-UA"/>
              </w:rPr>
            </w:pPr>
            <w:r>
              <w:t>202</w:t>
            </w:r>
            <w:r>
              <w:rPr>
                <w:lang w:val="uk-UA"/>
              </w:rPr>
              <w:t>2</w:t>
            </w:r>
            <w:r w:rsidR="007E4D34">
              <w:rPr>
                <w:lang w:val="uk-UA"/>
              </w:rPr>
              <w:t>р.</w:t>
            </w:r>
          </w:p>
        </w:tc>
        <w:tc>
          <w:tcPr>
            <w:tcW w:w="1784" w:type="dxa"/>
            <w:gridSpan w:val="2"/>
          </w:tcPr>
          <w:p w:rsidR="007E4D34" w:rsidRPr="00F2767F" w:rsidRDefault="00132C73" w:rsidP="003E6A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</w:t>
            </w:r>
            <w:r w:rsidR="007E4D34">
              <w:rPr>
                <w:lang w:val="uk-UA"/>
              </w:rPr>
              <w:t xml:space="preserve"> р.</w:t>
            </w:r>
          </w:p>
        </w:tc>
        <w:tc>
          <w:tcPr>
            <w:tcW w:w="2185" w:type="dxa"/>
            <w:gridSpan w:val="2"/>
          </w:tcPr>
          <w:p w:rsidR="007E4D34" w:rsidRPr="00F2767F" w:rsidRDefault="00132C73" w:rsidP="003E6A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2024</w:t>
            </w:r>
            <w:r w:rsidR="007E4D34">
              <w:rPr>
                <w:lang w:val="uk-UA"/>
              </w:rPr>
              <w:t xml:space="preserve"> р.</w:t>
            </w:r>
          </w:p>
        </w:tc>
      </w:tr>
      <w:tr w:rsidR="00132C73" w:rsidTr="003E6A4F">
        <w:tc>
          <w:tcPr>
            <w:tcW w:w="465" w:type="dxa"/>
          </w:tcPr>
          <w:p w:rsidR="00132C73" w:rsidRDefault="00132C73" w:rsidP="003E6A4F">
            <w:pPr>
              <w:jc w:val="both"/>
            </w:pPr>
            <w:r>
              <w:t>1.</w:t>
            </w:r>
          </w:p>
        </w:tc>
        <w:tc>
          <w:tcPr>
            <w:tcW w:w="2904" w:type="dxa"/>
          </w:tcPr>
          <w:p w:rsidR="00132C73" w:rsidRDefault="00132C73" w:rsidP="003E6A4F">
            <w:pPr>
              <w:jc w:val="both"/>
            </w:pPr>
            <w:r>
              <w:t>Взято новор. під нагляд</w:t>
            </w:r>
          </w:p>
        </w:tc>
        <w:tc>
          <w:tcPr>
            <w:tcW w:w="1984" w:type="dxa"/>
            <w:gridSpan w:val="2"/>
          </w:tcPr>
          <w:p w:rsidR="00132C73" w:rsidRPr="00BE6F62" w:rsidRDefault="00132C73" w:rsidP="001F5D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1392</w:t>
            </w:r>
          </w:p>
        </w:tc>
        <w:tc>
          <w:tcPr>
            <w:tcW w:w="1784" w:type="dxa"/>
            <w:gridSpan w:val="2"/>
          </w:tcPr>
          <w:p w:rsidR="00132C73" w:rsidRPr="00BE6F62" w:rsidRDefault="00132C73" w:rsidP="001F5D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 1385</w:t>
            </w:r>
          </w:p>
        </w:tc>
        <w:tc>
          <w:tcPr>
            <w:tcW w:w="2185" w:type="dxa"/>
            <w:gridSpan w:val="2"/>
          </w:tcPr>
          <w:p w:rsidR="00132C73" w:rsidRPr="00BE6F62" w:rsidRDefault="00132C73" w:rsidP="00132C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978</w:t>
            </w:r>
          </w:p>
        </w:tc>
      </w:tr>
      <w:tr w:rsidR="00132C73" w:rsidTr="003E6A4F">
        <w:tc>
          <w:tcPr>
            <w:tcW w:w="465" w:type="dxa"/>
          </w:tcPr>
          <w:p w:rsidR="00132C73" w:rsidRDefault="00132C73" w:rsidP="003E6A4F">
            <w:pPr>
              <w:jc w:val="both"/>
            </w:pPr>
            <w:r>
              <w:t>4.</w:t>
            </w:r>
          </w:p>
        </w:tc>
        <w:tc>
          <w:tcPr>
            <w:tcW w:w="2904" w:type="dxa"/>
          </w:tcPr>
          <w:p w:rsidR="00132C73" w:rsidRDefault="00132C73" w:rsidP="003E6A4F">
            <w:pPr>
              <w:jc w:val="both"/>
            </w:pPr>
            <w:r>
              <w:t>Відвідано по виписці з</w:t>
            </w:r>
            <w:r>
              <w:rPr>
                <w:lang w:val="uk-UA"/>
              </w:rPr>
              <w:t xml:space="preserve"> </w:t>
            </w:r>
            <w:r>
              <w:t>п\</w:t>
            </w:r>
            <w:r>
              <w:rPr>
                <w:lang w:val="uk-UA"/>
              </w:rPr>
              <w:t>б в</w:t>
            </w:r>
            <w:r>
              <w:t xml:space="preserve"> </w:t>
            </w:r>
            <w:r>
              <w:rPr>
                <w:lang w:val="uk-UA"/>
              </w:rPr>
              <w:t xml:space="preserve">перші </w:t>
            </w:r>
            <w:r>
              <w:t>3 дні</w:t>
            </w:r>
            <w:r w:rsidRPr="00F2767F">
              <w:t xml:space="preserve"> лікарем</w:t>
            </w:r>
          </w:p>
        </w:tc>
        <w:tc>
          <w:tcPr>
            <w:tcW w:w="992" w:type="dxa"/>
          </w:tcPr>
          <w:p w:rsidR="00132C73" w:rsidRPr="00BE6F62" w:rsidRDefault="00132C73" w:rsidP="001F5D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1392</w:t>
            </w:r>
          </w:p>
        </w:tc>
        <w:tc>
          <w:tcPr>
            <w:tcW w:w="992" w:type="dxa"/>
          </w:tcPr>
          <w:p w:rsidR="00132C73" w:rsidRPr="00BE6F62" w:rsidRDefault="00132C73" w:rsidP="001F5D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100%</w:t>
            </w:r>
          </w:p>
        </w:tc>
        <w:tc>
          <w:tcPr>
            <w:tcW w:w="836" w:type="dxa"/>
          </w:tcPr>
          <w:p w:rsidR="00132C73" w:rsidRPr="00BE6F62" w:rsidRDefault="00132C73" w:rsidP="001F5D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1385</w:t>
            </w:r>
          </w:p>
        </w:tc>
        <w:tc>
          <w:tcPr>
            <w:tcW w:w="948" w:type="dxa"/>
          </w:tcPr>
          <w:p w:rsidR="00132C73" w:rsidRPr="00BE6F62" w:rsidRDefault="00132C73" w:rsidP="001F5D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100%</w:t>
            </w:r>
          </w:p>
        </w:tc>
        <w:tc>
          <w:tcPr>
            <w:tcW w:w="1051" w:type="dxa"/>
          </w:tcPr>
          <w:p w:rsidR="00132C73" w:rsidRPr="00BE6F62" w:rsidRDefault="00132C73" w:rsidP="003E6A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978</w:t>
            </w:r>
          </w:p>
        </w:tc>
        <w:tc>
          <w:tcPr>
            <w:tcW w:w="1134" w:type="dxa"/>
          </w:tcPr>
          <w:p w:rsidR="00132C73" w:rsidRPr="00BE6F62" w:rsidRDefault="00132C73" w:rsidP="001F5D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100%</w:t>
            </w:r>
          </w:p>
        </w:tc>
      </w:tr>
      <w:tr w:rsidR="00132C73" w:rsidTr="003E6A4F">
        <w:tc>
          <w:tcPr>
            <w:tcW w:w="465" w:type="dxa"/>
          </w:tcPr>
          <w:p w:rsidR="00132C73" w:rsidRDefault="00132C73" w:rsidP="003E6A4F">
            <w:pPr>
              <w:jc w:val="both"/>
            </w:pPr>
            <w:r>
              <w:t>5.</w:t>
            </w:r>
          </w:p>
        </w:tc>
        <w:tc>
          <w:tcPr>
            <w:tcW w:w="2904" w:type="dxa"/>
          </w:tcPr>
          <w:p w:rsidR="00132C73" w:rsidRDefault="00132C73" w:rsidP="003E6A4F">
            <w:pPr>
              <w:jc w:val="both"/>
            </w:pPr>
            <w:r>
              <w:t>Відвідано медсестрою в1-3 дні, після виписки з</w:t>
            </w:r>
            <w:r>
              <w:rPr>
                <w:lang w:val="uk-UA"/>
              </w:rPr>
              <w:t xml:space="preserve"> </w:t>
            </w:r>
            <w:r>
              <w:t>п\б</w:t>
            </w:r>
          </w:p>
        </w:tc>
        <w:tc>
          <w:tcPr>
            <w:tcW w:w="992" w:type="dxa"/>
          </w:tcPr>
          <w:p w:rsidR="00132C73" w:rsidRPr="00BE6F62" w:rsidRDefault="00132C73" w:rsidP="001F5D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1392</w:t>
            </w:r>
          </w:p>
        </w:tc>
        <w:tc>
          <w:tcPr>
            <w:tcW w:w="992" w:type="dxa"/>
          </w:tcPr>
          <w:p w:rsidR="00132C73" w:rsidRPr="00BE6F62" w:rsidRDefault="00132C73" w:rsidP="001F5D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100%</w:t>
            </w:r>
          </w:p>
        </w:tc>
        <w:tc>
          <w:tcPr>
            <w:tcW w:w="836" w:type="dxa"/>
          </w:tcPr>
          <w:p w:rsidR="00132C73" w:rsidRPr="00BE6F62" w:rsidRDefault="00132C73" w:rsidP="001F5D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1385</w:t>
            </w:r>
          </w:p>
        </w:tc>
        <w:tc>
          <w:tcPr>
            <w:tcW w:w="948" w:type="dxa"/>
          </w:tcPr>
          <w:p w:rsidR="00132C73" w:rsidRPr="00BE6F62" w:rsidRDefault="00132C73" w:rsidP="001F5D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100%</w:t>
            </w:r>
          </w:p>
        </w:tc>
        <w:tc>
          <w:tcPr>
            <w:tcW w:w="1051" w:type="dxa"/>
          </w:tcPr>
          <w:p w:rsidR="00132C73" w:rsidRPr="00BE6F62" w:rsidRDefault="00132C73" w:rsidP="003E6A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978</w:t>
            </w:r>
          </w:p>
        </w:tc>
        <w:tc>
          <w:tcPr>
            <w:tcW w:w="1134" w:type="dxa"/>
          </w:tcPr>
          <w:p w:rsidR="00132C73" w:rsidRPr="00BE6F62" w:rsidRDefault="00132C73" w:rsidP="001F5D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100%</w:t>
            </w:r>
          </w:p>
        </w:tc>
      </w:tr>
    </w:tbl>
    <w:p w:rsidR="007E4D34" w:rsidRDefault="007E4D34" w:rsidP="007E4D34">
      <w:pPr>
        <w:jc w:val="both"/>
      </w:pPr>
    </w:p>
    <w:p w:rsidR="007E4D34" w:rsidRPr="00965E30" w:rsidRDefault="007E4D34" w:rsidP="007E4D34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  <w:r w:rsidRPr="00BE6F62">
        <w:rPr>
          <w:sz w:val="28"/>
          <w:szCs w:val="28"/>
        </w:rPr>
        <w:t>Кіл</w:t>
      </w:r>
      <w:r>
        <w:rPr>
          <w:sz w:val="28"/>
          <w:szCs w:val="28"/>
        </w:rPr>
        <w:t>ькість новонароджених</w:t>
      </w:r>
      <w:r w:rsidR="00132C73">
        <w:rPr>
          <w:sz w:val="28"/>
          <w:szCs w:val="28"/>
          <w:lang w:val="uk-UA"/>
        </w:rPr>
        <w:t xml:space="preserve"> </w:t>
      </w:r>
      <w:r w:rsidR="00132C73">
        <w:rPr>
          <w:sz w:val="28"/>
          <w:szCs w:val="28"/>
        </w:rPr>
        <w:t xml:space="preserve"> з</w:t>
      </w:r>
      <w:r w:rsidR="00132C73">
        <w:rPr>
          <w:sz w:val="28"/>
          <w:szCs w:val="28"/>
          <w:lang w:val="uk-UA"/>
        </w:rPr>
        <w:t>мень</w:t>
      </w:r>
      <w:r w:rsidR="00132C73">
        <w:rPr>
          <w:sz w:val="28"/>
          <w:szCs w:val="28"/>
        </w:rPr>
        <w:t xml:space="preserve">шилась  на </w:t>
      </w:r>
      <w:r w:rsidR="001F5DB3">
        <w:rPr>
          <w:sz w:val="28"/>
          <w:szCs w:val="28"/>
          <w:lang w:val="uk-UA"/>
        </w:rPr>
        <w:t xml:space="preserve">0,3% </w:t>
      </w:r>
      <w:r w:rsidR="00132C73">
        <w:rPr>
          <w:sz w:val="28"/>
          <w:szCs w:val="28"/>
          <w:lang w:val="uk-UA"/>
        </w:rPr>
        <w:t>в порівнянні</w:t>
      </w:r>
      <w:r w:rsidRPr="00BE6F62">
        <w:rPr>
          <w:sz w:val="28"/>
          <w:szCs w:val="28"/>
        </w:rPr>
        <w:t xml:space="preserve"> з минулим роком. Антенатальний патронаж лікаря і медсестри був проведений в 100%. </w:t>
      </w:r>
      <w:r w:rsidRPr="00BE6F62">
        <w:rPr>
          <w:sz w:val="28"/>
          <w:szCs w:val="28"/>
        </w:rPr>
        <w:lastRenderedPageBreak/>
        <w:t>Протягом останніх трьох років новонароджені діти були оглянуті лікарем і медсестрою в перші три дні після виписки з пологового будинку в 100% випадків.</w:t>
      </w:r>
      <w:r w:rsidRPr="00965E30">
        <w:rPr>
          <w:sz w:val="28"/>
          <w:szCs w:val="28"/>
        </w:rPr>
        <w:t xml:space="preserve">             </w:t>
      </w:r>
    </w:p>
    <w:p w:rsidR="007E4D34" w:rsidRDefault="007E4D34" w:rsidP="007E4D34">
      <w:pPr>
        <w:jc w:val="both"/>
        <w:rPr>
          <w:sz w:val="28"/>
          <w:szCs w:val="28"/>
        </w:rPr>
      </w:pPr>
      <w:r w:rsidRPr="00965E30">
        <w:rPr>
          <w:sz w:val="28"/>
          <w:szCs w:val="28"/>
        </w:rPr>
        <w:t xml:space="preserve">     </w:t>
      </w:r>
    </w:p>
    <w:p w:rsidR="007E4D34" w:rsidRPr="00697A39" w:rsidRDefault="007E4D34" w:rsidP="00697A39">
      <w:pPr>
        <w:jc w:val="center"/>
        <w:rPr>
          <w:b/>
          <w:sz w:val="28"/>
          <w:szCs w:val="28"/>
        </w:rPr>
      </w:pPr>
      <w:r w:rsidRPr="00697A39">
        <w:rPr>
          <w:b/>
          <w:sz w:val="28"/>
          <w:szCs w:val="28"/>
        </w:rPr>
        <w:t>ОБСЛУГОВУВАН</w:t>
      </w:r>
      <w:r w:rsidR="00697A39" w:rsidRPr="00697A39">
        <w:rPr>
          <w:b/>
          <w:sz w:val="28"/>
          <w:szCs w:val="28"/>
        </w:rPr>
        <w:t>НЯ ДІТЕЙ, ЯКИМ ВИПОВНИВСЯ 1 РІК</w:t>
      </w:r>
    </w:p>
    <w:p w:rsidR="007E4D34" w:rsidRDefault="007E4D34" w:rsidP="007E4D3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4270"/>
        <w:gridCol w:w="1559"/>
        <w:gridCol w:w="1559"/>
        <w:gridCol w:w="1559"/>
      </w:tblGrid>
      <w:tr w:rsidR="007E4D34" w:rsidTr="003E6A4F">
        <w:tc>
          <w:tcPr>
            <w:tcW w:w="516" w:type="dxa"/>
          </w:tcPr>
          <w:p w:rsidR="007E4D34" w:rsidRDefault="007E4D34" w:rsidP="003E6A4F">
            <w:pPr>
              <w:jc w:val="both"/>
            </w:pPr>
          </w:p>
        </w:tc>
        <w:tc>
          <w:tcPr>
            <w:tcW w:w="4270" w:type="dxa"/>
          </w:tcPr>
          <w:p w:rsidR="007E4D34" w:rsidRDefault="007E4D34" w:rsidP="003E6A4F">
            <w:pPr>
              <w:jc w:val="both"/>
            </w:pPr>
          </w:p>
        </w:tc>
        <w:tc>
          <w:tcPr>
            <w:tcW w:w="1559" w:type="dxa"/>
          </w:tcPr>
          <w:p w:rsidR="007E4D34" w:rsidRPr="00EF32F5" w:rsidRDefault="007E4D34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r w:rsidR="001F5DB3">
              <w:t>202</w:t>
            </w:r>
            <w:r w:rsidR="001F5DB3">
              <w:rPr>
                <w:lang w:val="uk-UA"/>
              </w:rPr>
              <w:t>2</w:t>
            </w:r>
            <w:r>
              <w:rPr>
                <w:lang w:val="uk-UA"/>
              </w:rPr>
              <w:t>р.</w:t>
            </w:r>
          </w:p>
        </w:tc>
        <w:tc>
          <w:tcPr>
            <w:tcW w:w="1559" w:type="dxa"/>
          </w:tcPr>
          <w:p w:rsidR="007E4D34" w:rsidRPr="00EF32F5" w:rsidRDefault="001F5DB3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2023</w:t>
            </w:r>
            <w:r w:rsidR="007E4D34">
              <w:rPr>
                <w:lang w:val="uk-UA"/>
              </w:rPr>
              <w:t>р.</w:t>
            </w:r>
          </w:p>
        </w:tc>
        <w:tc>
          <w:tcPr>
            <w:tcW w:w="1559" w:type="dxa"/>
          </w:tcPr>
          <w:p w:rsidR="007E4D34" w:rsidRPr="00EF32F5" w:rsidRDefault="001F5DB3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2024</w:t>
            </w:r>
            <w:r w:rsidR="007E4D34">
              <w:rPr>
                <w:lang w:val="uk-UA"/>
              </w:rPr>
              <w:t>р.</w:t>
            </w:r>
          </w:p>
        </w:tc>
      </w:tr>
      <w:tr w:rsidR="001F5DB3" w:rsidTr="003E6A4F">
        <w:tc>
          <w:tcPr>
            <w:tcW w:w="516" w:type="dxa"/>
          </w:tcPr>
          <w:p w:rsidR="001F5DB3" w:rsidRDefault="001F5DB3" w:rsidP="003E6A4F">
            <w:pPr>
              <w:jc w:val="both"/>
            </w:pPr>
            <w:r>
              <w:t>1.</w:t>
            </w:r>
          </w:p>
        </w:tc>
        <w:tc>
          <w:tcPr>
            <w:tcW w:w="4270" w:type="dxa"/>
          </w:tcPr>
          <w:p w:rsidR="001F5DB3" w:rsidRDefault="001F5DB3" w:rsidP="003E6A4F">
            <w:pPr>
              <w:jc w:val="both"/>
            </w:pPr>
            <w:r>
              <w:t>Всього дітей, яким  виповнився 1 рік</w:t>
            </w:r>
          </w:p>
        </w:tc>
        <w:tc>
          <w:tcPr>
            <w:tcW w:w="1559" w:type="dxa"/>
          </w:tcPr>
          <w:p w:rsidR="001F5DB3" w:rsidRPr="006D07FB" w:rsidRDefault="001F5DB3" w:rsidP="001F5D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2146</w:t>
            </w:r>
          </w:p>
        </w:tc>
        <w:tc>
          <w:tcPr>
            <w:tcW w:w="1559" w:type="dxa"/>
          </w:tcPr>
          <w:p w:rsidR="001F5DB3" w:rsidRPr="00440B6A" w:rsidRDefault="001F5DB3" w:rsidP="001F5D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1816</w:t>
            </w:r>
          </w:p>
        </w:tc>
        <w:tc>
          <w:tcPr>
            <w:tcW w:w="1559" w:type="dxa"/>
          </w:tcPr>
          <w:p w:rsidR="001F5DB3" w:rsidRPr="00440B6A" w:rsidRDefault="001F5DB3" w:rsidP="003E6A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1432</w:t>
            </w:r>
          </w:p>
        </w:tc>
      </w:tr>
      <w:tr w:rsidR="001F5DB3" w:rsidTr="003E6A4F">
        <w:tc>
          <w:tcPr>
            <w:tcW w:w="516" w:type="dxa"/>
          </w:tcPr>
          <w:p w:rsidR="001F5DB3" w:rsidRDefault="001F5DB3" w:rsidP="003E6A4F">
            <w:pPr>
              <w:jc w:val="both"/>
            </w:pPr>
            <w:r>
              <w:t>2.</w:t>
            </w:r>
          </w:p>
        </w:tc>
        <w:tc>
          <w:tcPr>
            <w:tcW w:w="4270" w:type="dxa"/>
          </w:tcPr>
          <w:p w:rsidR="001F5DB3" w:rsidRDefault="001F5DB3" w:rsidP="003E6A4F">
            <w:pPr>
              <w:jc w:val="both"/>
            </w:pPr>
            <w:r>
              <w:t>Спостерігалися регулярно лікарем</w:t>
            </w:r>
          </w:p>
        </w:tc>
        <w:tc>
          <w:tcPr>
            <w:tcW w:w="1559" w:type="dxa"/>
          </w:tcPr>
          <w:p w:rsidR="001F5DB3" w:rsidRPr="006D07FB" w:rsidRDefault="001F5DB3" w:rsidP="001F5D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2146</w:t>
            </w:r>
          </w:p>
        </w:tc>
        <w:tc>
          <w:tcPr>
            <w:tcW w:w="1559" w:type="dxa"/>
          </w:tcPr>
          <w:p w:rsidR="001F5DB3" w:rsidRPr="00440B6A" w:rsidRDefault="001F5DB3" w:rsidP="001F5D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1816</w:t>
            </w:r>
          </w:p>
        </w:tc>
        <w:tc>
          <w:tcPr>
            <w:tcW w:w="1559" w:type="dxa"/>
          </w:tcPr>
          <w:p w:rsidR="001F5DB3" w:rsidRPr="00440B6A" w:rsidRDefault="001F5DB3" w:rsidP="003E6A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1432</w:t>
            </w:r>
          </w:p>
        </w:tc>
      </w:tr>
      <w:tr w:rsidR="001F5DB3" w:rsidTr="003E6A4F">
        <w:tc>
          <w:tcPr>
            <w:tcW w:w="516" w:type="dxa"/>
          </w:tcPr>
          <w:p w:rsidR="001F5DB3" w:rsidRDefault="001F5DB3" w:rsidP="003E6A4F">
            <w:pPr>
              <w:jc w:val="both"/>
            </w:pPr>
            <w:r>
              <w:t>3.</w:t>
            </w:r>
          </w:p>
        </w:tc>
        <w:tc>
          <w:tcPr>
            <w:tcW w:w="4270" w:type="dxa"/>
          </w:tcPr>
          <w:p w:rsidR="001F5DB3" w:rsidRDefault="001F5DB3" w:rsidP="003E6A4F">
            <w:pPr>
              <w:jc w:val="both"/>
            </w:pPr>
            <w:r>
              <w:t>Спостерігалися регулярно медсестрою</w:t>
            </w:r>
          </w:p>
        </w:tc>
        <w:tc>
          <w:tcPr>
            <w:tcW w:w="1559" w:type="dxa"/>
          </w:tcPr>
          <w:p w:rsidR="001F5DB3" w:rsidRPr="006D07FB" w:rsidRDefault="001F5DB3" w:rsidP="001F5D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100%</w:t>
            </w:r>
          </w:p>
        </w:tc>
        <w:tc>
          <w:tcPr>
            <w:tcW w:w="1559" w:type="dxa"/>
          </w:tcPr>
          <w:p w:rsidR="001F5DB3" w:rsidRPr="00440B6A" w:rsidRDefault="001F5DB3" w:rsidP="001F5D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100%</w:t>
            </w:r>
          </w:p>
        </w:tc>
        <w:tc>
          <w:tcPr>
            <w:tcW w:w="1559" w:type="dxa"/>
          </w:tcPr>
          <w:p w:rsidR="001F5DB3" w:rsidRPr="00440B6A" w:rsidRDefault="001F5DB3" w:rsidP="003E6A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100%</w:t>
            </w:r>
          </w:p>
        </w:tc>
      </w:tr>
      <w:tr w:rsidR="001F5DB3" w:rsidTr="003E6A4F">
        <w:tc>
          <w:tcPr>
            <w:tcW w:w="516" w:type="dxa"/>
          </w:tcPr>
          <w:p w:rsidR="001F5DB3" w:rsidRDefault="001F5DB3" w:rsidP="003E6A4F">
            <w:pPr>
              <w:jc w:val="both"/>
            </w:pPr>
            <w:r>
              <w:t xml:space="preserve">4. </w:t>
            </w:r>
          </w:p>
        </w:tc>
        <w:tc>
          <w:tcPr>
            <w:tcW w:w="4270" w:type="dxa"/>
          </w:tcPr>
          <w:p w:rsidR="001F5DB3" w:rsidRDefault="001F5DB3" w:rsidP="003E6A4F">
            <w:pPr>
              <w:jc w:val="both"/>
            </w:pPr>
            <w:r>
              <w:t>Вигодовування грудне до 6 міс.</w:t>
            </w:r>
          </w:p>
        </w:tc>
        <w:tc>
          <w:tcPr>
            <w:tcW w:w="1559" w:type="dxa"/>
          </w:tcPr>
          <w:p w:rsidR="001F5DB3" w:rsidRPr="006D07FB" w:rsidRDefault="001F5DB3" w:rsidP="001F5D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1407-65.6%</w:t>
            </w:r>
          </w:p>
        </w:tc>
        <w:tc>
          <w:tcPr>
            <w:tcW w:w="1559" w:type="dxa"/>
          </w:tcPr>
          <w:p w:rsidR="001F5DB3" w:rsidRPr="00440B6A" w:rsidRDefault="001F5DB3" w:rsidP="001F5D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1164-64.1%</w:t>
            </w:r>
          </w:p>
        </w:tc>
        <w:tc>
          <w:tcPr>
            <w:tcW w:w="1559" w:type="dxa"/>
          </w:tcPr>
          <w:p w:rsidR="001F5DB3" w:rsidRPr="00440B6A" w:rsidRDefault="00B2249D" w:rsidP="003E6A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1100-69.8%</w:t>
            </w:r>
          </w:p>
        </w:tc>
      </w:tr>
      <w:tr w:rsidR="001F5DB3" w:rsidTr="003E6A4F">
        <w:tc>
          <w:tcPr>
            <w:tcW w:w="516" w:type="dxa"/>
          </w:tcPr>
          <w:p w:rsidR="001F5DB3" w:rsidRDefault="001F5DB3" w:rsidP="003E6A4F">
            <w:pPr>
              <w:jc w:val="both"/>
            </w:pPr>
            <w:r>
              <w:t>5.</w:t>
            </w:r>
          </w:p>
        </w:tc>
        <w:tc>
          <w:tcPr>
            <w:tcW w:w="4270" w:type="dxa"/>
          </w:tcPr>
          <w:p w:rsidR="001F5DB3" w:rsidRDefault="001F5DB3" w:rsidP="003E6A4F">
            <w:pPr>
              <w:jc w:val="both"/>
            </w:pPr>
            <w:r>
              <w:t>вигодовування змішане</w:t>
            </w:r>
          </w:p>
        </w:tc>
        <w:tc>
          <w:tcPr>
            <w:tcW w:w="1559" w:type="dxa"/>
          </w:tcPr>
          <w:p w:rsidR="001F5DB3" w:rsidRPr="00EF32F5" w:rsidRDefault="001F5DB3" w:rsidP="001F5D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343-15.98%</w:t>
            </w:r>
          </w:p>
        </w:tc>
        <w:tc>
          <w:tcPr>
            <w:tcW w:w="1559" w:type="dxa"/>
          </w:tcPr>
          <w:p w:rsidR="001F5DB3" w:rsidRPr="00EF32F5" w:rsidRDefault="001F5DB3" w:rsidP="001F5D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253-13.93%</w:t>
            </w:r>
          </w:p>
        </w:tc>
        <w:tc>
          <w:tcPr>
            <w:tcW w:w="1559" w:type="dxa"/>
          </w:tcPr>
          <w:p w:rsidR="001F5DB3" w:rsidRPr="00EF32F5" w:rsidRDefault="00B2249D" w:rsidP="003E6A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173-10.97%</w:t>
            </w:r>
          </w:p>
        </w:tc>
      </w:tr>
      <w:tr w:rsidR="001F5DB3" w:rsidTr="003E6A4F">
        <w:tc>
          <w:tcPr>
            <w:tcW w:w="516" w:type="dxa"/>
          </w:tcPr>
          <w:p w:rsidR="001F5DB3" w:rsidRDefault="001F5DB3" w:rsidP="003E6A4F">
            <w:pPr>
              <w:jc w:val="both"/>
            </w:pPr>
            <w:r>
              <w:t xml:space="preserve">6. </w:t>
            </w:r>
          </w:p>
        </w:tc>
        <w:tc>
          <w:tcPr>
            <w:tcW w:w="4270" w:type="dxa"/>
          </w:tcPr>
          <w:p w:rsidR="001F5DB3" w:rsidRDefault="001F5DB3" w:rsidP="003E6A4F">
            <w:pPr>
              <w:jc w:val="both"/>
            </w:pPr>
            <w:r>
              <w:t>вигодовування штучне</w:t>
            </w:r>
          </w:p>
        </w:tc>
        <w:tc>
          <w:tcPr>
            <w:tcW w:w="1559" w:type="dxa"/>
          </w:tcPr>
          <w:p w:rsidR="001F5DB3" w:rsidRPr="00EF32F5" w:rsidRDefault="001F5DB3" w:rsidP="001F5D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386-18.0%</w:t>
            </w:r>
          </w:p>
        </w:tc>
        <w:tc>
          <w:tcPr>
            <w:tcW w:w="1559" w:type="dxa"/>
          </w:tcPr>
          <w:p w:rsidR="001F5DB3" w:rsidRPr="00EF32F5" w:rsidRDefault="001F5DB3" w:rsidP="001F5D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399-22.0%</w:t>
            </w:r>
          </w:p>
        </w:tc>
        <w:tc>
          <w:tcPr>
            <w:tcW w:w="1559" w:type="dxa"/>
          </w:tcPr>
          <w:p w:rsidR="001F5DB3" w:rsidRPr="00EF32F5" w:rsidRDefault="00B2249D" w:rsidP="003E6A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304-19.3%</w:t>
            </w:r>
          </w:p>
        </w:tc>
      </w:tr>
      <w:tr w:rsidR="001F5DB3" w:rsidTr="003E6A4F">
        <w:tc>
          <w:tcPr>
            <w:tcW w:w="516" w:type="dxa"/>
          </w:tcPr>
          <w:p w:rsidR="001F5DB3" w:rsidRDefault="001F5DB3" w:rsidP="003E6A4F">
            <w:pPr>
              <w:jc w:val="both"/>
            </w:pPr>
            <w:r>
              <w:t>7.</w:t>
            </w:r>
          </w:p>
        </w:tc>
        <w:tc>
          <w:tcPr>
            <w:tcW w:w="4270" w:type="dxa"/>
          </w:tcPr>
          <w:p w:rsidR="001F5DB3" w:rsidRDefault="001F5DB3" w:rsidP="003E6A4F">
            <w:pPr>
              <w:jc w:val="both"/>
            </w:pPr>
            <w:r>
              <w:t>вакцинація АКДС</w:t>
            </w:r>
          </w:p>
        </w:tc>
        <w:tc>
          <w:tcPr>
            <w:tcW w:w="1559" w:type="dxa"/>
          </w:tcPr>
          <w:p w:rsidR="001F5DB3" w:rsidRPr="00F84E18" w:rsidRDefault="001F5DB3" w:rsidP="001F5D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82.0%</w:t>
            </w:r>
          </w:p>
        </w:tc>
        <w:tc>
          <w:tcPr>
            <w:tcW w:w="1559" w:type="dxa"/>
          </w:tcPr>
          <w:p w:rsidR="001F5DB3" w:rsidRPr="00F84E18" w:rsidRDefault="001F5DB3" w:rsidP="001F5D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87.9%</w:t>
            </w:r>
          </w:p>
        </w:tc>
        <w:tc>
          <w:tcPr>
            <w:tcW w:w="1559" w:type="dxa"/>
          </w:tcPr>
          <w:p w:rsidR="001F5DB3" w:rsidRPr="00F84E18" w:rsidRDefault="00B2249D" w:rsidP="003E6A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82,0%</w:t>
            </w:r>
          </w:p>
        </w:tc>
      </w:tr>
      <w:tr w:rsidR="001F5DB3" w:rsidTr="003E6A4F">
        <w:tc>
          <w:tcPr>
            <w:tcW w:w="516" w:type="dxa"/>
          </w:tcPr>
          <w:p w:rsidR="001F5DB3" w:rsidRDefault="001F5DB3" w:rsidP="003E6A4F">
            <w:pPr>
              <w:jc w:val="both"/>
            </w:pPr>
            <w:r>
              <w:t>14.</w:t>
            </w:r>
          </w:p>
        </w:tc>
        <w:tc>
          <w:tcPr>
            <w:tcW w:w="4270" w:type="dxa"/>
          </w:tcPr>
          <w:p w:rsidR="001F5DB3" w:rsidRDefault="001F5DB3" w:rsidP="003E6A4F">
            <w:pPr>
              <w:jc w:val="both"/>
            </w:pPr>
            <w:r>
              <w:t>індекс здоров'я</w:t>
            </w:r>
          </w:p>
        </w:tc>
        <w:tc>
          <w:tcPr>
            <w:tcW w:w="1559" w:type="dxa"/>
          </w:tcPr>
          <w:p w:rsidR="001F5DB3" w:rsidRPr="00F84E18" w:rsidRDefault="001F5DB3" w:rsidP="001F5D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59.9</w:t>
            </w:r>
          </w:p>
        </w:tc>
        <w:tc>
          <w:tcPr>
            <w:tcW w:w="1559" w:type="dxa"/>
          </w:tcPr>
          <w:p w:rsidR="001F5DB3" w:rsidRPr="00F84E18" w:rsidRDefault="001F5DB3" w:rsidP="001F5D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55.0</w:t>
            </w:r>
          </w:p>
        </w:tc>
        <w:tc>
          <w:tcPr>
            <w:tcW w:w="1559" w:type="dxa"/>
          </w:tcPr>
          <w:p w:rsidR="001F5DB3" w:rsidRPr="00F84E18" w:rsidRDefault="00B2249D" w:rsidP="003E6A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63.3</w:t>
            </w:r>
          </w:p>
        </w:tc>
      </w:tr>
    </w:tbl>
    <w:p w:rsidR="007E4D34" w:rsidRDefault="007E4D34" w:rsidP="007E4D34">
      <w:pPr>
        <w:jc w:val="both"/>
      </w:pPr>
    </w:p>
    <w:p w:rsidR="007E4D34" w:rsidRPr="00B5750D" w:rsidRDefault="007E4D34" w:rsidP="007E4D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F84E18">
        <w:rPr>
          <w:sz w:val="28"/>
          <w:szCs w:val="28"/>
        </w:rPr>
        <w:t>Кількість дітей, я</w:t>
      </w:r>
      <w:r>
        <w:rPr>
          <w:sz w:val="28"/>
          <w:szCs w:val="28"/>
        </w:rPr>
        <w:t>ким виповнився 1 рік зменшилось. Всі годовики спостерігались</w:t>
      </w:r>
      <w:r w:rsidRPr="00F84E18">
        <w:rPr>
          <w:sz w:val="28"/>
          <w:szCs w:val="28"/>
        </w:rPr>
        <w:t xml:space="preserve"> лікарем і медсестрою за планом. Були оглянуті лікарями - фахівцями, лабораторно обстежені. І</w:t>
      </w:r>
      <w:r w:rsidR="00B2249D">
        <w:rPr>
          <w:sz w:val="28"/>
          <w:szCs w:val="28"/>
        </w:rPr>
        <w:t xml:space="preserve">ндекс здоров'я </w:t>
      </w:r>
      <w:r w:rsidR="00B2249D">
        <w:rPr>
          <w:sz w:val="28"/>
          <w:szCs w:val="28"/>
          <w:lang w:val="uk-UA"/>
        </w:rPr>
        <w:t xml:space="preserve">підвищився </w:t>
      </w:r>
      <w:r>
        <w:rPr>
          <w:sz w:val="28"/>
          <w:szCs w:val="28"/>
        </w:rPr>
        <w:t xml:space="preserve">  в п</w:t>
      </w:r>
      <w:r w:rsidR="00B2249D">
        <w:rPr>
          <w:sz w:val="28"/>
          <w:szCs w:val="28"/>
          <w:lang w:val="uk-UA"/>
        </w:rPr>
        <w:t>о</w:t>
      </w:r>
      <w:r>
        <w:rPr>
          <w:sz w:val="28"/>
          <w:szCs w:val="28"/>
        </w:rPr>
        <w:t>рівня</w:t>
      </w:r>
      <w:r w:rsidR="00B2249D">
        <w:rPr>
          <w:sz w:val="28"/>
          <w:szCs w:val="28"/>
          <w:lang w:val="uk-UA"/>
        </w:rPr>
        <w:t>н</w:t>
      </w:r>
      <w:r>
        <w:rPr>
          <w:sz w:val="28"/>
          <w:szCs w:val="28"/>
        </w:rPr>
        <w:t>ні з минулим  роком</w:t>
      </w:r>
      <w:r w:rsidR="00B2249D">
        <w:rPr>
          <w:sz w:val="28"/>
          <w:szCs w:val="28"/>
          <w:lang w:val="uk-UA"/>
        </w:rPr>
        <w:t xml:space="preserve"> на 8.3</w:t>
      </w:r>
      <w:r>
        <w:rPr>
          <w:sz w:val="28"/>
          <w:szCs w:val="28"/>
          <w:lang w:val="uk-UA"/>
        </w:rPr>
        <w:t xml:space="preserve">%, за рахунок </w:t>
      </w:r>
      <w:r w:rsidR="00D13561">
        <w:rPr>
          <w:sz w:val="28"/>
          <w:szCs w:val="28"/>
          <w:lang w:val="uk-UA"/>
        </w:rPr>
        <w:t xml:space="preserve">раннього </w:t>
      </w:r>
      <w:r>
        <w:rPr>
          <w:sz w:val="28"/>
          <w:szCs w:val="28"/>
          <w:lang w:val="uk-UA"/>
        </w:rPr>
        <w:t xml:space="preserve">виявлення </w:t>
      </w:r>
      <w:r w:rsidR="00D13561">
        <w:rPr>
          <w:sz w:val="28"/>
          <w:szCs w:val="28"/>
          <w:lang w:val="uk-UA"/>
        </w:rPr>
        <w:t>первинних випадків захворювань, та якісного лікування, проведення профілактичних заходів з пропаганди фізичної активности та здорового способу життя</w:t>
      </w:r>
    </w:p>
    <w:p w:rsidR="007E4D34" w:rsidRPr="00260A7B" w:rsidRDefault="007E4D34" w:rsidP="007E4D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       </w:t>
      </w:r>
      <w:r w:rsidR="00B2249D">
        <w:rPr>
          <w:sz w:val="28"/>
          <w:szCs w:val="28"/>
          <w:lang w:val="uk-UA"/>
        </w:rPr>
        <w:t>Планову</w:t>
      </w:r>
      <w:r>
        <w:rPr>
          <w:sz w:val="28"/>
          <w:szCs w:val="28"/>
        </w:rPr>
        <w:t> </w:t>
      </w:r>
      <w:r w:rsidR="00C450F6">
        <w:rPr>
          <w:sz w:val="28"/>
          <w:szCs w:val="28"/>
          <w:lang w:val="uk-UA"/>
        </w:rPr>
        <w:t xml:space="preserve"> вакцинацію АКДС отримали 98</w:t>
      </w:r>
      <w:r w:rsidRPr="00B5750D">
        <w:rPr>
          <w:sz w:val="28"/>
          <w:szCs w:val="28"/>
          <w:lang w:val="uk-UA"/>
        </w:rPr>
        <w:t>.</w:t>
      </w:r>
      <w:r w:rsidR="00C450F6">
        <w:rPr>
          <w:sz w:val="28"/>
          <w:szCs w:val="28"/>
          <w:lang w:val="uk-UA"/>
        </w:rPr>
        <w:t>4</w:t>
      </w:r>
      <w:r w:rsidRPr="00B5750D">
        <w:rPr>
          <w:sz w:val="28"/>
          <w:szCs w:val="28"/>
          <w:lang w:val="uk-UA"/>
        </w:rPr>
        <w:t xml:space="preserve">% дітей, яким виповнився 1 рік. </w:t>
      </w:r>
      <w:r>
        <w:rPr>
          <w:sz w:val="28"/>
          <w:szCs w:val="28"/>
          <w:lang w:val="uk-UA"/>
        </w:rPr>
        <w:t>Біль</w:t>
      </w:r>
      <w:r w:rsidRPr="00B5750D">
        <w:rPr>
          <w:sz w:val="28"/>
          <w:szCs w:val="28"/>
          <w:lang w:val="uk-UA"/>
        </w:rPr>
        <w:t xml:space="preserve">ше вакцинації гепатитом «Б» і ХІБ. </w:t>
      </w:r>
      <w:r w:rsidRPr="007E4D34">
        <w:rPr>
          <w:sz w:val="28"/>
          <w:szCs w:val="28"/>
          <w:lang w:val="uk-UA"/>
        </w:rPr>
        <w:t xml:space="preserve">Багато батьків відмовлялися від вакцинації </w:t>
      </w:r>
      <w:r>
        <w:rPr>
          <w:sz w:val="28"/>
          <w:szCs w:val="28"/>
          <w:lang w:val="uk-UA"/>
        </w:rPr>
        <w:t>(з різних причин).</w:t>
      </w:r>
    </w:p>
    <w:p w:rsidR="007E4D34" w:rsidRDefault="007E4D34" w:rsidP="007E4D34">
      <w:pPr>
        <w:jc w:val="both"/>
        <w:rPr>
          <w:sz w:val="28"/>
          <w:szCs w:val="28"/>
        </w:rPr>
      </w:pPr>
      <w:r w:rsidRPr="00F84E18">
        <w:rPr>
          <w:sz w:val="28"/>
          <w:szCs w:val="28"/>
        </w:rPr>
        <w:t>  </w:t>
      </w:r>
      <w:r w:rsidRPr="00260A7B">
        <w:rPr>
          <w:sz w:val="28"/>
          <w:szCs w:val="28"/>
          <w:lang w:val="uk-UA"/>
        </w:rPr>
        <w:t xml:space="preserve"> Отримували безкоштовно харчування: ді</w:t>
      </w:r>
      <w:r w:rsidR="00D13561">
        <w:rPr>
          <w:sz w:val="28"/>
          <w:szCs w:val="28"/>
          <w:lang w:val="uk-UA"/>
        </w:rPr>
        <w:t>тей - 9</w:t>
      </w:r>
      <w:r>
        <w:rPr>
          <w:sz w:val="28"/>
          <w:szCs w:val="28"/>
          <w:lang w:val="uk-UA"/>
        </w:rPr>
        <w:t xml:space="preserve"> дітей ВІЛ інфікованих,</w:t>
      </w:r>
      <w:r w:rsidRPr="00260A7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6</w:t>
      </w:r>
      <w:r w:rsidRPr="00260A7B">
        <w:rPr>
          <w:sz w:val="28"/>
          <w:szCs w:val="28"/>
          <w:lang w:val="uk-UA"/>
        </w:rPr>
        <w:t xml:space="preserve"> малозабезпечених. </w:t>
      </w:r>
      <w:r w:rsidRPr="00F84E18">
        <w:rPr>
          <w:sz w:val="28"/>
          <w:szCs w:val="28"/>
        </w:rPr>
        <w:t>За програмою «Здоров'я» харчування отриму</w:t>
      </w:r>
      <w:r>
        <w:rPr>
          <w:sz w:val="28"/>
          <w:szCs w:val="28"/>
        </w:rPr>
        <w:t xml:space="preserve">вали </w:t>
      </w:r>
      <w:r>
        <w:rPr>
          <w:sz w:val="28"/>
          <w:szCs w:val="28"/>
          <w:lang w:val="uk-UA"/>
        </w:rPr>
        <w:t>104</w:t>
      </w:r>
      <w:r w:rsidRPr="00F84E18">
        <w:rPr>
          <w:sz w:val="28"/>
          <w:szCs w:val="28"/>
        </w:rPr>
        <w:t xml:space="preserve"> дитини</w:t>
      </w:r>
      <w:r>
        <w:rPr>
          <w:sz w:val="28"/>
          <w:szCs w:val="28"/>
          <w:lang w:val="uk-UA"/>
        </w:rPr>
        <w:t>, соціально-вразливі 16.</w:t>
      </w:r>
      <w:r w:rsidRPr="00965E30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                                   </w:t>
      </w:r>
      <w:r w:rsidRPr="00965E30">
        <w:rPr>
          <w:sz w:val="28"/>
          <w:szCs w:val="28"/>
        </w:rPr>
        <w:t xml:space="preserve">  </w:t>
      </w:r>
    </w:p>
    <w:p w:rsidR="007E4D34" w:rsidRPr="00697A39" w:rsidRDefault="007E4D34" w:rsidP="007E4D3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  <w:lang w:val="uk-UA"/>
        </w:rPr>
        <w:t xml:space="preserve">       </w:t>
      </w:r>
      <w:r w:rsidRPr="00965E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97A39">
        <w:rPr>
          <w:b/>
          <w:sz w:val="28"/>
          <w:szCs w:val="28"/>
        </w:rPr>
        <w:t>ГРУПА РИ</w:t>
      </w:r>
      <w:r w:rsidRPr="00697A39">
        <w:rPr>
          <w:b/>
          <w:sz w:val="28"/>
          <w:szCs w:val="28"/>
          <w:lang w:val="uk-UA"/>
        </w:rPr>
        <w:t>ЗИ</w:t>
      </w:r>
      <w:r w:rsidR="00697A39" w:rsidRPr="00697A39">
        <w:rPr>
          <w:b/>
          <w:sz w:val="28"/>
          <w:szCs w:val="28"/>
        </w:rPr>
        <w:t>КУ</w:t>
      </w:r>
    </w:p>
    <w:p w:rsidR="007E4D34" w:rsidRDefault="007E4D34" w:rsidP="007E4D3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360"/>
        <w:gridCol w:w="1020"/>
        <w:gridCol w:w="936"/>
        <w:gridCol w:w="845"/>
        <w:gridCol w:w="850"/>
        <w:gridCol w:w="993"/>
        <w:gridCol w:w="992"/>
      </w:tblGrid>
      <w:tr w:rsidR="007E4D34" w:rsidTr="003E6A4F">
        <w:tc>
          <w:tcPr>
            <w:tcW w:w="468" w:type="dxa"/>
          </w:tcPr>
          <w:p w:rsidR="007E4D34" w:rsidRDefault="007E4D34" w:rsidP="003E6A4F">
            <w:pPr>
              <w:jc w:val="both"/>
            </w:pPr>
          </w:p>
        </w:tc>
        <w:tc>
          <w:tcPr>
            <w:tcW w:w="3360" w:type="dxa"/>
          </w:tcPr>
          <w:p w:rsidR="007E4D34" w:rsidRDefault="007E4D34" w:rsidP="003E6A4F">
            <w:pPr>
              <w:jc w:val="both"/>
            </w:pPr>
          </w:p>
        </w:tc>
        <w:tc>
          <w:tcPr>
            <w:tcW w:w="1956" w:type="dxa"/>
            <w:gridSpan w:val="2"/>
          </w:tcPr>
          <w:p w:rsidR="007E4D34" w:rsidRDefault="00D13561" w:rsidP="003E6A4F">
            <w:pPr>
              <w:jc w:val="both"/>
            </w:pPr>
            <w:r>
              <w:t>202</w:t>
            </w:r>
            <w:r>
              <w:rPr>
                <w:lang w:val="uk-UA"/>
              </w:rPr>
              <w:t>2</w:t>
            </w:r>
            <w:r w:rsidR="007E4D34">
              <w:rPr>
                <w:lang w:val="uk-UA"/>
              </w:rPr>
              <w:t>р.</w:t>
            </w:r>
          </w:p>
        </w:tc>
        <w:tc>
          <w:tcPr>
            <w:tcW w:w="1695" w:type="dxa"/>
            <w:gridSpan w:val="2"/>
          </w:tcPr>
          <w:p w:rsidR="007E4D34" w:rsidRPr="009C341B" w:rsidRDefault="007E4D34" w:rsidP="003E6A4F">
            <w:pPr>
              <w:jc w:val="both"/>
              <w:rPr>
                <w:lang w:val="uk-UA"/>
              </w:rPr>
            </w:pPr>
            <w:r>
              <w:t xml:space="preserve">    </w:t>
            </w:r>
            <w:r w:rsidR="00D13561">
              <w:rPr>
                <w:lang w:val="uk-UA"/>
              </w:rPr>
              <w:t>2023</w:t>
            </w:r>
            <w:r>
              <w:rPr>
                <w:lang w:val="uk-UA"/>
              </w:rPr>
              <w:t xml:space="preserve"> р.</w:t>
            </w:r>
          </w:p>
        </w:tc>
        <w:tc>
          <w:tcPr>
            <w:tcW w:w="1985" w:type="dxa"/>
            <w:gridSpan w:val="2"/>
          </w:tcPr>
          <w:p w:rsidR="007E4D34" w:rsidRPr="009C341B" w:rsidRDefault="00D13561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2024</w:t>
            </w:r>
            <w:r w:rsidR="007E4D34">
              <w:rPr>
                <w:lang w:val="uk-UA"/>
              </w:rPr>
              <w:t>р.</w:t>
            </w:r>
          </w:p>
        </w:tc>
      </w:tr>
      <w:tr w:rsidR="007E4D34" w:rsidTr="003E6A4F">
        <w:trPr>
          <w:trHeight w:val="243"/>
        </w:trPr>
        <w:tc>
          <w:tcPr>
            <w:tcW w:w="468" w:type="dxa"/>
          </w:tcPr>
          <w:p w:rsidR="007E4D34" w:rsidRDefault="007E4D34" w:rsidP="003E6A4F">
            <w:pPr>
              <w:jc w:val="both"/>
            </w:pPr>
          </w:p>
        </w:tc>
        <w:tc>
          <w:tcPr>
            <w:tcW w:w="3360" w:type="dxa"/>
          </w:tcPr>
          <w:p w:rsidR="007E4D34" w:rsidRDefault="007E4D34" w:rsidP="003E6A4F">
            <w:pPr>
              <w:jc w:val="both"/>
            </w:pPr>
          </w:p>
        </w:tc>
        <w:tc>
          <w:tcPr>
            <w:tcW w:w="1020" w:type="dxa"/>
          </w:tcPr>
          <w:p w:rsidR="007E4D34" w:rsidRDefault="007E4D34" w:rsidP="003E6A4F">
            <w:pPr>
              <w:jc w:val="both"/>
            </w:pPr>
            <w:r>
              <w:rPr>
                <w:lang w:val="uk-UA"/>
              </w:rPr>
              <w:t>абс</w:t>
            </w:r>
          </w:p>
        </w:tc>
        <w:tc>
          <w:tcPr>
            <w:tcW w:w="936" w:type="dxa"/>
          </w:tcPr>
          <w:p w:rsidR="007E4D34" w:rsidRDefault="007E4D34" w:rsidP="003E6A4F">
            <w:pPr>
              <w:jc w:val="both"/>
            </w:pPr>
            <w:r>
              <w:t xml:space="preserve">    %</w:t>
            </w:r>
          </w:p>
        </w:tc>
        <w:tc>
          <w:tcPr>
            <w:tcW w:w="845" w:type="dxa"/>
          </w:tcPr>
          <w:p w:rsidR="007E4D34" w:rsidRPr="00EE2394" w:rsidRDefault="007E4D34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абс</w:t>
            </w:r>
          </w:p>
        </w:tc>
        <w:tc>
          <w:tcPr>
            <w:tcW w:w="850" w:type="dxa"/>
          </w:tcPr>
          <w:p w:rsidR="007E4D34" w:rsidRDefault="007E4D34" w:rsidP="003E6A4F">
            <w:pPr>
              <w:jc w:val="both"/>
            </w:pPr>
            <w:r>
              <w:t xml:space="preserve">    %</w:t>
            </w:r>
          </w:p>
        </w:tc>
        <w:tc>
          <w:tcPr>
            <w:tcW w:w="993" w:type="dxa"/>
          </w:tcPr>
          <w:p w:rsidR="007E4D34" w:rsidRPr="00D7338A" w:rsidRDefault="007E4D34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абс</w:t>
            </w:r>
          </w:p>
        </w:tc>
        <w:tc>
          <w:tcPr>
            <w:tcW w:w="992" w:type="dxa"/>
          </w:tcPr>
          <w:p w:rsidR="007E4D34" w:rsidRPr="00D7338A" w:rsidRDefault="007E4D34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%</w:t>
            </w:r>
          </w:p>
        </w:tc>
      </w:tr>
      <w:tr w:rsidR="00D13561" w:rsidTr="003E6A4F">
        <w:tc>
          <w:tcPr>
            <w:tcW w:w="468" w:type="dxa"/>
          </w:tcPr>
          <w:p w:rsidR="00D13561" w:rsidRDefault="00D13561" w:rsidP="003E6A4F">
            <w:pPr>
              <w:jc w:val="both"/>
            </w:pPr>
          </w:p>
        </w:tc>
        <w:tc>
          <w:tcPr>
            <w:tcW w:w="3360" w:type="dxa"/>
          </w:tcPr>
          <w:p w:rsidR="00D13561" w:rsidRDefault="00D13561" w:rsidP="003E6A4F">
            <w:pPr>
              <w:jc w:val="both"/>
            </w:pPr>
            <w:r>
              <w:t>Всього дітей до 1 року</w:t>
            </w:r>
          </w:p>
        </w:tc>
        <w:tc>
          <w:tcPr>
            <w:tcW w:w="1020" w:type="dxa"/>
          </w:tcPr>
          <w:p w:rsidR="00D13561" w:rsidRPr="00C22714" w:rsidRDefault="00D13561" w:rsidP="00B80A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1753</w:t>
            </w:r>
          </w:p>
        </w:tc>
        <w:tc>
          <w:tcPr>
            <w:tcW w:w="936" w:type="dxa"/>
          </w:tcPr>
          <w:p w:rsidR="00D13561" w:rsidRDefault="00D13561" w:rsidP="00B80A8A">
            <w:pPr>
              <w:jc w:val="both"/>
            </w:pPr>
          </w:p>
        </w:tc>
        <w:tc>
          <w:tcPr>
            <w:tcW w:w="845" w:type="dxa"/>
          </w:tcPr>
          <w:p w:rsidR="00D13561" w:rsidRPr="00C22714" w:rsidRDefault="00D13561" w:rsidP="00B80A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1462</w:t>
            </w:r>
          </w:p>
        </w:tc>
        <w:tc>
          <w:tcPr>
            <w:tcW w:w="850" w:type="dxa"/>
          </w:tcPr>
          <w:p w:rsidR="00D13561" w:rsidRDefault="00D13561" w:rsidP="00B80A8A">
            <w:pPr>
              <w:jc w:val="both"/>
            </w:pPr>
          </w:p>
        </w:tc>
        <w:tc>
          <w:tcPr>
            <w:tcW w:w="993" w:type="dxa"/>
          </w:tcPr>
          <w:p w:rsidR="00D13561" w:rsidRPr="00C22714" w:rsidRDefault="007C109C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1432</w:t>
            </w:r>
          </w:p>
        </w:tc>
        <w:tc>
          <w:tcPr>
            <w:tcW w:w="992" w:type="dxa"/>
          </w:tcPr>
          <w:p w:rsidR="00D13561" w:rsidRDefault="00D13561" w:rsidP="003E6A4F">
            <w:pPr>
              <w:jc w:val="both"/>
            </w:pPr>
          </w:p>
        </w:tc>
      </w:tr>
      <w:tr w:rsidR="00D13561" w:rsidTr="003E6A4F">
        <w:tc>
          <w:tcPr>
            <w:tcW w:w="468" w:type="dxa"/>
          </w:tcPr>
          <w:p w:rsidR="00D13561" w:rsidRDefault="00D13561" w:rsidP="003E6A4F">
            <w:pPr>
              <w:jc w:val="both"/>
            </w:pPr>
            <w:r>
              <w:t>1.</w:t>
            </w:r>
          </w:p>
        </w:tc>
        <w:tc>
          <w:tcPr>
            <w:tcW w:w="3360" w:type="dxa"/>
          </w:tcPr>
          <w:p w:rsidR="00D13561" w:rsidRDefault="00D13561" w:rsidP="003E6A4F">
            <w:pPr>
              <w:jc w:val="both"/>
            </w:pPr>
            <w:r>
              <w:t>Всього дітей в гр ризику</w:t>
            </w:r>
          </w:p>
        </w:tc>
        <w:tc>
          <w:tcPr>
            <w:tcW w:w="1020" w:type="dxa"/>
          </w:tcPr>
          <w:p w:rsidR="00D13561" w:rsidRPr="004B7B2B" w:rsidRDefault="00D13561" w:rsidP="00B80A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1032</w:t>
            </w:r>
          </w:p>
        </w:tc>
        <w:tc>
          <w:tcPr>
            <w:tcW w:w="936" w:type="dxa"/>
          </w:tcPr>
          <w:p w:rsidR="00D13561" w:rsidRPr="004B7B2B" w:rsidRDefault="00D13561" w:rsidP="00B80A8A">
            <w:pPr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58,8%</w:t>
            </w:r>
          </w:p>
        </w:tc>
        <w:tc>
          <w:tcPr>
            <w:tcW w:w="845" w:type="dxa"/>
          </w:tcPr>
          <w:p w:rsidR="00D13561" w:rsidRPr="004B7B2B" w:rsidRDefault="00D13561" w:rsidP="00B80A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890</w:t>
            </w:r>
          </w:p>
        </w:tc>
        <w:tc>
          <w:tcPr>
            <w:tcW w:w="850" w:type="dxa"/>
          </w:tcPr>
          <w:p w:rsidR="00D13561" w:rsidRPr="004B7B2B" w:rsidRDefault="00D13561" w:rsidP="00B80A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60.8%</w:t>
            </w:r>
          </w:p>
        </w:tc>
        <w:tc>
          <w:tcPr>
            <w:tcW w:w="993" w:type="dxa"/>
          </w:tcPr>
          <w:p w:rsidR="00D13561" w:rsidRPr="004B7B2B" w:rsidRDefault="00E03BFE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713</w:t>
            </w:r>
          </w:p>
        </w:tc>
        <w:tc>
          <w:tcPr>
            <w:tcW w:w="992" w:type="dxa"/>
          </w:tcPr>
          <w:p w:rsidR="00D13561" w:rsidRPr="004B7B2B" w:rsidRDefault="00E03BFE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49,7%</w:t>
            </w:r>
          </w:p>
        </w:tc>
      </w:tr>
      <w:tr w:rsidR="00D13561" w:rsidTr="003E6A4F">
        <w:tc>
          <w:tcPr>
            <w:tcW w:w="468" w:type="dxa"/>
          </w:tcPr>
          <w:p w:rsidR="00D13561" w:rsidRDefault="00D13561" w:rsidP="003E6A4F">
            <w:pPr>
              <w:jc w:val="both"/>
            </w:pPr>
            <w:r>
              <w:t>2.</w:t>
            </w:r>
          </w:p>
        </w:tc>
        <w:tc>
          <w:tcPr>
            <w:tcW w:w="3360" w:type="dxa"/>
          </w:tcPr>
          <w:p w:rsidR="00D13561" w:rsidRDefault="00D13561" w:rsidP="003E6A4F">
            <w:pPr>
              <w:jc w:val="both"/>
            </w:pPr>
            <w:r>
              <w:t>Рахіт</w:t>
            </w:r>
          </w:p>
        </w:tc>
        <w:tc>
          <w:tcPr>
            <w:tcW w:w="1020" w:type="dxa"/>
          </w:tcPr>
          <w:p w:rsidR="00D13561" w:rsidRPr="002C6BFF" w:rsidRDefault="00D13561" w:rsidP="00B80A8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36" w:type="dxa"/>
          </w:tcPr>
          <w:p w:rsidR="00D13561" w:rsidRDefault="00D13561" w:rsidP="00B80A8A">
            <w:pPr>
              <w:jc w:val="both"/>
            </w:pPr>
          </w:p>
        </w:tc>
        <w:tc>
          <w:tcPr>
            <w:tcW w:w="845" w:type="dxa"/>
          </w:tcPr>
          <w:p w:rsidR="00D13561" w:rsidRPr="00C22714" w:rsidRDefault="00D13561" w:rsidP="00B80A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850" w:type="dxa"/>
          </w:tcPr>
          <w:p w:rsidR="00D13561" w:rsidRDefault="00D13561" w:rsidP="00B80A8A">
            <w:pPr>
              <w:jc w:val="both"/>
            </w:pPr>
          </w:p>
        </w:tc>
        <w:tc>
          <w:tcPr>
            <w:tcW w:w="993" w:type="dxa"/>
          </w:tcPr>
          <w:p w:rsidR="00D13561" w:rsidRPr="00C22714" w:rsidRDefault="00E03BFE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992" w:type="dxa"/>
          </w:tcPr>
          <w:p w:rsidR="00D13561" w:rsidRDefault="00D13561" w:rsidP="003E6A4F">
            <w:pPr>
              <w:jc w:val="both"/>
            </w:pPr>
          </w:p>
        </w:tc>
      </w:tr>
      <w:tr w:rsidR="00D13561" w:rsidTr="003E6A4F">
        <w:tc>
          <w:tcPr>
            <w:tcW w:w="468" w:type="dxa"/>
          </w:tcPr>
          <w:p w:rsidR="00D13561" w:rsidRDefault="00D13561" w:rsidP="003E6A4F">
            <w:pPr>
              <w:jc w:val="both"/>
            </w:pPr>
            <w:r>
              <w:t>3.</w:t>
            </w:r>
          </w:p>
        </w:tc>
        <w:tc>
          <w:tcPr>
            <w:tcW w:w="3360" w:type="dxa"/>
          </w:tcPr>
          <w:p w:rsidR="00D13561" w:rsidRDefault="00D13561" w:rsidP="003E6A4F">
            <w:pPr>
              <w:jc w:val="both"/>
            </w:pPr>
            <w:r>
              <w:t>Гіпотрофія</w:t>
            </w:r>
          </w:p>
        </w:tc>
        <w:tc>
          <w:tcPr>
            <w:tcW w:w="1020" w:type="dxa"/>
          </w:tcPr>
          <w:p w:rsidR="00D13561" w:rsidRPr="002C6BFF" w:rsidRDefault="00D13561" w:rsidP="00B80A8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936" w:type="dxa"/>
          </w:tcPr>
          <w:p w:rsidR="00D13561" w:rsidRPr="002C6BFF" w:rsidRDefault="00D13561" w:rsidP="00B80A8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1.0%</w:t>
            </w:r>
          </w:p>
        </w:tc>
        <w:tc>
          <w:tcPr>
            <w:tcW w:w="845" w:type="dxa"/>
          </w:tcPr>
          <w:p w:rsidR="00D13561" w:rsidRPr="00C22714" w:rsidRDefault="00D13561" w:rsidP="00B80A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850" w:type="dxa"/>
          </w:tcPr>
          <w:p w:rsidR="00D13561" w:rsidRPr="00C22714" w:rsidRDefault="00D13561" w:rsidP="00B80A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0.2%</w:t>
            </w:r>
          </w:p>
        </w:tc>
        <w:tc>
          <w:tcPr>
            <w:tcW w:w="993" w:type="dxa"/>
          </w:tcPr>
          <w:p w:rsidR="00D13561" w:rsidRPr="00C22714" w:rsidRDefault="00E03BFE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992" w:type="dxa"/>
          </w:tcPr>
          <w:p w:rsidR="00D13561" w:rsidRPr="00C22714" w:rsidRDefault="00E03BFE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0.6%</w:t>
            </w:r>
          </w:p>
        </w:tc>
      </w:tr>
      <w:tr w:rsidR="00D13561" w:rsidTr="003E6A4F">
        <w:tc>
          <w:tcPr>
            <w:tcW w:w="468" w:type="dxa"/>
          </w:tcPr>
          <w:p w:rsidR="00D13561" w:rsidRDefault="00D13561" w:rsidP="003E6A4F">
            <w:pPr>
              <w:jc w:val="both"/>
            </w:pPr>
            <w:r>
              <w:t>4.</w:t>
            </w:r>
          </w:p>
        </w:tc>
        <w:tc>
          <w:tcPr>
            <w:tcW w:w="3360" w:type="dxa"/>
          </w:tcPr>
          <w:p w:rsidR="00D13561" w:rsidRDefault="00D13561" w:rsidP="003E6A4F">
            <w:pPr>
              <w:jc w:val="both"/>
            </w:pPr>
            <w:r>
              <w:t>Змішане вигодовування</w:t>
            </w:r>
          </w:p>
        </w:tc>
        <w:tc>
          <w:tcPr>
            <w:tcW w:w="1020" w:type="dxa"/>
          </w:tcPr>
          <w:p w:rsidR="00D13561" w:rsidRPr="00C22714" w:rsidRDefault="00D13561" w:rsidP="00B80A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282</w:t>
            </w:r>
          </w:p>
        </w:tc>
        <w:tc>
          <w:tcPr>
            <w:tcW w:w="936" w:type="dxa"/>
          </w:tcPr>
          <w:p w:rsidR="00D13561" w:rsidRPr="00C22714" w:rsidRDefault="00D13561" w:rsidP="00B80A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16.1%</w:t>
            </w:r>
          </w:p>
        </w:tc>
        <w:tc>
          <w:tcPr>
            <w:tcW w:w="845" w:type="dxa"/>
          </w:tcPr>
          <w:p w:rsidR="00D13561" w:rsidRPr="00C22714" w:rsidRDefault="00D13561" w:rsidP="00B80A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227</w:t>
            </w:r>
          </w:p>
        </w:tc>
        <w:tc>
          <w:tcPr>
            <w:tcW w:w="850" w:type="dxa"/>
          </w:tcPr>
          <w:p w:rsidR="00D13561" w:rsidRPr="00C22714" w:rsidRDefault="00D13561" w:rsidP="00B80A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15.5%</w:t>
            </w:r>
          </w:p>
        </w:tc>
        <w:tc>
          <w:tcPr>
            <w:tcW w:w="993" w:type="dxa"/>
          </w:tcPr>
          <w:p w:rsidR="00D13561" w:rsidRPr="00C22714" w:rsidRDefault="00E03BFE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160</w:t>
            </w:r>
          </w:p>
        </w:tc>
        <w:tc>
          <w:tcPr>
            <w:tcW w:w="992" w:type="dxa"/>
          </w:tcPr>
          <w:p w:rsidR="00D13561" w:rsidRPr="00C22714" w:rsidRDefault="00E03BFE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11.2%</w:t>
            </w:r>
          </w:p>
        </w:tc>
      </w:tr>
      <w:tr w:rsidR="00D13561" w:rsidTr="003E6A4F">
        <w:tc>
          <w:tcPr>
            <w:tcW w:w="468" w:type="dxa"/>
          </w:tcPr>
          <w:p w:rsidR="00D13561" w:rsidRDefault="00D13561" w:rsidP="003E6A4F">
            <w:pPr>
              <w:jc w:val="both"/>
            </w:pPr>
            <w:r>
              <w:t>5.</w:t>
            </w:r>
          </w:p>
        </w:tc>
        <w:tc>
          <w:tcPr>
            <w:tcW w:w="3360" w:type="dxa"/>
          </w:tcPr>
          <w:p w:rsidR="00D13561" w:rsidRPr="009C341B" w:rsidRDefault="00D13561" w:rsidP="003E6A4F">
            <w:pPr>
              <w:jc w:val="both"/>
              <w:rPr>
                <w:lang w:val="uk-UA"/>
              </w:rPr>
            </w:pPr>
            <w:r>
              <w:t>Штучне в</w:t>
            </w:r>
            <w:r>
              <w:rPr>
                <w:lang w:val="uk-UA"/>
              </w:rPr>
              <w:t xml:space="preserve">игодовування </w:t>
            </w:r>
          </w:p>
        </w:tc>
        <w:tc>
          <w:tcPr>
            <w:tcW w:w="1020" w:type="dxa"/>
          </w:tcPr>
          <w:p w:rsidR="00D13561" w:rsidRPr="00C22714" w:rsidRDefault="00D13561" w:rsidP="00B80A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349</w:t>
            </w:r>
          </w:p>
        </w:tc>
        <w:tc>
          <w:tcPr>
            <w:tcW w:w="936" w:type="dxa"/>
          </w:tcPr>
          <w:p w:rsidR="00D13561" w:rsidRPr="00C22714" w:rsidRDefault="00D13561" w:rsidP="00B80A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19.9%</w:t>
            </w:r>
          </w:p>
        </w:tc>
        <w:tc>
          <w:tcPr>
            <w:tcW w:w="845" w:type="dxa"/>
          </w:tcPr>
          <w:p w:rsidR="00D13561" w:rsidRPr="00C22714" w:rsidRDefault="00D13561" w:rsidP="00B80A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254</w:t>
            </w:r>
          </w:p>
        </w:tc>
        <w:tc>
          <w:tcPr>
            <w:tcW w:w="850" w:type="dxa"/>
          </w:tcPr>
          <w:p w:rsidR="00D13561" w:rsidRPr="00C22714" w:rsidRDefault="00D13561" w:rsidP="00B80A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17.4%</w:t>
            </w:r>
          </w:p>
        </w:tc>
        <w:tc>
          <w:tcPr>
            <w:tcW w:w="993" w:type="dxa"/>
          </w:tcPr>
          <w:p w:rsidR="00D13561" w:rsidRPr="00C22714" w:rsidRDefault="00E03BFE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235</w:t>
            </w:r>
          </w:p>
        </w:tc>
        <w:tc>
          <w:tcPr>
            <w:tcW w:w="992" w:type="dxa"/>
          </w:tcPr>
          <w:p w:rsidR="00D13561" w:rsidRPr="00C22714" w:rsidRDefault="00E03BFE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16.4%</w:t>
            </w:r>
          </w:p>
        </w:tc>
      </w:tr>
      <w:tr w:rsidR="00D13561" w:rsidTr="003E6A4F">
        <w:tc>
          <w:tcPr>
            <w:tcW w:w="468" w:type="dxa"/>
          </w:tcPr>
          <w:p w:rsidR="00D13561" w:rsidRDefault="00D13561" w:rsidP="003E6A4F">
            <w:pPr>
              <w:jc w:val="both"/>
            </w:pPr>
            <w:r>
              <w:t>6.</w:t>
            </w:r>
          </w:p>
        </w:tc>
        <w:tc>
          <w:tcPr>
            <w:tcW w:w="3360" w:type="dxa"/>
          </w:tcPr>
          <w:p w:rsidR="00D13561" w:rsidRDefault="00D13561" w:rsidP="003E6A4F">
            <w:pPr>
              <w:jc w:val="both"/>
            </w:pPr>
            <w:r>
              <w:t>Патологія ЦНС</w:t>
            </w:r>
          </w:p>
        </w:tc>
        <w:tc>
          <w:tcPr>
            <w:tcW w:w="1020" w:type="dxa"/>
          </w:tcPr>
          <w:p w:rsidR="00D13561" w:rsidRPr="00C22714" w:rsidRDefault="00D13561" w:rsidP="00B80A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166</w:t>
            </w:r>
          </w:p>
        </w:tc>
        <w:tc>
          <w:tcPr>
            <w:tcW w:w="936" w:type="dxa"/>
          </w:tcPr>
          <w:p w:rsidR="00D13561" w:rsidRPr="00C22714" w:rsidRDefault="00D13561" w:rsidP="00B80A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9.5%</w:t>
            </w:r>
          </w:p>
        </w:tc>
        <w:tc>
          <w:tcPr>
            <w:tcW w:w="845" w:type="dxa"/>
          </w:tcPr>
          <w:p w:rsidR="00D13561" w:rsidRPr="00C22714" w:rsidRDefault="00D13561" w:rsidP="00B80A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105</w:t>
            </w:r>
          </w:p>
        </w:tc>
        <w:tc>
          <w:tcPr>
            <w:tcW w:w="850" w:type="dxa"/>
          </w:tcPr>
          <w:p w:rsidR="00D13561" w:rsidRPr="00C22714" w:rsidRDefault="00D13561" w:rsidP="00B80A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7.2%</w:t>
            </w:r>
          </w:p>
        </w:tc>
        <w:tc>
          <w:tcPr>
            <w:tcW w:w="993" w:type="dxa"/>
          </w:tcPr>
          <w:p w:rsidR="00D13561" w:rsidRPr="00C22714" w:rsidRDefault="00E03BFE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992" w:type="dxa"/>
          </w:tcPr>
          <w:p w:rsidR="00D13561" w:rsidRPr="00C22714" w:rsidRDefault="00E03BFE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5.4%</w:t>
            </w:r>
          </w:p>
        </w:tc>
      </w:tr>
      <w:tr w:rsidR="00D13561" w:rsidTr="003E6A4F">
        <w:tc>
          <w:tcPr>
            <w:tcW w:w="468" w:type="dxa"/>
          </w:tcPr>
          <w:p w:rsidR="00D13561" w:rsidRDefault="00D13561" w:rsidP="003E6A4F">
            <w:pPr>
              <w:jc w:val="both"/>
            </w:pPr>
            <w:r>
              <w:t>7.</w:t>
            </w:r>
          </w:p>
        </w:tc>
        <w:tc>
          <w:tcPr>
            <w:tcW w:w="3360" w:type="dxa"/>
          </w:tcPr>
          <w:p w:rsidR="00D13561" w:rsidRDefault="00D13561" w:rsidP="003E6A4F">
            <w:pPr>
              <w:jc w:val="both"/>
            </w:pPr>
            <w:r>
              <w:t>Недоношеність</w:t>
            </w:r>
          </w:p>
        </w:tc>
        <w:tc>
          <w:tcPr>
            <w:tcW w:w="1020" w:type="dxa"/>
          </w:tcPr>
          <w:p w:rsidR="00D13561" w:rsidRPr="00C22714" w:rsidRDefault="00D13561" w:rsidP="00B80A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936" w:type="dxa"/>
          </w:tcPr>
          <w:p w:rsidR="00D13561" w:rsidRPr="00C22714" w:rsidRDefault="00D13561" w:rsidP="00B80A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3.5%</w:t>
            </w:r>
          </w:p>
        </w:tc>
        <w:tc>
          <w:tcPr>
            <w:tcW w:w="845" w:type="dxa"/>
          </w:tcPr>
          <w:p w:rsidR="00D13561" w:rsidRPr="00C22714" w:rsidRDefault="00D13561" w:rsidP="00B80A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850" w:type="dxa"/>
          </w:tcPr>
          <w:p w:rsidR="00D13561" w:rsidRPr="00C22714" w:rsidRDefault="00D13561" w:rsidP="00B80A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4.3%</w:t>
            </w:r>
          </w:p>
        </w:tc>
        <w:tc>
          <w:tcPr>
            <w:tcW w:w="993" w:type="dxa"/>
          </w:tcPr>
          <w:p w:rsidR="00D13561" w:rsidRPr="00C22714" w:rsidRDefault="00E03BFE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992" w:type="dxa"/>
          </w:tcPr>
          <w:p w:rsidR="00D13561" w:rsidRPr="00C22714" w:rsidRDefault="00E03BFE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5.0%</w:t>
            </w:r>
          </w:p>
        </w:tc>
      </w:tr>
      <w:tr w:rsidR="00D13561" w:rsidTr="003E6A4F">
        <w:tc>
          <w:tcPr>
            <w:tcW w:w="468" w:type="dxa"/>
          </w:tcPr>
          <w:p w:rsidR="00D13561" w:rsidRDefault="00D13561" w:rsidP="003E6A4F">
            <w:pPr>
              <w:jc w:val="both"/>
            </w:pPr>
            <w:r>
              <w:t>8</w:t>
            </w:r>
          </w:p>
        </w:tc>
        <w:tc>
          <w:tcPr>
            <w:tcW w:w="3360" w:type="dxa"/>
          </w:tcPr>
          <w:p w:rsidR="00D13561" w:rsidRDefault="00D13561" w:rsidP="003E6A4F">
            <w:pPr>
              <w:jc w:val="both"/>
            </w:pPr>
            <w:r>
              <w:t>Двійні</w:t>
            </w:r>
          </w:p>
        </w:tc>
        <w:tc>
          <w:tcPr>
            <w:tcW w:w="1020" w:type="dxa"/>
          </w:tcPr>
          <w:p w:rsidR="00D13561" w:rsidRPr="00C22714" w:rsidRDefault="00D13561" w:rsidP="00B80A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936" w:type="dxa"/>
          </w:tcPr>
          <w:p w:rsidR="00D13561" w:rsidRPr="00C22714" w:rsidRDefault="00D13561" w:rsidP="00B80A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1.0%</w:t>
            </w:r>
          </w:p>
        </w:tc>
        <w:tc>
          <w:tcPr>
            <w:tcW w:w="845" w:type="dxa"/>
          </w:tcPr>
          <w:p w:rsidR="00D13561" w:rsidRPr="00C22714" w:rsidRDefault="00D13561" w:rsidP="00B80A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850" w:type="dxa"/>
          </w:tcPr>
          <w:p w:rsidR="00D13561" w:rsidRPr="00C22714" w:rsidRDefault="00D13561" w:rsidP="00B80A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1.0%</w:t>
            </w:r>
          </w:p>
        </w:tc>
        <w:tc>
          <w:tcPr>
            <w:tcW w:w="993" w:type="dxa"/>
          </w:tcPr>
          <w:p w:rsidR="00D13561" w:rsidRPr="00C22714" w:rsidRDefault="00E03BFE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992" w:type="dxa"/>
          </w:tcPr>
          <w:p w:rsidR="00D13561" w:rsidRPr="00C22714" w:rsidRDefault="00E03BFE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0.9%</w:t>
            </w:r>
          </w:p>
        </w:tc>
      </w:tr>
      <w:tr w:rsidR="00D13561" w:rsidTr="003E6A4F">
        <w:tc>
          <w:tcPr>
            <w:tcW w:w="468" w:type="dxa"/>
          </w:tcPr>
          <w:p w:rsidR="00D13561" w:rsidRDefault="00D13561" w:rsidP="003E6A4F">
            <w:pPr>
              <w:jc w:val="both"/>
            </w:pPr>
          </w:p>
        </w:tc>
        <w:tc>
          <w:tcPr>
            <w:tcW w:w="3360" w:type="dxa"/>
          </w:tcPr>
          <w:p w:rsidR="00D13561" w:rsidRPr="00C22714" w:rsidRDefault="00D13561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Трійні</w:t>
            </w:r>
          </w:p>
        </w:tc>
        <w:tc>
          <w:tcPr>
            <w:tcW w:w="1020" w:type="dxa"/>
          </w:tcPr>
          <w:p w:rsidR="00D13561" w:rsidRDefault="00D13561" w:rsidP="00B80A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36" w:type="dxa"/>
          </w:tcPr>
          <w:p w:rsidR="00D13561" w:rsidRDefault="00D13561" w:rsidP="00B80A8A">
            <w:pPr>
              <w:jc w:val="both"/>
              <w:rPr>
                <w:lang w:val="uk-UA"/>
              </w:rPr>
            </w:pPr>
          </w:p>
        </w:tc>
        <w:tc>
          <w:tcPr>
            <w:tcW w:w="845" w:type="dxa"/>
          </w:tcPr>
          <w:p w:rsidR="00D13561" w:rsidRDefault="00D13561" w:rsidP="00B80A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850" w:type="dxa"/>
          </w:tcPr>
          <w:p w:rsidR="00D13561" w:rsidRDefault="00D13561" w:rsidP="00B80A8A">
            <w:pPr>
              <w:jc w:val="both"/>
              <w:rPr>
                <w:lang w:val="uk-UA"/>
              </w:rPr>
            </w:pPr>
          </w:p>
        </w:tc>
        <w:tc>
          <w:tcPr>
            <w:tcW w:w="993" w:type="dxa"/>
          </w:tcPr>
          <w:p w:rsidR="00D13561" w:rsidRDefault="00E03BFE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992" w:type="dxa"/>
          </w:tcPr>
          <w:p w:rsidR="00D13561" w:rsidRDefault="00E03BFE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13561" w:rsidTr="003E6A4F">
        <w:tc>
          <w:tcPr>
            <w:tcW w:w="468" w:type="dxa"/>
          </w:tcPr>
          <w:p w:rsidR="00D13561" w:rsidRDefault="00D13561" w:rsidP="003E6A4F">
            <w:pPr>
              <w:jc w:val="both"/>
            </w:pPr>
            <w:r>
              <w:t>10</w:t>
            </w:r>
          </w:p>
        </w:tc>
        <w:tc>
          <w:tcPr>
            <w:tcW w:w="3360" w:type="dxa"/>
          </w:tcPr>
          <w:p w:rsidR="00D13561" w:rsidRDefault="00D13561" w:rsidP="003E6A4F">
            <w:pPr>
              <w:jc w:val="both"/>
            </w:pPr>
            <w:r>
              <w:t>Крупновагові</w:t>
            </w:r>
          </w:p>
        </w:tc>
        <w:tc>
          <w:tcPr>
            <w:tcW w:w="1020" w:type="dxa"/>
          </w:tcPr>
          <w:p w:rsidR="00D13561" w:rsidRPr="00C22714" w:rsidRDefault="00D13561" w:rsidP="00B80A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936" w:type="dxa"/>
          </w:tcPr>
          <w:p w:rsidR="00D13561" w:rsidRPr="00C22714" w:rsidRDefault="00D13561" w:rsidP="00B80A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3.8%</w:t>
            </w:r>
          </w:p>
        </w:tc>
        <w:tc>
          <w:tcPr>
            <w:tcW w:w="845" w:type="dxa"/>
          </w:tcPr>
          <w:p w:rsidR="00D13561" w:rsidRPr="00C22714" w:rsidRDefault="00D13561" w:rsidP="00B80A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850" w:type="dxa"/>
          </w:tcPr>
          <w:p w:rsidR="00D13561" w:rsidRPr="00C22714" w:rsidRDefault="00D13561" w:rsidP="00B80A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3.4%</w:t>
            </w:r>
          </w:p>
        </w:tc>
        <w:tc>
          <w:tcPr>
            <w:tcW w:w="993" w:type="dxa"/>
          </w:tcPr>
          <w:p w:rsidR="00D13561" w:rsidRPr="00C22714" w:rsidRDefault="00E03BFE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992" w:type="dxa"/>
          </w:tcPr>
          <w:p w:rsidR="00D13561" w:rsidRPr="00C22714" w:rsidRDefault="00E03BFE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3.8%</w:t>
            </w:r>
          </w:p>
        </w:tc>
      </w:tr>
      <w:tr w:rsidR="00D13561" w:rsidTr="003E6A4F">
        <w:tc>
          <w:tcPr>
            <w:tcW w:w="468" w:type="dxa"/>
          </w:tcPr>
          <w:p w:rsidR="00D13561" w:rsidRDefault="00D13561" w:rsidP="003E6A4F">
            <w:pPr>
              <w:jc w:val="both"/>
            </w:pPr>
            <w:r>
              <w:t>11</w:t>
            </w:r>
          </w:p>
        </w:tc>
        <w:tc>
          <w:tcPr>
            <w:tcW w:w="3360" w:type="dxa"/>
          </w:tcPr>
          <w:p w:rsidR="00D13561" w:rsidRPr="00C22714" w:rsidRDefault="00D13561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Гемолітична хвороба</w:t>
            </w:r>
          </w:p>
        </w:tc>
        <w:tc>
          <w:tcPr>
            <w:tcW w:w="1020" w:type="dxa"/>
          </w:tcPr>
          <w:p w:rsidR="00D13561" w:rsidRPr="00C22714" w:rsidRDefault="00D13561" w:rsidP="00B80A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936" w:type="dxa"/>
          </w:tcPr>
          <w:p w:rsidR="00D13561" w:rsidRPr="00C22714" w:rsidRDefault="00D13561" w:rsidP="00B80A8A">
            <w:pPr>
              <w:jc w:val="both"/>
              <w:rPr>
                <w:lang w:val="uk-UA"/>
              </w:rPr>
            </w:pPr>
          </w:p>
        </w:tc>
        <w:tc>
          <w:tcPr>
            <w:tcW w:w="845" w:type="dxa"/>
          </w:tcPr>
          <w:p w:rsidR="00D13561" w:rsidRPr="00C22714" w:rsidRDefault="00D13561" w:rsidP="00B80A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850" w:type="dxa"/>
          </w:tcPr>
          <w:p w:rsidR="00D13561" w:rsidRPr="00C22714" w:rsidRDefault="00D13561" w:rsidP="00B80A8A">
            <w:pPr>
              <w:jc w:val="both"/>
              <w:rPr>
                <w:lang w:val="uk-UA"/>
              </w:rPr>
            </w:pPr>
          </w:p>
        </w:tc>
        <w:tc>
          <w:tcPr>
            <w:tcW w:w="993" w:type="dxa"/>
          </w:tcPr>
          <w:p w:rsidR="00D13561" w:rsidRPr="00C22714" w:rsidRDefault="00E03BFE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D13561" w:rsidRPr="00C22714" w:rsidRDefault="00E03BFE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0.1%</w:t>
            </w:r>
          </w:p>
        </w:tc>
      </w:tr>
      <w:tr w:rsidR="00D13561" w:rsidTr="003E6A4F">
        <w:tc>
          <w:tcPr>
            <w:tcW w:w="468" w:type="dxa"/>
          </w:tcPr>
          <w:p w:rsidR="00D13561" w:rsidRDefault="00D13561" w:rsidP="003E6A4F">
            <w:pPr>
              <w:jc w:val="both"/>
            </w:pPr>
            <w:r>
              <w:t>12</w:t>
            </w:r>
          </w:p>
        </w:tc>
        <w:tc>
          <w:tcPr>
            <w:tcW w:w="3360" w:type="dxa"/>
          </w:tcPr>
          <w:p w:rsidR="00D13561" w:rsidRDefault="00D13561" w:rsidP="003E6A4F">
            <w:pPr>
              <w:jc w:val="both"/>
            </w:pPr>
            <w:r>
              <w:t>Вроджені вади серця</w:t>
            </w:r>
          </w:p>
        </w:tc>
        <w:tc>
          <w:tcPr>
            <w:tcW w:w="1020" w:type="dxa"/>
          </w:tcPr>
          <w:p w:rsidR="00D13561" w:rsidRPr="00C22714" w:rsidRDefault="00D13561" w:rsidP="00B80A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936" w:type="dxa"/>
          </w:tcPr>
          <w:p w:rsidR="00D13561" w:rsidRPr="00C22714" w:rsidRDefault="00D13561" w:rsidP="00B80A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1.5%</w:t>
            </w:r>
          </w:p>
        </w:tc>
        <w:tc>
          <w:tcPr>
            <w:tcW w:w="845" w:type="dxa"/>
          </w:tcPr>
          <w:p w:rsidR="00D13561" w:rsidRPr="00C22714" w:rsidRDefault="00D13561" w:rsidP="00B80A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850" w:type="dxa"/>
          </w:tcPr>
          <w:p w:rsidR="00D13561" w:rsidRPr="00C22714" w:rsidRDefault="00D13561" w:rsidP="00B80A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1.9%</w:t>
            </w:r>
          </w:p>
        </w:tc>
        <w:tc>
          <w:tcPr>
            <w:tcW w:w="993" w:type="dxa"/>
          </w:tcPr>
          <w:p w:rsidR="00D13561" w:rsidRPr="00C22714" w:rsidRDefault="00E03BFE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992" w:type="dxa"/>
          </w:tcPr>
          <w:p w:rsidR="00D13561" w:rsidRPr="00C22714" w:rsidRDefault="00E03BFE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2.4%</w:t>
            </w:r>
          </w:p>
        </w:tc>
      </w:tr>
      <w:tr w:rsidR="00D13561" w:rsidTr="003E6A4F">
        <w:tc>
          <w:tcPr>
            <w:tcW w:w="468" w:type="dxa"/>
          </w:tcPr>
          <w:p w:rsidR="00D13561" w:rsidRDefault="00D13561" w:rsidP="003E6A4F">
            <w:pPr>
              <w:jc w:val="both"/>
            </w:pPr>
            <w:r>
              <w:t>13</w:t>
            </w:r>
          </w:p>
        </w:tc>
        <w:tc>
          <w:tcPr>
            <w:tcW w:w="3360" w:type="dxa"/>
          </w:tcPr>
          <w:p w:rsidR="00D13561" w:rsidRDefault="00D13561" w:rsidP="003E6A4F">
            <w:pPr>
              <w:jc w:val="both"/>
            </w:pPr>
            <w:r>
              <w:t>Анемія</w:t>
            </w:r>
          </w:p>
        </w:tc>
        <w:tc>
          <w:tcPr>
            <w:tcW w:w="1020" w:type="dxa"/>
          </w:tcPr>
          <w:p w:rsidR="00D13561" w:rsidRPr="00C22714" w:rsidRDefault="00D13561" w:rsidP="00B80A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936" w:type="dxa"/>
          </w:tcPr>
          <w:p w:rsidR="00D13561" w:rsidRPr="00C22714" w:rsidRDefault="00D13561" w:rsidP="00B80A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0.6%</w:t>
            </w:r>
          </w:p>
        </w:tc>
        <w:tc>
          <w:tcPr>
            <w:tcW w:w="845" w:type="dxa"/>
          </w:tcPr>
          <w:p w:rsidR="00D13561" w:rsidRPr="00C22714" w:rsidRDefault="00D13561" w:rsidP="00B80A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850" w:type="dxa"/>
          </w:tcPr>
          <w:p w:rsidR="00D13561" w:rsidRPr="00C22714" w:rsidRDefault="00D13561" w:rsidP="00B80A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0.5%</w:t>
            </w:r>
          </w:p>
        </w:tc>
        <w:tc>
          <w:tcPr>
            <w:tcW w:w="993" w:type="dxa"/>
          </w:tcPr>
          <w:p w:rsidR="00D13561" w:rsidRPr="00C22714" w:rsidRDefault="00E03BFE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992" w:type="dxa"/>
          </w:tcPr>
          <w:p w:rsidR="00D13561" w:rsidRPr="00C22714" w:rsidRDefault="00E03BFE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0.8%</w:t>
            </w:r>
          </w:p>
        </w:tc>
      </w:tr>
      <w:tr w:rsidR="00D13561" w:rsidTr="003E6A4F">
        <w:tc>
          <w:tcPr>
            <w:tcW w:w="468" w:type="dxa"/>
          </w:tcPr>
          <w:p w:rsidR="00D13561" w:rsidRDefault="00D13561" w:rsidP="003E6A4F">
            <w:pPr>
              <w:jc w:val="both"/>
            </w:pPr>
            <w:r>
              <w:t>14</w:t>
            </w:r>
          </w:p>
        </w:tc>
        <w:tc>
          <w:tcPr>
            <w:tcW w:w="3360" w:type="dxa"/>
          </w:tcPr>
          <w:p w:rsidR="00D13561" w:rsidRDefault="00D13561" w:rsidP="003E6A4F">
            <w:pPr>
              <w:jc w:val="both"/>
            </w:pPr>
            <w:r>
              <w:t>Гостра пневмонія</w:t>
            </w:r>
          </w:p>
        </w:tc>
        <w:tc>
          <w:tcPr>
            <w:tcW w:w="1020" w:type="dxa"/>
          </w:tcPr>
          <w:p w:rsidR="00D13561" w:rsidRPr="00C22714" w:rsidRDefault="00D13561" w:rsidP="00B80A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936" w:type="dxa"/>
          </w:tcPr>
          <w:p w:rsidR="00D13561" w:rsidRPr="00C22714" w:rsidRDefault="00D13561" w:rsidP="00B80A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0.8%</w:t>
            </w:r>
          </w:p>
        </w:tc>
        <w:tc>
          <w:tcPr>
            <w:tcW w:w="845" w:type="dxa"/>
          </w:tcPr>
          <w:p w:rsidR="00D13561" w:rsidRPr="00C22714" w:rsidRDefault="00D13561" w:rsidP="00B80A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850" w:type="dxa"/>
          </w:tcPr>
          <w:p w:rsidR="00D13561" w:rsidRPr="00C22714" w:rsidRDefault="00D13561" w:rsidP="00B80A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0.3%</w:t>
            </w:r>
          </w:p>
        </w:tc>
        <w:tc>
          <w:tcPr>
            <w:tcW w:w="993" w:type="dxa"/>
          </w:tcPr>
          <w:p w:rsidR="00D13561" w:rsidRPr="00C22714" w:rsidRDefault="00E03BFE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2" w:type="dxa"/>
          </w:tcPr>
          <w:p w:rsidR="00D13561" w:rsidRPr="00C22714" w:rsidRDefault="00E03BFE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0.3%</w:t>
            </w:r>
          </w:p>
        </w:tc>
      </w:tr>
      <w:tr w:rsidR="00D13561" w:rsidTr="003E6A4F">
        <w:tc>
          <w:tcPr>
            <w:tcW w:w="468" w:type="dxa"/>
          </w:tcPr>
          <w:p w:rsidR="00D13561" w:rsidRDefault="00D13561" w:rsidP="003E6A4F">
            <w:pPr>
              <w:jc w:val="both"/>
            </w:pPr>
            <w:r>
              <w:t>15</w:t>
            </w:r>
          </w:p>
        </w:tc>
        <w:tc>
          <w:tcPr>
            <w:tcW w:w="3360" w:type="dxa"/>
          </w:tcPr>
          <w:p w:rsidR="00D13561" w:rsidRPr="00232E47" w:rsidRDefault="00D13561" w:rsidP="003E6A4F">
            <w:pPr>
              <w:jc w:val="both"/>
              <w:rPr>
                <w:lang w:val="uk-UA"/>
              </w:rPr>
            </w:pPr>
            <w:r>
              <w:t>Інші  вр</w:t>
            </w:r>
            <w:r>
              <w:rPr>
                <w:lang w:val="uk-UA"/>
              </w:rPr>
              <w:t>.</w:t>
            </w:r>
            <w:r>
              <w:t xml:space="preserve"> в</w:t>
            </w:r>
            <w:r>
              <w:rPr>
                <w:lang w:val="uk-UA"/>
              </w:rPr>
              <w:t>ади розвитку</w:t>
            </w:r>
          </w:p>
        </w:tc>
        <w:tc>
          <w:tcPr>
            <w:tcW w:w="1020" w:type="dxa"/>
          </w:tcPr>
          <w:p w:rsidR="00D13561" w:rsidRPr="00C22714" w:rsidRDefault="00D13561" w:rsidP="00B80A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936" w:type="dxa"/>
          </w:tcPr>
          <w:p w:rsidR="00D13561" w:rsidRPr="00C22714" w:rsidRDefault="00D13561" w:rsidP="00B80A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1.3%</w:t>
            </w:r>
          </w:p>
        </w:tc>
        <w:tc>
          <w:tcPr>
            <w:tcW w:w="845" w:type="dxa"/>
          </w:tcPr>
          <w:p w:rsidR="00D13561" w:rsidRPr="00C22714" w:rsidRDefault="00D13561" w:rsidP="00B80A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134</w:t>
            </w:r>
          </w:p>
        </w:tc>
        <w:tc>
          <w:tcPr>
            <w:tcW w:w="850" w:type="dxa"/>
          </w:tcPr>
          <w:p w:rsidR="00D13561" w:rsidRPr="00C22714" w:rsidRDefault="00D13561" w:rsidP="00B80A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9.2%</w:t>
            </w:r>
          </w:p>
        </w:tc>
        <w:tc>
          <w:tcPr>
            <w:tcW w:w="993" w:type="dxa"/>
          </w:tcPr>
          <w:p w:rsidR="00D13561" w:rsidRPr="00C22714" w:rsidRDefault="00E03BFE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992" w:type="dxa"/>
          </w:tcPr>
          <w:p w:rsidR="00D13561" w:rsidRPr="00C22714" w:rsidRDefault="00E03BFE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2.9%</w:t>
            </w:r>
          </w:p>
        </w:tc>
      </w:tr>
      <w:tr w:rsidR="009F0A5D" w:rsidTr="003E6A4F">
        <w:tc>
          <w:tcPr>
            <w:tcW w:w="468" w:type="dxa"/>
          </w:tcPr>
          <w:p w:rsidR="009F0A5D" w:rsidRDefault="009F0A5D" w:rsidP="003E6A4F">
            <w:pPr>
              <w:jc w:val="both"/>
            </w:pPr>
            <w:r>
              <w:lastRenderedPageBreak/>
              <w:t>17</w:t>
            </w:r>
          </w:p>
        </w:tc>
        <w:tc>
          <w:tcPr>
            <w:tcW w:w="3360" w:type="dxa"/>
          </w:tcPr>
          <w:p w:rsidR="009F0A5D" w:rsidRPr="000F71EF" w:rsidRDefault="009F0A5D" w:rsidP="003E6A4F">
            <w:pPr>
              <w:jc w:val="both"/>
              <w:rPr>
                <w:lang w:val="uk-UA"/>
              </w:rPr>
            </w:pPr>
            <w:r>
              <w:t xml:space="preserve">Грудне вигодовув. </w:t>
            </w:r>
            <w:r>
              <w:rPr>
                <w:lang w:val="uk-UA"/>
              </w:rPr>
              <w:t>д</w:t>
            </w:r>
            <w:r>
              <w:t>о</w:t>
            </w:r>
            <w:r>
              <w:rPr>
                <w:lang w:val="uk-UA"/>
              </w:rPr>
              <w:t xml:space="preserve"> </w:t>
            </w:r>
            <w:r>
              <w:t>3-х міс</w:t>
            </w:r>
            <w:r>
              <w:rPr>
                <w:lang w:val="uk-UA"/>
              </w:rPr>
              <w:t>.</w:t>
            </w:r>
          </w:p>
        </w:tc>
        <w:tc>
          <w:tcPr>
            <w:tcW w:w="1020" w:type="dxa"/>
          </w:tcPr>
          <w:p w:rsidR="009F0A5D" w:rsidRPr="00C22714" w:rsidRDefault="009F0A5D" w:rsidP="00301A4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1562</w:t>
            </w:r>
          </w:p>
        </w:tc>
        <w:tc>
          <w:tcPr>
            <w:tcW w:w="936" w:type="dxa"/>
          </w:tcPr>
          <w:p w:rsidR="009F0A5D" w:rsidRPr="00C22714" w:rsidRDefault="009F0A5D" w:rsidP="00301A4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89.1%</w:t>
            </w:r>
          </w:p>
        </w:tc>
        <w:tc>
          <w:tcPr>
            <w:tcW w:w="845" w:type="dxa"/>
          </w:tcPr>
          <w:p w:rsidR="009F0A5D" w:rsidRPr="00C22714" w:rsidRDefault="009F0A5D" w:rsidP="00301A4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1001</w:t>
            </w:r>
          </w:p>
        </w:tc>
        <w:tc>
          <w:tcPr>
            <w:tcW w:w="850" w:type="dxa"/>
          </w:tcPr>
          <w:p w:rsidR="009F0A5D" w:rsidRPr="00C22714" w:rsidRDefault="009F0A5D" w:rsidP="00301A4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68.4%</w:t>
            </w:r>
          </w:p>
        </w:tc>
        <w:tc>
          <w:tcPr>
            <w:tcW w:w="993" w:type="dxa"/>
          </w:tcPr>
          <w:p w:rsidR="009F0A5D" w:rsidRPr="009F0A5D" w:rsidRDefault="009F0A5D" w:rsidP="003E6A4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1037</w:t>
            </w:r>
          </w:p>
        </w:tc>
        <w:tc>
          <w:tcPr>
            <w:tcW w:w="992" w:type="dxa"/>
          </w:tcPr>
          <w:p w:rsidR="009F0A5D" w:rsidRPr="009F0A5D" w:rsidRDefault="009F0A5D" w:rsidP="003E6A4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72.4%</w:t>
            </w:r>
          </w:p>
        </w:tc>
      </w:tr>
      <w:tr w:rsidR="009F0A5D" w:rsidTr="003E6A4F">
        <w:tc>
          <w:tcPr>
            <w:tcW w:w="468" w:type="dxa"/>
          </w:tcPr>
          <w:p w:rsidR="009F0A5D" w:rsidRDefault="009F0A5D" w:rsidP="003E6A4F">
            <w:pPr>
              <w:jc w:val="both"/>
            </w:pPr>
            <w:r>
              <w:t>16</w:t>
            </w:r>
          </w:p>
        </w:tc>
        <w:tc>
          <w:tcPr>
            <w:tcW w:w="3360" w:type="dxa"/>
          </w:tcPr>
          <w:p w:rsidR="009F0A5D" w:rsidRDefault="009F0A5D" w:rsidP="003E6A4F">
            <w:pPr>
              <w:jc w:val="both"/>
            </w:pPr>
            <w:r>
              <w:t>Обстеження на</w:t>
            </w:r>
            <w:r>
              <w:rPr>
                <w:lang w:val="uk-UA"/>
              </w:rPr>
              <w:t xml:space="preserve"> </w:t>
            </w:r>
            <w:r>
              <w:t>ФКУ до 1року</w:t>
            </w:r>
          </w:p>
        </w:tc>
        <w:tc>
          <w:tcPr>
            <w:tcW w:w="1020" w:type="dxa"/>
          </w:tcPr>
          <w:p w:rsidR="009F0A5D" w:rsidRPr="00C22714" w:rsidRDefault="009F0A5D" w:rsidP="00301A4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1753</w:t>
            </w:r>
          </w:p>
        </w:tc>
        <w:tc>
          <w:tcPr>
            <w:tcW w:w="936" w:type="dxa"/>
          </w:tcPr>
          <w:p w:rsidR="009F0A5D" w:rsidRPr="00C22714" w:rsidRDefault="009F0A5D" w:rsidP="00301A4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100%</w:t>
            </w:r>
          </w:p>
        </w:tc>
        <w:tc>
          <w:tcPr>
            <w:tcW w:w="845" w:type="dxa"/>
          </w:tcPr>
          <w:p w:rsidR="009F0A5D" w:rsidRPr="00C22714" w:rsidRDefault="009F0A5D" w:rsidP="00301A4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1462</w:t>
            </w:r>
          </w:p>
        </w:tc>
        <w:tc>
          <w:tcPr>
            <w:tcW w:w="850" w:type="dxa"/>
          </w:tcPr>
          <w:p w:rsidR="009F0A5D" w:rsidRPr="00C22714" w:rsidRDefault="009F0A5D" w:rsidP="00301A4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100%</w:t>
            </w:r>
          </w:p>
        </w:tc>
        <w:tc>
          <w:tcPr>
            <w:tcW w:w="993" w:type="dxa"/>
          </w:tcPr>
          <w:p w:rsidR="009F0A5D" w:rsidRPr="009F0A5D" w:rsidRDefault="009F0A5D" w:rsidP="003E6A4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1432</w:t>
            </w:r>
          </w:p>
        </w:tc>
        <w:tc>
          <w:tcPr>
            <w:tcW w:w="992" w:type="dxa"/>
          </w:tcPr>
          <w:p w:rsidR="009F0A5D" w:rsidRPr="009F0A5D" w:rsidRDefault="009F0A5D" w:rsidP="003E6A4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100%</w:t>
            </w:r>
          </w:p>
        </w:tc>
      </w:tr>
    </w:tbl>
    <w:p w:rsidR="007E4D34" w:rsidRDefault="007E4D34" w:rsidP="007E4D34">
      <w:pPr>
        <w:jc w:val="both"/>
      </w:pPr>
    </w:p>
    <w:p w:rsidR="007E4D34" w:rsidRDefault="007E4D34" w:rsidP="007E4D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E03BFE">
        <w:rPr>
          <w:sz w:val="28"/>
          <w:szCs w:val="28"/>
          <w:lang w:val="uk-UA"/>
        </w:rPr>
        <w:t xml:space="preserve">  Група ризику  змень</w:t>
      </w:r>
      <w:r w:rsidR="00B80A8A">
        <w:rPr>
          <w:sz w:val="28"/>
          <w:szCs w:val="28"/>
          <w:lang w:val="uk-UA"/>
        </w:rPr>
        <w:t>ш</w:t>
      </w:r>
      <w:r w:rsidR="00E03BFE">
        <w:rPr>
          <w:sz w:val="28"/>
          <w:szCs w:val="28"/>
          <w:lang w:val="uk-UA"/>
        </w:rPr>
        <w:t>илась на 11,1</w:t>
      </w:r>
      <w:r>
        <w:rPr>
          <w:sz w:val="28"/>
          <w:szCs w:val="28"/>
          <w:lang w:val="uk-UA"/>
        </w:rPr>
        <w:t xml:space="preserve">% </w:t>
      </w:r>
      <w:r w:rsidRPr="00C31FB0">
        <w:rPr>
          <w:sz w:val="28"/>
          <w:szCs w:val="28"/>
          <w:lang w:val="uk-UA"/>
        </w:rPr>
        <w:t xml:space="preserve"> в порівн</w:t>
      </w:r>
      <w:r>
        <w:rPr>
          <w:sz w:val="28"/>
          <w:szCs w:val="28"/>
          <w:lang w:val="uk-UA"/>
        </w:rPr>
        <w:t>янні з минулим роком,  за рахунок</w:t>
      </w:r>
      <w:r w:rsidR="00B80A8A">
        <w:rPr>
          <w:sz w:val="28"/>
          <w:szCs w:val="28"/>
          <w:lang w:val="uk-UA"/>
        </w:rPr>
        <w:t xml:space="preserve"> зменшення показника інших</w:t>
      </w:r>
      <w:r>
        <w:rPr>
          <w:sz w:val="28"/>
          <w:szCs w:val="28"/>
          <w:lang w:val="uk-UA"/>
        </w:rPr>
        <w:t xml:space="preserve"> вроджених вад розвитку, виріс показник вроджених вад серця, недоношенності.</w:t>
      </w:r>
      <w:r w:rsidRPr="00260A7B">
        <w:rPr>
          <w:sz w:val="28"/>
          <w:szCs w:val="28"/>
          <w:lang w:val="uk-UA"/>
        </w:rPr>
        <w:t xml:space="preserve">      </w:t>
      </w:r>
    </w:p>
    <w:p w:rsidR="007E4D34" w:rsidRDefault="007E4D34" w:rsidP="007E4D34">
      <w:pPr>
        <w:rPr>
          <w:sz w:val="28"/>
          <w:szCs w:val="28"/>
          <w:lang w:val="uk-UA"/>
        </w:rPr>
      </w:pPr>
      <w:r w:rsidRPr="00260A7B">
        <w:rPr>
          <w:sz w:val="28"/>
          <w:szCs w:val="28"/>
          <w:lang w:val="uk-UA"/>
        </w:rPr>
        <w:t xml:space="preserve">                                            </w:t>
      </w:r>
    </w:p>
    <w:p w:rsidR="007E4D34" w:rsidRPr="00697A39" w:rsidRDefault="007E4D34" w:rsidP="00697A39">
      <w:pPr>
        <w:jc w:val="center"/>
        <w:rPr>
          <w:b/>
          <w:sz w:val="28"/>
          <w:szCs w:val="28"/>
        </w:rPr>
      </w:pPr>
      <w:r w:rsidRPr="00697A39">
        <w:rPr>
          <w:b/>
          <w:sz w:val="28"/>
          <w:szCs w:val="28"/>
        </w:rPr>
        <w:t>СМЕРТНІ</w:t>
      </w:r>
      <w:r w:rsidR="00697A39" w:rsidRPr="00697A39">
        <w:rPr>
          <w:b/>
          <w:sz w:val="28"/>
          <w:szCs w:val="28"/>
        </w:rPr>
        <w:t>СТЬ</w:t>
      </w:r>
    </w:p>
    <w:p w:rsidR="007E4D34" w:rsidRDefault="007E4D34" w:rsidP="007E4D3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042"/>
        <w:gridCol w:w="851"/>
        <w:gridCol w:w="992"/>
        <w:gridCol w:w="851"/>
        <w:gridCol w:w="1134"/>
        <w:gridCol w:w="850"/>
        <w:gridCol w:w="1276"/>
      </w:tblGrid>
      <w:tr w:rsidR="007E4D34" w:rsidTr="003E6A4F">
        <w:trPr>
          <w:trHeight w:val="379"/>
        </w:trPr>
        <w:tc>
          <w:tcPr>
            <w:tcW w:w="468" w:type="dxa"/>
          </w:tcPr>
          <w:p w:rsidR="007E4D34" w:rsidRDefault="007E4D34" w:rsidP="003E6A4F">
            <w:pPr>
              <w:jc w:val="both"/>
            </w:pPr>
          </w:p>
        </w:tc>
        <w:tc>
          <w:tcPr>
            <w:tcW w:w="3042" w:type="dxa"/>
          </w:tcPr>
          <w:p w:rsidR="007E4D34" w:rsidRDefault="007E4D34" w:rsidP="003E6A4F">
            <w:pPr>
              <w:jc w:val="both"/>
            </w:pPr>
          </w:p>
        </w:tc>
        <w:tc>
          <w:tcPr>
            <w:tcW w:w="1843" w:type="dxa"/>
            <w:gridSpan w:val="2"/>
          </w:tcPr>
          <w:p w:rsidR="007E4D34" w:rsidRPr="008F3871" w:rsidRDefault="009F0A5D" w:rsidP="003E6A4F">
            <w:pPr>
              <w:jc w:val="both"/>
              <w:rPr>
                <w:lang w:val="uk-UA"/>
              </w:rPr>
            </w:pPr>
            <w:r>
              <w:t xml:space="preserve">        202</w:t>
            </w:r>
            <w:r>
              <w:rPr>
                <w:lang w:val="en-US"/>
              </w:rPr>
              <w:t>2</w:t>
            </w:r>
            <w:r w:rsidR="007E4D34">
              <w:rPr>
                <w:lang w:val="uk-UA"/>
              </w:rPr>
              <w:t>р.</w:t>
            </w:r>
            <w:r w:rsidR="007E4D34">
              <w:t xml:space="preserve">   </w:t>
            </w:r>
          </w:p>
        </w:tc>
        <w:tc>
          <w:tcPr>
            <w:tcW w:w="1985" w:type="dxa"/>
            <w:gridSpan w:val="2"/>
          </w:tcPr>
          <w:p w:rsidR="007E4D34" w:rsidRDefault="007E4D34" w:rsidP="003E6A4F">
            <w:pPr>
              <w:jc w:val="both"/>
            </w:pPr>
            <w:r>
              <w:t xml:space="preserve">       </w:t>
            </w:r>
            <w:r w:rsidR="009F0A5D">
              <w:rPr>
                <w:lang w:val="uk-UA"/>
              </w:rPr>
              <w:t>202</w:t>
            </w:r>
            <w:r w:rsidR="009F0A5D">
              <w:rPr>
                <w:lang w:val="en-US"/>
              </w:rPr>
              <w:t>3</w:t>
            </w:r>
            <w:r>
              <w:rPr>
                <w:lang w:val="uk-UA"/>
              </w:rPr>
              <w:t xml:space="preserve"> р.</w:t>
            </w:r>
          </w:p>
        </w:tc>
        <w:tc>
          <w:tcPr>
            <w:tcW w:w="2126" w:type="dxa"/>
            <w:gridSpan w:val="2"/>
          </w:tcPr>
          <w:p w:rsidR="007E4D34" w:rsidRPr="00CE4F32" w:rsidRDefault="009F0A5D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202</w:t>
            </w:r>
            <w:r>
              <w:rPr>
                <w:lang w:val="en-US"/>
              </w:rPr>
              <w:t>4</w:t>
            </w:r>
            <w:r w:rsidR="007E4D34">
              <w:rPr>
                <w:lang w:val="uk-UA"/>
              </w:rPr>
              <w:t>р.</w:t>
            </w:r>
          </w:p>
        </w:tc>
      </w:tr>
      <w:tr w:rsidR="007E4D34" w:rsidTr="003E6A4F">
        <w:tc>
          <w:tcPr>
            <w:tcW w:w="468" w:type="dxa"/>
          </w:tcPr>
          <w:p w:rsidR="007E4D34" w:rsidRDefault="007E4D34" w:rsidP="003E6A4F">
            <w:pPr>
              <w:jc w:val="both"/>
            </w:pPr>
          </w:p>
        </w:tc>
        <w:tc>
          <w:tcPr>
            <w:tcW w:w="3042" w:type="dxa"/>
          </w:tcPr>
          <w:p w:rsidR="007E4D34" w:rsidRDefault="007E4D34" w:rsidP="003E6A4F">
            <w:pPr>
              <w:jc w:val="both"/>
            </w:pPr>
          </w:p>
        </w:tc>
        <w:tc>
          <w:tcPr>
            <w:tcW w:w="851" w:type="dxa"/>
          </w:tcPr>
          <w:p w:rsidR="007E4D34" w:rsidRPr="001B4B8A" w:rsidRDefault="007E4D34" w:rsidP="003E6A4F">
            <w:pPr>
              <w:jc w:val="both"/>
              <w:rPr>
                <w:sz w:val="20"/>
                <w:szCs w:val="20"/>
              </w:rPr>
            </w:pPr>
            <w:r w:rsidRPr="00CE4F32">
              <w:rPr>
                <w:sz w:val="20"/>
                <w:szCs w:val="20"/>
              </w:rPr>
              <w:t xml:space="preserve">абс. </w:t>
            </w:r>
            <w:r w:rsidR="000F136F" w:rsidRPr="00CE4F32">
              <w:rPr>
                <w:sz w:val="20"/>
                <w:szCs w:val="20"/>
              </w:rPr>
              <w:t>Ч</w:t>
            </w:r>
          </w:p>
        </w:tc>
        <w:tc>
          <w:tcPr>
            <w:tcW w:w="992" w:type="dxa"/>
          </w:tcPr>
          <w:p w:rsidR="007E4D34" w:rsidRPr="001B4B8A" w:rsidRDefault="007E4D34" w:rsidP="003E6A4F">
            <w:pPr>
              <w:jc w:val="both"/>
              <w:rPr>
                <w:sz w:val="20"/>
                <w:szCs w:val="20"/>
              </w:rPr>
            </w:pPr>
            <w:r w:rsidRPr="00CE4F32">
              <w:rPr>
                <w:sz w:val="20"/>
                <w:szCs w:val="20"/>
              </w:rPr>
              <w:t>показ</w:t>
            </w:r>
          </w:p>
        </w:tc>
        <w:tc>
          <w:tcPr>
            <w:tcW w:w="851" w:type="dxa"/>
          </w:tcPr>
          <w:p w:rsidR="007E4D34" w:rsidRPr="001B4B8A" w:rsidRDefault="007E4D34" w:rsidP="003E6A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1B4B8A">
              <w:rPr>
                <w:sz w:val="20"/>
                <w:szCs w:val="20"/>
              </w:rPr>
              <w:t>бс</w:t>
            </w:r>
            <w:r>
              <w:rPr>
                <w:sz w:val="20"/>
                <w:szCs w:val="20"/>
              </w:rPr>
              <w:t>.</w:t>
            </w:r>
            <w:r w:rsidRPr="001B4B8A">
              <w:rPr>
                <w:sz w:val="20"/>
                <w:szCs w:val="20"/>
              </w:rPr>
              <w:t xml:space="preserve"> ч.</w:t>
            </w:r>
          </w:p>
        </w:tc>
        <w:tc>
          <w:tcPr>
            <w:tcW w:w="1134" w:type="dxa"/>
          </w:tcPr>
          <w:p w:rsidR="007E4D34" w:rsidRPr="001B4B8A" w:rsidRDefault="0031170D" w:rsidP="003E6A4F">
            <w:pPr>
              <w:jc w:val="both"/>
              <w:rPr>
                <w:sz w:val="20"/>
                <w:szCs w:val="20"/>
              </w:rPr>
            </w:pPr>
            <w:r w:rsidRPr="001B4B8A">
              <w:rPr>
                <w:sz w:val="20"/>
                <w:szCs w:val="20"/>
              </w:rPr>
              <w:t>П</w:t>
            </w:r>
            <w:r w:rsidR="007E4D34" w:rsidRPr="001B4B8A">
              <w:rPr>
                <w:sz w:val="20"/>
                <w:szCs w:val="20"/>
              </w:rPr>
              <w:t>оказ</w:t>
            </w:r>
          </w:p>
        </w:tc>
        <w:tc>
          <w:tcPr>
            <w:tcW w:w="850" w:type="dxa"/>
          </w:tcPr>
          <w:p w:rsidR="007E4D34" w:rsidRPr="001B4B8A" w:rsidRDefault="007E4D34" w:rsidP="003E6A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1B4B8A">
              <w:rPr>
                <w:sz w:val="20"/>
                <w:szCs w:val="20"/>
              </w:rPr>
              <w:t>бс</w:t>
            </w:r>
            <w:r>
              <w:rPr>
                <w:sz w:val="20"/>
                <w:szCs w:val="20"/>
              </w:rPr>
              <w:t>.</w:t>
            </w:r>
            <w:r w:rsidRPr="001B4B8A">
              <w:rPr>
                <w:sz w:val="20"/>
                <w:szCs w:val="20"/>
              </w:rPr>
              <w:t xml:space="preserve"> ч.</w:t>
            </w:r>
          </w:p>
        </w:tc>
        <w:tc>
          <w:tcPr>
            <w:tcW w:w="1276" w:type="dxa"/>
          </w:tcPr>
          <w:p w:rsidR="007E4D34" w:rsidRPr="001B4B8A" w:rsidRDefault="00522B1E" w:rsidP="003E6A4F">
            <w:pPr>
              <w:jc w:val="both"/>
              <w:rPr>
                <w:sz w:val="20"/>
                <w:szCs w:val="20"/>
              </w:rPr>
            </w:pPr>
            <w:r w:rsidRPr="001B4B8A">
              <w:rPr>
                <w:sz w:val="20"/>
                <w:szCs w:val="20"/>
              </w:rPr>
              <w:t>П</w:t>
            </w:r>
            <w:r w:rsidR="007E4D34" w:rsidRPr="001B4B8A">
              <w:rPr>
                <w:sz w:val="20"/>
                <w:szCs w:val="20"/>
              </w:rPr>
              <w:t>оказ</w:t>
            </w:r>
          </w:p>
        </w:tc>
      </w:tr>
      <w:tr w:rsidR="009F0A5D" w:rsidTr="003E6A4F">
        <w:tc>
          <w:tcPr>
            <w:tcW w:w="468" w:type="dxa"/>
          </w:tcPr>
          <w:p w:rsidR="009F0A5D" w:rsidRDefault="009F0A5D" w:rsidP="003E6A4F">
            <w:pPr>
              <w:jc w:val="both"/>
            </w:pPr>
            <w:r>
              <w:t>1.</w:t>
            </w:r>
          </w:p>
        </w:tc>
        <w:tc>
          <w:tcPr>
            <w:tcW w:w="3042" w:type="dxa"/>
          </w:tcPr>
          <w:p w:rsidR="009F0A5D" w:rsidRPr="008F3871" w:rsidRDefault="009F0A5D" w:rsidP="003E6A4F">
            <w:pPr>
              <w:jc w:val="both"/>
              <w:rPr>
                <w:lang w:val="uk-UA"/>
              </w:rPr>
            </w:pPr>
            <w:r>
              <w:t>Загальна смерт</w:t>
            </w:r>
            <w:r>
              <w:rPr>
                <w:lang w:val="uk-UA"/>
              </w:rPr>
              <w:t>ність</w:t>
            </w:r>
          </w:p>
        </w:tc>
        <w:tc>
          <w:tcPr>
            <w:tcW w:w="851" w:type="dxa"/>
          </w:tcPr>
          <w:p w:rsidR="009F0A5D" w:rsidRPr="00523442" w:rsidRDefault="009F0A5D" w:rsidP="00301A4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992" w:type="dxa"/>
          </w:tcPr>
          <w:p w:rsidR="009F0A5D" w:rsidRPr="00523442" w:rsidRDefault="009F0A5D" w:rsidP="00301A4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0,12</w:t>
            </w:r>
          </w:p>
        </w:tc>
        <w:tc>
          <w:tcPr>
            <w:tcW w:w="851" w:type="dxa"/>
          </w:tcPr>
          <w:p w:rsidR="009F0A5D" w:rsidRPr="00523442" w:rsidRDefault="009F0A5D" w:rsidP="00301A4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134" w:type="dxa"/>
          </w:tcPr>
          <w:p w:rsidR="009F0A5D" w:rsidRPr="00523442" w:rsidRDefault="009F0A5D" w:rsidP="00301A4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0.23</w:t>
            </w:r>
          </w:p>
        </w:tc>
        <w:tc>
          <w:tcPr>
            <w:tcW w:w="850" w:type="dxa"/>
          </w:tcPr>
          <w:p w:rsidR="009F0A5D" w:rsidRPr="009F0A5D" w:rsidRDefault="009F0A5D" w:rsidP="003E6A4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76" w:type="dxa"/>
          </w:tcPr>
          <w:p w:rsidR="009F0A5D" w:rsidRPr="00257955" w:rsidRDefault="009F0A5D" w:rsidP="003E6A4F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0.14%</w:t>
            </w:r>
            <w:r w:rsidR="00257955">
              <w:rPr>
                <w:lang w:val="uk-UA"/>
              </w:rPr>
              <w:t>о</w:t>
            </w:r>
          </w:p>
        </w:tc>
      </w:tr>
      <w:tr w:rsidR="009F0A5D" w:rsidTr="003E6A4F">
        <w:tc>
          <w:tcPr>
            <w:tcW w:w="468" w:type="dxa"/>
          </w:tcPr>
          <w:p w:rsidR="009F0A5D" w:rsidRDefault="009F0A5D" w:rsidP="003E6A4F">
            <w:pPr>
              <w:jc w:val="both"/>
            </w:pPr>
            <w:r>
              <w:t>2.</w:t>
            </w:r>
          </w:p>
        </w:tc>
        <w:tc>
          <w:tcPr>
            <w:tcW w:w="3042" w:type="dxa"/>
          </w:tcPr>
          <w:p w:rsidR="009F0A5D" w:rsidRDefault="009F0A5D" w:rsidP="003E6A4F">
            <w:pPr>
              <w:jc w:val="both"/>
            </w:pPr>
            <w:r>
              <w:t>До 1 року</w:t>
            </w:r>
          </w:p>
        </w:tc>
        <w:tc>
          <w:tcPr>
            <w:tcW w:w="851" w:type="dxa"/>
          </w:tcPr>
          <w:p w:rsidR="009F0A5D" w:rsidRPr="00523442" w:rsidRDefault="009F0A5D" w:rsidP="00301A4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9F0A5D" w:rsidRPr="00523442" w:rsidRDefault="009F0A5D" w:rsidP="00301A4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1.4%</w:t>
            </w:r>
          </w:p>
        </w:tc>
        <w:tc>
          <w:tcPr>
            <w:tcW w:w="851" w:type="dxa"/>
          </w:tcPr>
          <w:p w:rsidR="009F0A5D" w:rsidRPr="00523442" w:rsidRDefault="009F0A5D" w:rsidP="00301A4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34" w:type="dxa"/>
          </w:tcPr>
          <w:p w:rsidR="009F0A5D" w:rsidRPr="00523442" w:rsidRDefault="009F0A5D" w:rsidP="00301A4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2.90%</w:t>
            </w:r>
          </w:p>
        </w:tc>
        <w:tc>
          <w:tcPr>
            <w:tcW w:w="850" w:type="dxa"/>
          </w:tcPr>
          <w:p w:rsidR="009F0A5D" w:rsidRPr="009F0A5D" w:rsidRDefault="009F0A5D" w:rsidP="003E6A4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76" w:type="dxa"/>
          </w:tcPr>
          <w:p w:rsidR="009F0A5D" w:rsidRPr="00257955" w:rsidRDefault="00257955" w:rsidP="003E6A4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</w:tr>
      <w:tr w:rsidR="009F0A5D" w:rsidTr="003E6A4F">
        <w:tc>
          <w:tcPr>
            <w:tcW w:w="468" w:type="dxa"/>
          </w:tcPr>
          <w:p w:rsidR="009F0A5D" w:rsidRDefault="009F0A5D" w:rsidP="003E6A4F">
            <w:pPr>
              <w:jc w:val="both"/>
            </w:pPr>
            <w:r>
              <w:t>3.</w:t>
            </w:r>
          </w:p>
        </w:tc>
        <w:tc>
          <w:tcPr>
            <w:tcW w:w="3042" w:type="dxa"/>
          </w:tcPr>
          <w:p w:rsidR="009F0A5D" w:rsidRDefault="009F0A5D" w:rsidP="003E6A4F">
            <w:pPr>
              <w:jc w:val="both"/>
            </w:pPr>
            <w:r>
              <w:t>Місце смерт</w:t>
            </w:r>
            <w:r>
              <w:rPr>
                <w:lang w:val="uk-UA"/>
              </w:rPr>
              <w:t>і</w:t>
            </w:r>
            <w:r>
              <w:t xml:space="preserve">: </w:t>
            </w:r>
          </w:p>
        </w:tc>
        <w:tc>
          <w:tcPr>
            <w:tcW w:w="851" w:type="dxa"/>
          </w:tcPr>
          <w:p w:rsidR="009F0A5D" w:rsidRDefault="009F0A5D" w:rsidP="00301A43">
            <w:pPr>
              <w:jc w:val="both"/>
            </w:pPr>
          </w:p>
        </w:tc>
        <w:tc>
          <w:tcPr>
            <w:tcW w:w="992" w:type="dxa"/>
          </w:tcPr>
          <w:p w:rsidR="009F0A5D" w:rsidRDefault="009F0A5D" w:rsidP="00301A43">
            <w:pPr>
              <w:jc w:val="both"/>
            </w:pPr>
          </w:p>
        </w:tc>
        <w:tc>
          <w:tcPr>
            <w:tcW w:w="851" w:type="dxa"/>
          </w:tcPr>
          <w:p w:rsidR="009F0A5D" w:rsidRDefault="009F0A5D" w:rsidP="00301A43">
            <w:pPr>
              <w:jc w:val="both"/>
            </w:pPr>
          </w:p>
        </w:tc>
        <w:tc>
          <w:tcPr>
            <w:tcW w:w="1134" w:type="dxa"/>
          </w:tcPr>
          <w:p w:rsidR="009F0A5D" w:rsidRDefault="009F0A5D" w:rsidP="00301A43">
            <w:pPr>
              <w:jc w:val="both"/>
            </w:pPr>
          </w:p>
        </w:tc>
        <w:tc>
          <w:tcPr>
            <w:tcW w:w="850" w:type="dxa"/>
          </w:tcPr>
          <w:p w:rsidR="009F0A5D" w:rsidRDefault="009F0A5D" w:rsidP="003E6A4F">
            <w:pPr>
              <w:jc w:val="both"/>
            </w:pPr>
          </w:p>
        </w:tc>
        <w:tc>
          <w:tcPr>
            <w:tcW w:w="1276" w:type="dxa"/>
          </w:tcPr>
          <w:p w:rsidR="009F0A5D" w:rsidRDefault="009F0A5D" w:rsidP="003E6A4F">
            <w:pPr>
              <w:jc w:val="both"/>
            </w:pPr>
          </w:p>
        </w:tc>
      </w:tr>
      <w:tr w:rsidR="009F0A5D" w:rsidTr="003E6A4F">
        <w:tc>
          <w:tcPr>
            <w:tcW w:w="468" w:type="dxa"/>
          </w:tcPr>
          <w:p w:rsidR="009F0A5D" w:rsidRDefault="009F0A5D" w:rsidP="003E6A4F">
            <w:pPr>
              <w:jc w:val="both"/>
            </w:pPr>
          </w:p>
        </w:tc>
        <w:tc>
          <w:tcPr>
            <w:tcW w:w="3042" w:type="dxa"/>
          </w:tcPr>
          <w:p w:rsidR="009F0A5D" w:rsidRDefault="009F0A5D" w:rsidP="003E6A4F">
            <w:pPr>
              <w:jc w:val="both"/>
            </w:pPr>
            <w:r>
              <w:t xml:space="preserve">             Стационар</w:t>
            </w:r>
          </w:p>
        </w:tc>
        <w:tc>
          <w:tcPr>
            <w:tcW w:w="851" w:type="dxa"/>
          </w:tcPr>
          <w:p w:rsidR="009F0A5D" w:rsidRPr="00523442" w:rsidRDefault="009F0A5D" w:rsidP="00301A4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9F0A5D" w:rsidRPr="00523442" w:rsidRDefault="009F0A5D" w:rsidP="00301A4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40%</w:t>
            </w:r>
          </w:p>
        </w:tc>
        <w:tc>
          <w:tcPr>
            <w:tcW w:w="851" w:type="dxa"/>
          </w:tcPr>
          <w:p w:rsidR="009F0A5D" w:rsidRPr="00523442" w:rsidRDefault="009F0A5D" w:rsidP="00301A4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134" w:type="dxa"/>
          </w:tcPr>
          <w:p w:rsidR="009F0A5D" w:rsidRPr="00523442" w:rsidRDefault="009F0A5D" w:rsidP="00301A4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50%</w:t>
            </w:r>
          </w:p>
        </w:tc>
        <w:tc>
          <w:tcPr>
            <w:tcW w:w="850" w:type="dxa"/>
          </w:tcPr>
          <w:p w:rsidR="009F0A5D" w:rsidRPr="00257955" w:rsidRDefault="00257955" w:rsidP="003E6A4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</w:tcPr>
          <w:p w:rsidR="009F0A5D" w:rsidRPr="00523442" w:rsidRDefault="00257955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33.3%</w:t>
            </w:r>
          </w:p>
        </w:tc>
      </w:tr>
      <w:tr w:rsidR="009F0A5D" w:rsidTr="003E6A4F">
        <w:tc>
          <w:tcPr>
            <w:tcW w:w="468" w:type="dxa"/>
          </w:tcPr>
          <w:p w:rsidR="009F0A5D" w:rsidRDefault="009F0A5D" w:rsidP="003E6A4F">
            <w:pPr>
              <w:jc w:val="both"/>
            </w:pPr>
          </w:p>
        </w:tc>
        <w:tc>
          <w:tcPr>
            <w:tcW w:w="3042" w:type="dxa"/>
          </w:tcPr>
          <w:p w:rsidR="009F0A5D" w:rsidRDefault="009F0A5D" w:rsidP="003E6A4F">
            <w:pPr>
              <w:jc w:val="both"/>
            </w:pPr>
            <w:r>
              <w:t xml:space="preserve">              На дому</w:t>
            </w:r>
          </w:p>
        </w:tc>
        <w:tc>
          <w:tcPr>
            <w:tcW w:w="851" w:type="dxa"/>
          </w:tcPr>
          <w:p w:rsidR="009F0A5D" w:rsidRPr="00523442" w:rsidRDefault="009F0A5D" w:rsidP="00301A4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9F0A5D" w:rsidRPr="00523442" w:rsidRDefault="009F0A5D" w:rsidP="00301A4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20%</w:t>
            </w:r>
          </w:p>
        </w:tc>
        <w:tc>
          <w:tcPr>
            <w:tcW w:w="851" w:type="dxa"/>
          </w:tcPr>
          <w:p w:rsidR="009F0A5D" w:rsidRPr="00523442" w:rsidRDefault="009F0A5D" w:rsidP="00301A4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34" w:type="dxa"/>
          </w:tcPr>
          <w:p w:rsidR="009F0A5D" w:rsidRPr="00523442" w:rsidRDefault="009F0A5D" w:rsidP="00301A4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30%</w:t>
            </w:r>
          </w:p>
        </w:tc>
        <w:tc>
          <w:tcPr>
            <w:tcW w:w="850" w:type="dxa"/>
          </w:tcPr>
          <w:p w:rsidR="009F0A5D" w:rsidRPr="00257955" w:rsidRDefault="00257955" w:rsidP="003E6A4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76" w:type="dxa"/>
          </w:tcPr>
          <w:p w:rsidR="009F0A5D" w:rsidRPr="00523442" w:rsidRDefault="00257955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16.6%</w:t>
            </w:r>
          </w:p>
        </w:tc>
      </w:tr>
      <w:tr w:rsidR="009F0A5D" w:rsidTr="003E6A4F">
        <w:tc>
          <w:tcPr>
            <w:tcW w:w="468" w:type="dxa"/>
          </w:tcPr>
          <w:p w:rsidR="009F0A5D" w:rsidRDefault="009F0A5D" w:rsidP="003E6A4F">
            <w:pPr>
              <w:jc w:val="both"/>
            </w:pPr>
          </w:p>
        </w:tc>
        <w:tc>
          <w:tcPr>
            <w:tcW w:w="3042" w:type="dxa"/>
          </w:tcPr>
          <w:p w:rsidR="009F0A5D" w:rsidRPr="00BE40DB" w:rsidRDefault="009F0A5D" w:rsidP="003E6A4F">
            <w:pPr>
              <w:jc w:val="both"/>
              <w:rPr>
                <w:lang w:val="uk-UA"/>
              </w:rPr>
            </w:pPr>
            <w:r>
              <w:t xml:space="preserve">              Друге м</w:t>
            </w:r>
            <w:r>
              <w:rPr>
                <w:lang w:val="uk-UA"/>
              </w:rPr>
              <w:t>ісце</w:t>
            </w:r>
          </w:p>
        </w:tc>
        <w:tc>
          <w:tcPr>
            <w:tcW w:w="851" w:type="dxa"/>
          </w:tcPr>
          <w:p w:rsidR="009F0A5D" w:rsidRPr="00523442" w:rsidRDefault="009F0A5D" w:rsidP="00301A4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9F0A5D" w:rsidRPr="00523442" w:rsidRDefault="009F0A5D" w:rsidP="00301A4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40%</w:t>
            </w:r>
          </w:p>
        </w:tc>
        <w:tc>
          <w:tcPr>
            <w:tcW w:w="851" w:type="dxa"/>
          </w:tcPr>
          <w:p w:rsidR="009F0A5D" w:rsidRPr="00523442" w:rsidRDefault="009F0A5D" w:rsidP="00301A4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34" w:type="dxa"/>
          </w:tcPr>
          <w:p w:rsidR="009F0A5D" w:rsidRPr="00523442" w:rsidRDefault="009F0A5D" w:rsidP="00301A4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20%</w:t>
            </w:r>
          </w:p>
        </w:tc>
        <w:tc>
          <w:tcPr>
            <w:tcW w:w="850" w:type="dxa"/>
          </w:tcPr>
          <w:p w:rsidR="009F0A5D" w:rsidRPr="00257955" w:rsidRDefault="00257955" w:rsidP="003E6A4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76" w:type="dxa"/>
          </w:tcPr>
          <w:p w:rsidR="009F0A5D" w:rsidRPr="00523442" w:rsidRDefault="00257955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50%</w:t>
            </w:r>
          </w:p>
        </w:tc>
      </w:tr>
      <w:tr w:rsidR="009F0A5D" w:rsidTr="003E6A4F">
        <w:tc>
          <w:tcPr>
            <w:tcW w:w="468" w:type="dxa"/>
          </w:tcPr>
          <w:p w:rsidR="009F0A5D" w:rsidRDefault="009F0A5D" w:rsidP="003E6A4F">
            <w:pPr>
              <w:jc w:val="both"/>
            </w:pPr>
            <w:r>
              <w:t>4.</w:t>
            </w:r>
          </w:p>
        </w:tc>
        <w:tc>
          <w:tcPr>
            <w:tcW w:w="3042" w:type="dxa"/>
          </w:tcPr>
          <w:p w:rsidR="009F0A5D" w:rsidRPr="00275DAA" w:rsidRDefault="009F0A5D" w:rsidP="003E6A4F">
            <w:pPr>
              <w:jc w:val="both"/>
              <w:rPr>
                <w:lang w:val="uk-UA"/>
              </w:rPr>
            </w:pPr>
            <w:r>
              <w:t>Причин</w:t>
            </w:r>
            <w:r>
              <w:rPr>
                <w:lang w:val="uk-UA"/>
              </w:rPr>
              <w:t>и</w:t>
            </w:r>
            <w:r>
              <w:t xml:space="preserve"> смерт</w:t>
            </w:r>
            <w:r>
              <w:rPr>
                <w:lang w:val="uk-UA"/>
              </w:rPr>
              <w:t>і</w:t>
            </w:r>
            <w:r>
              <w:t>: В</w:t>
            </w:r>
            <w:r>
              <w:rPr>
                <w:lang w:val="uk-UA"/>
              </w:rPr>
              <w:t>ВР</w:t>
            </w:r>
          </w:p>
        </w:tc>
        <w:tc>
          <w:tcPr>
            <w:tcW w:w="851" w:type="dxa"/>
          </w:tcPr>
          <w:p w:rsidR="009F0A5D" w:rsidRPr="00275DAA" w:rsidRDefault="009F0A5D" w:rsidP="00301A4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9F0A5D" w:rsidRPr="00275DAA" w:rsidRDefault="009F0A5D" w:rsidP="00301A4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40%</w:t>
            </w:r>
          </w:p>
        </w:tc>
        <w:tc>
          <w:tcPr>
            <w:tcW w:w="851" w:type="dxa"/>
          </w:tcPr>
          <w:p w:rsidR="009F0A5D" w:rsidRPr="00275DAA" w:rsidRDefault="009F0A5D" w:rsidP="00301A4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34" w:type="dxa"/>
          </w:tcPr>
          <w:p w:rsidR="009F0A5D" w:rsidRPr="00275DAA" w:rsidRDefault="009F0A5D" w:rsidP="00301A4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20%</w:t>
            </w:r>
          </w:p>
        </w:tc>
        <w:tc>
          <w:tcPr>
            <w:tcW w:w="850" w:type="dxa"/>
          </w:tcPr>
          <w:p w:rsidR="009F0A5D" w:rsidRPr="00275DAA" w:rsidRDefault="00257955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76" w:type="dxa"/>
          </w:tcPr>
          <w:p w:rsidR="009F0A5D" w:rsidRPr="00275DAA" w:rsidRDefault="009F0A5D" w:rsidP="003E6A4F">
            <w:pPr>
              <w:jc w:val="both"/>
              <w:rPr>
                <w:lang w:val="uk-UA"/>
              </w:rPr>
            </w:pPr>
          </w:p>
        </w:tc>
      </w:tr>
      <w:tr w:rsidR="009F0A5D" w:rsidTr="003E6A4F">
        <w:tc>
          <w:tcPr>
            <w:tcW w:w="468" w:type="dxa"/>
          </w:tcPr>
          <w:p w:rsidR="009F0A5D" w:rsidRDefault="009F0A5D" w:rsidP="003E6A4F">
            <w:pPr>
              <w:jc w:val="both"/>
            </w:pPr>
            <w:r>
              <w:t>5</w:t>
            </w:r>
          </w:p>
        </w:tc>
        <w:tc>
          <w:tcPr>
            <w:tcW w:w="3042" w:type="dxa"/>
          </w:tcPr>
          <w:p w:rsidR="009F0A5D" w:rsidRDefault="00257955" w:rsidP="003E6A4F">
            <w:pPr>
              <w:jc w:val="both"/>
            </w:pPr>
            <w:r>
              <w:t xml:space="preserve">        </w:t>
            </w:r>
            <w:r>
              <w:rPr>
                <w:lang w:val="uk-UA"/>
              </w:rPr>
              <w:t>СР</w:t>
            </w:r>
            <w:r w:rsidR="009F0A5D">
              <w:t>С</w:t>
            </w:r>
          </w:p>
        </w:tc>
        <w:tc>
          <w:tcPr>
            <w:tcW w:w="851" w:type="dxa"/>
          </w:tcPr>
          <w:p w:rsidR="009F0A5D" w:rsidRDefault="009F0A5D" w:rsidP="00301A43">
            <w:pPr>
              <w:jc w:val="both"/>
            </w:pPr>
          </w:p>
        </w:tc>
        <w:tc>
          <w:tcPr>
            <w:tcW w:w="992" w:type="dxa"/>
          </w:tcPr>
          <w:p w:rsidR="009F0A5D" w:rsidRDefault="009F0A5D" w:rsidP="00301A43">
            <w:pPr>
              <w:jc w:val="both"/>
            </w:pPr>
          </w:p>
        </w:tc>
        <w:tc>
          <w:tcPr>
            <w:tcW w:w="851" w:type="dxa"/>
          </w:tcPr>
          <w:p w:rsidR="009F0A5D" w:rsidRPr="001C4E4F" w:rsidRDefault="009F0A5D" w:rsidP="00301A4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34" w:type="dxa"/>
          </w:tcPr>
          <w:p w:rsidR="009F0A5D" w:rsidRPr="00F82A64" w:rsidRDefault="009F0A5D" w:rsidP="00301A4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10%</w:t>
            </w:r>
          </w:p>
        </w:tc>
        <w:tc>
          <w:tcPr>
            <w:tcW w:w="850" w:type="dxa"/>
          </w:tcPr>
          <w:p w:rsidR="009F0A5D" w:rsidRPr="001C4E4F" w:rsidRDefault="00257955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76" w:type="dxa"/>
          </w:tcPr>
          <w:p w:rsidR="009F0A5D" w:rsidRPr="00F82A64" w:rsidRDefault="009F0A5D" w:rsidP="003E6A4F">
            <w:pPr>
              <w:jc w:val="both"/>
              <w:rPr>
                <w:lang w:val="uk-UA"/>
              </w:rPr>
            </w:pPr>
          </w:p>
        </w:tc>
      </w:tr>
      <w:tr w:rsidR="009F0A5D" w:rsidTr="003E6A4F">
        <w:tc>
          <w:tcPr>
            <w:tcW w:w="468" w:type="dxa"/>
          </w:tcPr>
          <w:p w:rsidR="009F0A5D" w:rsidRDefault="009F0A5D" w:rsidP="003E6A4F">
            <w:pPr>
              <w:jc w:val="both"/>
            </w:pPr>
            <w:r>
              <w:t>6.</w:t>
            </w:r>
          </w:p>
        </w:tc>
        <w:tc>
          <w:tcPr>
            <w:tcW w:w="3042" w:type="dxa"/>
          </w:tcPr>
          <w:p w:rsidR="009F0A5D" w:rsidRPr="00BE40DB" w:rsidRDefault="009F0A5D" w:rsidP="003E6A4F">
            <w:pPr>
              <w:jc w:val="both"/>
              <w:rPr>
                <w:lang w:val="uk-UA"/>
              </w:rPr>
            </w:pPr>
            <w:r>
              <w:t xml:space="preserve">  </w:t>
            </w:r>
            <w:r>
              <w:rPr>
                <w:lang w:val="uk-UA"/>
              </w:rPr>
              <w:t>І</w:t>
            </w:r>
            <w:r>
              <w:t>нфекц. за</w:t>
            </w:r>
            <w:r>
              <w:rPr>
                <w:lang w:val="uk-UA"/>
              </w:rPr>
              <w:t>хворювання</w:t>
            </w:r>
          </w:p>
        </w:tc>
        <w:tc>
          <w:tcPr>
            <w:tcW w:w="851" w:type="dxa"/>
          </w:tcPr>
          <w:p w:rsidR="009F0A5D" w:rsidRDefault="009F0A5D" w:rsidP="00301A43">
            <w:pPr>
              <w:jc w:val="both"/>
            </w:pPr>
          </w:p>
        </w:tc>
        <w:tc>
          <w:tcPr>
            <w:tcW w:w="992" w:type="dxa"/>
          </w:tcPr>
          <w:p w:rsidR="009F0A5D" w:rsidRDefault="009F0A5D" w:rsidP="00301A43">
            <w:pPr>
              <w:jc w:val="both"/>
            </w:pPr>
          </w:p>
        </w:tc>
        <w:tc>
          <w:tcPr>
            <w:tcW w:w="851" w:type="dxa"/>
          </w:tcPr>
          <w:p w:rsidR="009F0A5D" w:rsidRPr="001C4E4F" w:rsidRDefault="009F0A5D" w:rsidP="00301A43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9F0A5D" w:rsidRPr="00D8123E" w:rsidRDefault="009F0A5D" w:rsidP="00301A43">
            <w:pPr>
              <w:jc w:val="both"/>
              <w:rPr>
                <w:lang w:val="uk-UA"/>
              </w:rPr>
            </w:pPr>
          </w:p>
        </w:tc>
        <w:tc>
          <w:tcPr>
            <w:tcW w:w="850" w:type="dxa"/>
          </w:tcPr>
          <w:p w:rsidR="009F0A5D" w:rsidRPr="001C4E4F" w:rsidRDefault="00257955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9F0A5D" w:rsidRPr="00D8123E" w:rsidRDefault="00257955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16,6%</w:t>
            </w:r>
          </w:p>
        </w:tc>
      </w:tr>
      <w:tr w:rsidR="009F0A5D" w:rsidTr="003E6A4F">
        <w:tc>
          <w:tcPr>
            <w:tcW w:w="468" w:type="dxa"/>
          </w:tcPr>
          <w:p w:rsidR="009F0A5D" w:rsidRDefault="009F0A5D" w:rsidP="003E6A4F">
            <w:pPr>
              <w:jc w:val="both"/>
            </w:pPr>
            <w:r>
              <w:t>7.</w:t>
            </w:r>
          </w:p>
        </w:tc>
        <w:tc>
          <w:tcPr>
            <w:tcW w:w="3042" w:type="dxa"/>
          </w:tcPr>
          <w:p w:rsidR="009F0A5D" w:rsidRPr="00BE40DB" w:rsidRDefault="009F0A5D" w:rsidP="003E6A4F">
            <w:pPr>
              <w:jc w:val="both"/>
              <w:rPr>
                <w:lang w:val="uk-UA"/>
              </w:rPr>
            </w:pPr>
            <w:r>
              <w:t xml:space="preserve">  Киш</w:t>
            </w:r>
            <w:r>
              <w:rPr>
                <w:lang w:val="uk-UA"/>
              </w:rPr>
              <w:t>кові</w:t>
            </w:r>
            <w:r>
              <w:t xml:space="preserve"> </w:t>
            </w:r>
            <w:r>
              <w:rPr>
                <w:lang w:val="uk-UA"/>
              </w:rPr>
              <w:t>і</w:t>
            </w:r>
            <w:r>
              <w:t>нфекц</w:t>
            </w:r>
            <w:r>
              <w:rPr>
                <w:lang w:val="uk-UA"/>
              </w:rPr>
              <w:t>ії</w:t>
            </w:r>
          </w:p>
        </w:tc>
        <w:tc>
          <w:tcPr>
            <w:tcW w:w="851" w:type="dxa"/>
          </w:tcPr>
          <w:p w:rsidR="009F0A5D" w:rsidRDefault="009F0A5D" w:rsidP="00301A43">
            <w:pPr>
              <w:jc w:val="both"/>
            </w:pPr>
          </w:p>
        </w:tc>
        <w:tc>
          <w:tcPr>
            <w:tcW w:w="992" w:type="dxa"/>
          </w:tcPr>
          <w:p w:rsidR="009F0A5D" w:rsidRDefault="009F0A5D" w:rsidP="00301A43">
            <w:pPr>
              <w:jc w:val="both"/>
            </w:pPr>
          </w:p>
        </w:tc>
        <w:tc>
          <w:tcPr>
            <w:tcW w:w="851" w:type="dxa"/>
          </w:tcPr>
          <w:p w:rsidR="009F0A5D" w:rsidRPr="00275DAA" w:rsidRDefault="009F0A5D" w:rsidP="00301A4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34" w:type="dxa"/>
          </w:tcPr>
          <w:p w:rsidR="009F0A5D" w:rsidRPr="00275DAA" w:rsidRDefault="009F0A5D" w:rsidP="00301A4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10%</w:t>
            </w:r>
          </w:p>
        </w:tc>
        <w:tc>
          <w:tcPr>
            <w:tcW w:w="850" w:type="dxa"/>
          </w:tcPr>
          <w:p w:rsidR="009F0A5D" w:rsidRPr="00275DAA" w:rsidRDefault="00257955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76" w:type="dxa"/>
          </w:tcPr>
          <w:p w:rsidR="009F0A5D" w:rsidRPr="00275DAA" w:rsidRDefault="009F0A5D" w:rsidP="003E6A4F">
            <w:pPr>
              <w:jc w:val="both"/>
              <w:rPr>
                <w:lang w:val="uk-UA"/>
              </w:rPr>
            </w:pPr>
          </w:p>
        </w:tc>
      </w:tr>
      <w:tr w:rsidR="009F0A5D" w:rsidTr="003E6A4F">
        <w:tc>
          <w:tcPr>
            <w:tcW w:w="468" w:type="dxa"/>
          </w:tcPr>
          <w:p w:rsidR="009F0A5D" w:rsidRDefault="009F0A5D" w:rsidP="003E6A4F">
            <w:pPr>
              <w:jc w:val="both"/>
            </w:pPr>
            <w:r>
              <w:t>8.</w:t>
            </w:r>
          </w:p>
        </w:tc>
        <w:tc>
          <w:tcPr>
            <w:tcW w:w="3042" w:type="dxa"/>
          </w:tcPr>
          <w:p w:rsidR="009F0A5D" w:rsidRDefault="009F0A5D" w:rsidP="003E6A4F">
            <w:pPr>
              <w:jc w:val="both"/>
            </w:pPr>
            <w:r>
              <w:t xml:space="preserve"> </w:t>
            </w:r>
            <w:r>
              <w:rPr>
                <w:lang w:val="uk-UA"/>
              </w:rPr>
              <w:t>Хвороби</w:t>
            </w:r>
            <w:r>
              <w:t xml:space="preserve"> орган</w:t>
            </w:r>
            <w:r>
              <w:rPr>
                <w:lang w:val="uk-UA"/>
              </w:rPr>
              <w:t>і</w:t>
            </w:r>
            <w:r>
              <w:t>в д</w:t>
            </w:r>
            <w:r>
              <w:rPr>
                <w:lang w:val="uk-UA"/>
              </w:rPr>
              <w:t>и</w:t>
            </w:r>
            <w:r>
              <w:t>хан</w:t>
            </w:r>
            <w:r>
              <w:rPr>
                <w:lang w:val="uk-UA"/>
              </w:rPr>
              <w:t>н</w:t>
            </w:r>
            <w:r>
              <w:t>я</w:t>
            </w:r>
          </w:p>
        </w:tc>
        <w:tc>
          <w:tcPr>
            <w:tcW w:w="851" w:type="dxa"/>
          </w:tcPr>
          <w:p w:rsidR="009F0A5D" w:rsidRDefault="009F0A5D" w:rsidP="00301A43">
            <w:pPr>
              <w:jc w:val="both"/>
            </w:pPr>
          </w:p>
        </w:tc>
        <w:tc>
          <w:tcPr>
            <w:tcW w:w="992" w:type="dxa"/>
          </w:tcPr>
          <w:p w:rsidR="009F0A5D" w:rsidRDefault="009F0A5D" w:rsidP="00301A43">
            <w:pPr>
              <w:jc w:val="both"/>
            </w:pPr>
          </w:p>
        </w:tc>
        <w:tc>
          <w:tcPr>
            <w:tcW w:w="851" w:type="dxa"/>
          </w:tcPr>
          <w:p w:rsidR="009F0A5D" w:rsidRDefault="009F0A5D" w:rsidP="00301A43">
            <w:pPr>
              <w:jc w:val="both"/>
            </w:pPr>
          </w:p>
        </w:tc>
        <w:tc>
          <w:tcPr>
            <w:tcW w:w="1134" w:type="dxa"/>
          </w:tcPr>
          <w:p w:rsidR="009F0A5D" w:rsidRDefault="009F0A5D" w:rsidP="00301A43">
            <w:pPr>
              <w:jc w:val="both"/>
            </w:pPr>
          </w:p>
        </w:tc>
        <w:tc>
          <w:tcPr>
            <w:tcW w:w="850" w:type="dxa"/>
          </w:tcPr>
          <w:p w:rsidR="009F0A5D" w:rsidRPr="00257955" w:rsidRDefault="00257955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76" w:type="dxa"/>
          </w:tcPr>
          <w:p w:rsidR="009F0A5D" w:rsidRDefault="009F0A5D" w:rsidP="003E6A4F">
            <w:pPr>
              <w:jc w:val="both"/>
            </w:pPr>
          </w:p>
        </w:tc>
      </w:tr>
      <w:tr w:rsidR="009F0A5D" w:rsidTr="003E6A4F">
        <w:tc>
          <w:tcPr>
            <w:tcW w:w="468" w:type="dxa"/>
          </w:tcPr>
          <w:p w:rsidR="009F0A5D" w:rsidRDefault="009F0A5D" w:rsidP="003E6A4F">
            <w:pPr>
              <w:jc w:val="both"/>
            </w:pPr>
          </w:p>
        </w:tc>
        <w:tc>
          <w:tcPr>
            <w:tcW w:w="3042" w:type="dxa"/>
          </w:tcPr>
          <w:p w:rsidR="009F0A5D" w:rsidRPr="00BE40DB" w:rsidRDefault="009F0A5D" w:rsidP="003E6A4F">
            <w:pPr>
              <w:jc w:val="both"/>
              <w:rPr>
                <w:lang w:val="uk-UA"/>
              </w:rPr>
            </w:pPr>
            <w:r>
              <w:t xml:space="preserve">  В том ч. Пневмон</w:t>
            </w:r>
            <w:r>
              <w:rPr>
                <w:lang w:val="uk-UA"/>
              </w:rPr>
              <w:t>ії</w:t>
            </w:r>
          </w:p>
        </w:tc>
        <w:tc>
          <w:tcPr>
            <w:tcW w:w="851" w:type="dxa"/>
          </w:tcPr>
          <w:p w:rsidR="009F0A5D" w:rsidRDefault="009F0A5D" w:rsidP="00301A43">
            <w:pPr>
              <w:jc w:val="both"/>
            </w:pPr>
          </w:p>
        </w:tc>
        <w:tc>
          <w:tcPr>
            <w:tcW w:w="992" w:type="dxa"/>
          </w:tcPr>
          <w:p w:rsidR="009F0A5D" w:rsidRDefault="009F0A5D" w:rsidP="00301A43">
            <w:pPr>
              <w:jc w:val="both"/>
            </w:pPr>
          </w:p>
        </w:tc>
        <w:tc>
          <w:tcPr>
            <w:tcW w:w="851" w:type="dxa"/>
          </w:tcPr>
          <w:p w:rsidR="009F0A5D" w:rsidRDefault="009F0A5D" w:rsidP="00301A43">
            <w:pPr>
              <w:jc w:val="both"/>
            </w:pPr>
          </w:p>
        </w:tc>
        <w:tc>
          <w:tcPr>
            <w:tcW w:w="1134" w:type="dxa"/>
          </w:tcPr>
          <w:p w:rsidR="009F0A5D" w:rsidRDefault="009F0A5D" w:rsidP="00301A43">
            <w:pPr>
              <w:jc w:val="both"/>
            </w:pPr>
          </w:p>
        </w:tc>
        <w:tc>
          <w:tcPr>
            <w:tcW w:w="850" w:type="dxa"/>
          </w:tcPr>
          <w:p w:rsidR="009F0A5D" w:rsidRPr="00257955" w:rsidRDefault="00257955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76" w:type="dxa"/>
          </w:tcPr>
          <w:p w:rsidR="009F0A5D" w:rsidRDefault="009F0A5D" w:rsidP="003E6A4F">
            <w:pPr>
              <w:jc w:val="both"/>
            </w:pPr>
          </w:p>
        </w:tc>
      </w:tr>
      <w:tr w:rsidR="009F0A5D" w:rsidTr="003E6A4F">
        <w:tc>
          <w:tcPr>
            <w:tcW w:w="468" w:type="dxa"/>
          </w:tcPr>
          <w:p w:rsidR="009F0A5D" w:rsidRDefault="009F0A5D" w:rsidP="003E6A4F">
            <w:pPr>
              <w:jc w:val="both"/>
            </w:pPr>
            <w:r>
              <w:t>9.</w:t>
            </w:r>
          </w:p>
        </w:tc>
        <w:tc>
          <w:tcPr>
            <w:tcW w:w="3042" w:type="dxa"/>
          </w:tcPr>
          <w:p w:rsidR="009F0A5D" w:rsidRPr="00BE40DB" w:rsidRDefault="009F0A5D" w:rsidP="003E6A4F">
            <w:pPr>
              <w:jc w:val="both"/>
              <w:rPr>
                <w:lang w:val="uk-UA"/>
              </w:rPr>
            </w:pPr>
            <w:r>
              <w:t xml:space="preserve">        Врожден. аномал</w:t>
            </w:r>
            <w:r>
              <w:rPr>
                <w:lang w:val="uk-UA"/>
              </w:rPr>
              <w:t>ії</w:t>
            </w:r>
          </w:p>
        </w:tc>
        <w:tc>
          <w:tcPr>
            <w:tcW w:w="851" w:type="dxa"/>
          </w:tcPr>
          <w:p w:rsidR="009F0A5D" w:rsidRPr="00523442" w:rsidRDefault="009F0A5D" w:rsidP="00301A43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9F0A5D" w:rsidRPr="00523442" w:rsidRDefault="009F0A5D" w:rsidP="00301A43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9F0A5D" w:rsidRPr="00523442" w:rsidRDefault="009F0A5D" w:rsidP="00301A43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9F0A5D" w:rsidRPr="00523442" w:rsidRDefault="009F0A5D" w:rsidP="00301A43">
            <w:pPr>
              <w:jc w:val="both"/>
              <w:rPr>
                <w:lang w:val="uk-UA"/>
              </w:rPr>
            </w:pPr>
          </w:p>
        </w:tc>
        <w:tc>
          <w:tcPr>
            <w:tcW w:w="850" w:type="dxa"/>
          </w:tcPr>
          <w:p w:rsidR="009F0A5D" w:rsidRPr="00523442" w:rsidRDefault="00257955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76" w:type="dxa"/>
          </w:tcPr>
          <w:p w:rsidR="009F0A5D" w:rsidRPr="00523442" w:rsidRDefault="009F0A5D" w:rsidP="003E6A4F">
            <w:pPr>
              <w:jc w:val="both"/>
              <w:rPr>
                <w:lang w:val="uk-UA"/>
              </w:rPr>
            </w:pPr>
          </w:p>
        </w:tc>
      </w:tr>
      <w:tr w:rsidR="009F0A5D" w:rsidTr="003E6A4F">
        <w:tc>
          <w:tcPr>
            <w:tcW w:w="468" w:type="dxa"/>
          </w:tcPr>
          <w:p w:rsidR="009F0A5D" w:rsidRDefault="009F0A5D" w:rsidP="003E6A4F">
            <w:pPr>
              <w:jc w:val="both"/>
            </w:pPr>
            <w:r>
              <w:t>10</w:t>
            </w:r>
          </w:p>
        </w:tc>
        <w:tc>
          <w:tcPr>
            <w:tcW w:w="3042" w:type="dxa"/>
          </w:tcPr>
          <w:p w:rsidR="009F0A5D" w:rsidRDefault="009F0A5D" w:rsidP="003E6A4F">
            <w:pPr>
              <w:jc w:val="both"/>
            </w:pPr>
            <w:r>
              <w:t>Зло</w:t>
            </w:r>
            <w:r>
              <w:rPr>
                <w:lang w:val="uk-UA"/>
              </w:rPr>
              <w:t>якісні</w:t>
            </w:r>
            <w:r>
              <w:t xml:space="preserve"> ново</w:t>
            </w:r>
            <w:r>
              <w:rPr>
                <w:lang w:val="uk-UA"/>
              </w:rPr>
              <w:t>утворення</w:t>
            </w:r>
          </w:p>
        </w:tc>
        <w:tc>
          <w:tcPr>
            <w:tcW w:w="851" w:type="dxa"/>
          </w:tcPr>
          <w:p w:rsidR="009F0A5D" w:rsidRPr="00275DAA" w:rsidRDefault="009F0A5D" w:rsidP="00301A4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9F0A5D" w:rsidRPr="00275DAA" w:rsidRDefault="009F0A5D" w:rsidP="00301A4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20%</w:t>
            </w:r>
          </w:p>
        </w:tc>
        <w:tc>
          <w:tcPr>
            <w:tcW w:w="851" w:type="dxa"/>
          </w:tcPr>
          <w:p w:rsidR="009F0A5D" w:rsidRPr="001C4E4F" w:rsidRDefault="009F0A5D" w:rsidP="00301A4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34" w:type="dxa"/>
          </w:tcPr>
          <w:p w:rsidR="009F0A5D" w:rsidRPr="00275DAA" w:rsidRDefault="009F0A5D" w:rsidP="00301A4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10%</w:t>
            </w:r>
          </w:p>
        </w:tc>
        <w:tc>
          <w:tcPr>
            <w:tcW w:w="850" w:type="dxa"/>
          </w:tcPr>
          <w:p w:rsidR="009F0A5D" w:rsidRPr="001C4E4F" w:rsidRDefault="00257955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76" w:type="dxa"/>
          </w:tcPr>
          <w:p w:rsidR="009F0A5D" w:rsidRPr="00275DAA" w:rsidRDefault="009F0A5D" w:rsidP="003E6A4F">
            <w:pPr>
              <w:jc w:val="both"/>
              <w:rPr>
                <w:lang w:val="uk-UA"/>
              </w:rPr>
            </w:pPr>
          </w:p>
        </w:tc>
      </w:tr>
      <w:tr w:rsidR="009F0A5D" w:rsidTr="003E6A4F">
        <w:tc>
          <w:tcPr>
            <w:tcW w:w="468" w:type="dxa"/>
          </w:tcPr>
          <w:p w:rsidR="009F0A5D" w:rsidRDefault="009F0A5D" w:rsidP="003E6A4F">
            <w:pPr>
              <w:jc w:val="both"/>
            </w:pPr>
            <w:r>
              <w:t>11</w:t>
            </w:r>
          </w:p>
        </w:tc>
        <w:tc>
          <w:tcPr>
            <w:tcW w:w="3042" w:type="dxa"/>
          </w:tcPr>
          <w:p w:rsidR="009F0A5D" w:rsidRPr="00D8123E" w:rsidRDefault="009F0A5D" w:rsidP="003E6A4F">
            <w:pPr>
              <w:jc w:val="both"/>
              <w:rPr>
                <w:lang w:val="uk-UA"/>
              </w:rPr>
            </w:pPr>
            <w:r>
              <w:t xml:space="preserve">     Нещас</w:t>
            </w:r>
            <w:r>
              <w:rPr>
                <w:lang w:val="uk-UA"/>
              </w:rPr>
              <w:t xml:space="preserve">ні </w:t>
            </w:r>
            <w:r>
              <w:t xml:space="preserve"> </w:t>
            </w:r>
            <w:r>
              <w:rPr>
                <w:lang w:val="uk-UA"/>
              </w:rPr>
              <w:t>випадки</w:t>
            </w:r>
          </w:p>
        </w:tc>
        <w:tc>
          <w:tcPr>
            <w:tcW w:w="851" w:type="dxa"/>
          </w:tcPr>
          <w:p w:rsidR="009F0A5D" w:rsidRPr="00523442" w:rsidRDefault="009F0A5D" w:rsidP="00301A4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9F0A5D" w:rsidRPr="00523442" w:rsidRDefault="009F0A5D" w:rsidP="00301A4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40%</w:t>
            </w:r>
          </w:p>
        </w:tc>
        <w:tc>
          <w:tcPr>
            <w:tcW w:w="851" w:type="dxa"/>
          </w:tcPr>
          <w:p w:rsidR="009F0A5D" w:rsidRPr="00523442" w:rsidRDefault="009F0A5D" w:rsidP="00301A4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34" w:type="dxa"/>
          </w:tcPr>
          <w:p w:rsidR="009F0A5D" w:rsidRPr="00523442" w:rsidRDefault="009F0A5D" w:rsidP="00301A4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20%</w:t>
            </w:r>
          </w:p>
        </w:tc>
        <w:tc>
          <w:tcPr>
            <w:tcW w:w="850" w:type="dxa"/>
          </w:tcPr>
          <w:p w:rsidR="009F0A5D" w:rsidRPr="00523442" w:rsidRDefault="00257955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</w:tcPr>
          <w:p w:rsidR="009F0A5D" w:rsidRPr="00523442" w:rsidRDefault="00257955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50%</w:t>
            </w:r>
          </w:p>
        </w:tc>
      </w:tr>
      <w:tr w:rsidR="009F0A5D" w:rsidTr="003E6A4F">
        <w:tc>
          <w:tcPr>
            <w:tcW w:w="468" w:type="dxa"/>
          </w:tcPr>
          <w:p w:rsidR="009F0A5D" w:rsidRDefault="009F0A5D" w:rsidP="003E6A4F">
            <w:pPr>
              <w:jc w:val="both"/>
            </w:pPr>
            <w:r>
              <w:t>12</w:t>
            </w:r>
          </w:p>
        </w:tc>
        <w:tc>
          <w:tcPr>
            <w:tcW w:w="3042" w:type="dxa"/>
          </w:tcPr>
          <w:p w:rsidR="009F0A5D" w:rsidRPr="002503DB" w:rsidRDefault="009F0A5D" w:rsidP="003E6A4F">
            <w:pPr>
              <w:jc w:val="both"/>
              <w:rPr>
                <w:lang w:val="uk-UA"/>
              </w:rPr>
            </w:pPr>
            <w:r>
              <w:t xml:space="preserve">       </w:t>
            </w:r>
            <w:r>
              <w:rPr>
                <w:lang w:val="uk-UA"/>
              </w:rPr>
              <w:t>Інші</w:t>
            </w:r>
            <w:r>
              <w:t xml:space="preserve"> причин</w:t>
            </w:r>
            <w:r>
              <w:rPr>
                <w:lang w:val="uk-UA"/>
              </w:rPr>
              <w:t>и</w:t>
            </w:r>
          </w:p>
        </w:tc>
        <w:tc>
          <w:tcPr>
            <w:tcW w:w="851" w:type="dxa"/>
          </w:tcPr>
          <w:p w:rsidR="009F0A5D" w:rsidRPr="00523442" w:rsidRDefault="009F0A5D" w:rsidP="00301A43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9F0A5D" w:rsidRDefault="009F0A5D" w:rsidP="00301A43">
            <w:pPr>
              <w:jc w:val="both"/>
            </w:pPr>
          </w:p>
        </w:tc>
        <w:tc>
          <w:tcPr>
            <w:tcW w:w="851" w:type="dxa"/>
          </w:tcPr>
          <w:p w:rsidR="009F0A5D" w:rsidRPr="00523442" w:rsidRDefault="009F0A5D" w:rsidP="00301A4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34" w:type="dxa"/>
          </w:tcPr>
          <w:p w:rsidR="009F0A5D" w:rsidRPr="00523442" w:rsidRDefault="009F0A5D" w:rsidP="00301A4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30%</w:t>
            </w:r>
          </w:p>
        </w:tc>
        <w:tc>
          <w:tcPr>
            <w:tcW w:w="850" w:type="dxa"/>
          </w:tcPr>
          <w:p w:rsidR="009F0A5D" w:rsidRPr="00523442" w:rsidRDefault="00257955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76" w:type="dxa"/>
          </w:tcPr>
          <w:p w:rsidR="009F0A5D" w:rsidRPr="00523442" w:rsidRDefault="00257955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33.3%</w:t>
            </w:r>
          </w:p>
        </w:tc>
      </w:tr>
    </w:tbl>
    <w:p w:rsidR="007E4D34" w:rsidRDefault="007E4D34" w:rsidP="007E4D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7E4D34" w:rsidRDefault="007E4D34" w:rsidP="007E4D34">
      <w:pPr>
        <w:pStyle w:val="a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</w:rPr>
        <w:t>Кількість померлих дітей у 202</w:t>
      </w:r>
      <w:r w:rsidR="00257955"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році – </w:t>
      </w:r>
      <w:r w:rsidR="00257955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від 1 до 18 років</w:t>
      </w:r>
      <w:r w:rsidRPr="00523442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  </w:t>
      </w:r>
    </w:p>
    <w:p w:rsidR="007E4D34" w:rsidRDefault="007E4D34" w:rsidP="007E4D34">
      <w:pPr>
        <w:pStyle w:val="a7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</w:t>
      </w:r>
      <w:r w:rsidRPr="00523442">
        <w:rPr>
          <w:sz w:val="28"/>
          <w:szCs w:val="28"/>
        </w:rPr>
        <w:t>Показник заг</w:t>
      </w:r>
      <w:r>
        <w:rPr>
          <w:sz w:val="28"/>
          <w:szCs w:val="28"/>
        </w:rPr>
        <w:t>альної смертності становить 0.</w:t>
      </w:r>
      <w:r w:rsidR="00257955">
        <w:rPr>
          <w:sz w:val="28"/>
          <w:szCs w:val="28"/>
          <w:lang w:val="uk-UA"/>
        </w:rPr>
        <w:t>14</w:t>
      </w:r>
      <w:r w:rsidRPr="00523442">
        <w:rPr>
          <w:sz w:val="28"/>
          <w:szCs w:val="28"/>
        </w:rPr>
        <w:t>‰.</w:t>
      </w:r>
    </w:p>
    <w:p w:rsidR="007E4D34" w:rsidRDefault="007E4D34" w:rsidP="007E4D34">
      <w:pPr>
        <w:pStyle w:val="a7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</w:t>
      </w:r>
      <w:r w:rsidRPr="00523442">
        <w:rPr>
          <w:sz w:val="28"/>
          <w:szCs w:val="28"/>
        </w:rPr>
        <w:t xml:space="preserve"> Кількість</w:t>
      </w:r>
      <w:r>
        <w:rPr>
          <w:sz w:val="28"/>
          <w:szCs w:val="28"/>
        </w:rPr>
        <w:t xml:space="preserve"> померлих </w:t>
      </w:r>
      <w:r w:rsidR="00257955">
        <w:rPr>
          <w:sz w:val="28"/>
          <w:szCs w:val="28"/>
          <w:lang w:val="uk-UA"/>
        </w:rPr>
        <w:t xml:space="preserve"> до 1 року - 0</w:t>
      </w:r>
      <w:r>
        <w:rPr>
          <w:sz w:val="28"/>
          <w:szCs w:val="28"/>
        </w:rPr>
        <w:t>.</w:t>
      </w:r>
      <w:r w:rsidRPr="00523442">
        <w:rPr>
          <w:sz w:val="28"/>
          <w:szCs w:val="28"/>
        </w:rPr>
        <w:t>   Пока</w:t>
      </w:r>
      <w:r>
        <w:rPr>
          <w:sz w:val="28"/>
          <w:szCs w:val="28"/>
        </w:rPr>
        <w:t>зник малюкової смертності в 20</w:t>
      </w:r>
      <w:r w:rsidR="00257955">
        <w:rPr>
          <w:sz w:val="28"/>
          <w:szCs w:val="28"/>
          <w:lang w:val="uk-UA"/>
        </w:rPr>
        <w:t>24</w:t>
      </w:r>
      <w:r w:rsidR="00257955">
        <w:rPr>
          <w:sz w:val="28"/>
          <w:szCs w:val="28"/>
        </w:rPr>
        <w:t xml:space="preserve"> р – </w:t>
      </w:r>
      <w:r w:rsidR="00257955">
        <w:rPr>
          <w:sz w:val="28"/>
          <w:szCs w:val="28"/>
          <w:lang w:val="uk-UA"/>
        </w:rPr>
        <w:t>0.00</w:t>
      </w:r>
      <w:r w:rsidRPr="00523442">
        <w:rPr>
          <w:sz w:val="28"/>
          <w:szCs w:val="28"/>
        </w:rPr>
        <w:t>‰.</w:t>
      </w:r>
    </w:p>
    <w:p w:rsidR="007E4D34" w:rsidRDefault="007E4D34" w:rsidP="007E4D34">
      <w:pPr>
        <w:pStyle w:val="a7"/>
        <w:rPr>
          <w:sz w:val="28"/>
          <w:szCs w:val="28"/>
        </w:rPr>
      </w:pPr>
    </w:p>
    <w:p w:rsidR="007E4D34" w:rsidRDefault="007E4D34" w:rsidP="007E4D34">
      <w:pPr>
        <w:pStyle w:val="a7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Pr="00943C97">
        <w:rPr>
          <w:sz w:val="28"/>
          <w:szCs w:val="28"/>
          <w:lang w:val="uk-UA"/>
        </w:rPr>
        <w:t xml:space="preserve">  </w:t>
      </w:r>
      <w:r w:rsidRPr="007B60E5">
        <w:rPr>
          <w:b/>
          <w:bCs/>
          <w:sz w:val="28"/>
          <w:szCs w:val="28"/>
          <w:lang w:val="uk-UA"/>
        </w:rPr>
        <w:t>Померлі діти старшого віку:</w:t>
      </w:r>
    </w:p>
    <w:p w:rsidR="007E4D34" w:rsidRPr="009A4717" w:rsidRDefault="007E4D34" w:rsidP="007E4D34">
      <w:pPr>
        <w:pStyle w:val="a7"/>
        <w:rPr>
          <w:color w:val="FF0000"/>
          <w:sz w:val="28"/>
          <w:szCs w:val="28"/>
          <w:lang w:val="uk-UA"/>
        </w:rPr>
      </w:pPr>
    </w:p>
    <w:p w:rsidR="00AD2B9F" w:rsidRDefault="00AD2B9F" w:rsidP="00AD2B9F">
      <w:pPr>
        <w:pStyle w:val="ac"/>
        <w:numPr>
          <w:ilvl w:val="0"/>
          <w:numId w:val="3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Хилобок Юрій Микитович 12.12.2021р.н., </w:t>
      </w:r>
      <w:r w:rsidR="0073090C">
        <w:rPr>
          <w:sz w:val="28"/>
          <w:szCs w:val="28"/>
          <w:lang w:val="uk-UA"/>
        </w:rPr>
        <w:t>діагноз: Септичний стан.А02. ДМЛ №2</w:t>
      </w:r>
    </w:p>
    <w:p w:rsidR="0073090C" w:rsidRDefault="0073090C" w:rsidP="00AD2B9F">
      <w:pPr>
        <w:pStyle w:val="ac"/>
        <w:numPr>
          <w:ilvl w:val="0"/>
          <w:numId w:val="3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Бєлов Павло Олександрович 19.04.2021р.н.</w:t>
      </w:r>
      <w:r w:rsidR="009B4C7E">
        <w:rPr>
          <w:sz w:val="28"/>
          <w:szCs w:val="28"/>
          <w:lang w:val="uk-UA"/>
        </w:rPr>
        <w:t xml:space="preserve">, діагноз: </w:t>
      </w:r>
      <w:r w:rsidR="00166CBE">
        <w:rPr>
          <w:sz w:val="28"/>
          <w:szCs w:val="28"/>
          <w:lang w:val="uk-UA"/>
        </w:rPr>
        <w:t>Ендокардіальний фіброеластоз. І42.4. за місцем перебування.</w:t>
      </w:r>
    </w:p>
    <w:p w:rsidR="00166CBE" w:rsidRPr="00AD2B9F" w:rsidRDefault="00166CBE" w:rsidP="00AD2B9F">
      <w:pPr>
        <w:pStyle w:val="ac"/>
        <w:numPr>
          <w:ilvl w:val="0"/>
          <w:numId w:val="3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Загороднюк Даніель Володимирович 11.10.2022р. діагноз: Повішення,задушення та удавлення, намір не визначений. Т71, </w:t>
      </w:r>
      <w:r>
        <w:rPr>
          <w:sz w:val="28"/>
          <w:szCs w:val="28"/>
          <w:lang w:val="en-US"/>
        </w:rPr>
        <w:t>Y20.0</w:t>
      </w:r>
      <w:r>
        <w:rPr>
          <w:sz w:val="28"/>
          <w:szCs w:val="28"/>
          <w:lang w:val="uk-UA"/>
        </w:rPr>
        <w:t>. за місцем перебування.</w:t>
      </w:r>
    </w:p>
    <w:p w:rsidR="00AD2B9F" w:rsidRDefault="000F136F" w:rsidP="000F136F">
      <w:pPr>
        <w:pStyle w:val="ac"/>
        <w:numPr>
          <w:ilvl w:val="0"/>
          <w:numId w:val="3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Ковальчук Богдан Іванович 30.11.2007 р.н., діагноз: Інші уточнені травми із залученням кількох ділянок тіла. Нещасний випадок. Т 06.8, Х30.</w:t>
      </w:r>
    </w:p>
    <w:p w:rsidR="000F136F" w:rsidRDefault="000F136F" w:rsidP="000F136F">
      <w:pPr>
        <w:pStyle w:val="ac"/>
        <w:numPr>
          <w:ilvl w:val="0"/>
          <w:numId w:val="3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Чабан Артем Юрійович 03.06.2007 р.н., діагноз: Інші уточнені травми із залученням кількох ділянок тіла. Нещасний випадок. Т 06.8, Х30.</w:t>
      </w:r>
    </w:p>
    <w:p w:rsidR="000F136F" w:rsidRPr="000F136F" w:rsidRDefault="00301A43" w:rsidP="000F136F">
      <w:pPr>
        <w:pStyle w:val="ac"/>
        <w:numPr>
          <w:ilvl w:val="0"/>
          <w:numId w:val="3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Канарович Ельза Олександрівна 05.02.2022р. , діагноз: Млява тетралогія, повна хр.відсутність можливості вертикалізації та пересування, кін естетична апраксія , як прояв хв.. Німана-Піка, гепатомегалія та спленомегалія.</w:t>
      </w:r>
      <w:r>
        <w:rPr>
          <w:sz w:val="28"/>
          <w:szCs w:val="28"/>
          <w:lang w:val="en-US"/>
        </w:rPr>
        <w:t>G82.34</w:t>
      </w:r>
      <w:r>
        <w:rPr>
          <w:sz w:val="28"/>
          <w:szCs w:val="28"/>
          <w:lang w:val="uk-UA"/>
        </w:rPr>
        <w:t>, м.с. Німеччина.</w:t>
      </w:r>
    </w:p>
    <w:p w:rsidR="00166CBE" w:rsidRDefault="00166CBE" w:rsidP="00166CBE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Pr="00075121">
        <w:rPr>
          <w:sz w:val="28"/>
          <w:szCs w:val="28"/>
          <w:lang w:val="uk-UA"/>
        </w:rPr>
        <w:t xml:space="preserve">Всі випадки розібрані на ЛКК в поліклініці. Визнано не відворотніми  на рівні поліклініки. </w:t>
      </w:r>
      <w:r w:rsidR="00301A43">
        <w:rPr>
          <w:sz w:val="28"/>
          <w:szCs w:val="28"/>
          <w:lang w:val="uk-UA"/>
        </w:rPr>
        <w:t>Одна дитина була</w:t>
      </w:r>
      <w:r>
        <w:rPr>
          <w:sz w:val="28"/>
          <w:szCs w:val="28"/>
          <w:lang w:val="uk-UA"/>
        </w:rPr>
        <w:t xml:space="preserve"> з інвалі</w:t>
      </w:r>
      <w:r w:rsidR="00301A43">
        <w:rPr>
          <w:sz w:val="28"/>
          <w:szCs w:val="28"/>
          <w:lang w:val="uk-UA"/>
        </w:rPr>
        <w:t>дністю, з важким</w:t>
      </w:r>
      <w:r w:rsidRPr="00075121">
        <w:rPr>
          <w:sz w:val="28"/>
          <w:szCs w:val="28"/>
          <w:lang w:val="uk-UA"/>
        </w:rPr>
        <w:t xml:space="preserve"> з</w:t>
      </w:r>
      <w:r w:rsidR="00301A43">
        <w:rPr>
          <w:sz w:val="28"/>
          <w:szCs w:val="28"/>
        </w:rPr>
        <w:t>ахворюванням, входил</w:t>
      </w:r>
      <w:r w:rsidR="00301A43">
        <w:rPr>
          <w:sz w:val="28"/>
          <w:szCs w:val="28"/>
          <w:lang w:val="uk-UA"/>
        </w:rPr>
        <w:t>а</w:t>
      </w:r>
      <w:r w:rsidRPr="004B7B2B">
        <w:rPr>
          <w:sz w:val="28"/>
          <w:szCs w:val="28"/>
        </w:rPr>
        <w:t xml:space="preserve"> </w:t>
      </w:r>
      <w:r>
        <w:rPr>
          <w:sz w:val="28"/>
          <w:szCs w:val="28"/>
        </w:rPr>
        <w:t>в групу високого ризику по леталь</w:t>
      </w:r>
      <w:r w:rsidRPr="004B7B2B">
        <w:rPr>
          <w:sz w:val="28"/>
          <w:szCs w:val="28"/>
        </w:rPr>
        <w:t>ності.</w:t>
      </w:r>
      <w:r>
        <w:rPr>
          <w:sz w:val="28"/>
          <w:szCs w:val="28"/>
        </w:rPr>
        <w:t xml:space="preserve">              </w:t>
      </w:r>
      <w:r w:rsidRPr="00965E30">
        <w:rPr>
          <w:sz w:val="28"/>
          <w:szCs w:val="28"/>
        </w:rPr>
        <w:t xml:space="preserve">                  </w:t>
      </w:r>
    </w:p>
    <w:p w:rsidR="00166CBE" w:rsidRPr="00665252" w:rsidRDefault="00166CBE" w:rsidP="007E4D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</w:t>
      </w:r>
      <w:r w:rsidRPr="00965E30"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    </w:t>
      </w:r>
    </w:p>
    <w:p w:rsidR="007E4D34" w:rsidRPr="00697A39" w:rsidRDefault="007E4D34" w:rsidP="007E4D34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</w:rPr>
        <w:t xml:space="preserve">  </w:t>
      </w:r>
      <w:r w:rsidRPr="00697A39">
        <w:rPr>
          <w:b/>
          <w:sz w:val="28"/>
          <w:szCs w:val="28"/>
        </w:rPr>
        <w:t>ДИСПАНСЕРНА</w:t>
      </w:r>
      <w:r w:rsidR="00697A39" w:rsidRPr="00697A39">
        <w:rPr>
          <w:b/>
          <w:sz w:val="28"/>
          <w:szCs w:val="28"/>
        </w:rPr>
        <w:t xml:space="preserve"> ГРУПП</w:t>
      </w:r>
      <w:r w:rsidR="00697A39" w:rsidRPr="00697A39">
        <w:rPr>
          <w:b/>
          <w:sz w:val="28"/>
          <w:szCs w:val="28"/>
          <w:lang w:val="uk-UA"/>
        </w:rPr>
        <w:t>А</w:t>
      </w:r>
    </w:p>
    <w:p w:rsidR="007E4D34" w:rsidRDefault="007E4D34" w:rsidP="007E4D3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360"/>
        <w:gridCol w:w="1752"/>
        <w:gridCol w:w="1752"/>
        <w:gridCol w:w="1752"/>
      </w:tblGrid>
      <w:tr w:rsidR="007E4D34" w:rsidTr="003E6A4F">
        <w:tc>
          <w:tcPr>
            <w:tcW w:w="468" w:type="dxa"/>
          </w:tcPr>
          <w:p w:rsidR="007E4D34" w:rsidRDefault="007E4D34" w:rsidP="003E6A4F">
            <w:pPr>
              <w:jc w:val="both"/>
            </w:pPr>
          </w:p>
        </w:tc>
        <w:tc>
          <w:tcPr>
            <w:tcW w:w="3360" w:type="dxa"/>
          </w:tcPr>
          <w:p w:rsidR="007E4D34" w:rsidRDefault="007E4D34" w:rsidP="003E6A4F">
            <w:pPr>
              <w:jc w:val="both"/>
            </w:pPr>
          </w:p>
        </w:tc>
        <w:tc>
          <w:tcPr>
            <w:tcW w:w="1752" w:type="dxa"/>
          </w:tcPr>
          <w:p w:rsidR="007E4D34" w:rsidRPr="00215E1A" w:rsidRDefault="005D66F4" w:rsidP="003E6A4F">
            <w:pPr>
              <w:jc w:val="both"/>
              <w:rPr>
                <w:lang w:val="uk-UA"/>
              </w:rPr>
            </w:pPr>
            <w:r>
              <w:t>202</w:t>
            </w:r>
            <w:r>
              <w:rPr>
                <w:lang w:val="uk-UA"/>
              </w:rPr>
              <w:t>2</w:t>
            </w:r>
          </w:p>
        </w:tc>
        <w:tc>
          <w:tcPr>
            <w:tcW w:w="1752" w:type="dxa"/>
          </w:tcPr>
          <w:p w:rsidR="007E4D34" w:rsidRPr="00215E1A" w:rsidRDefault="005D66F4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2023</w:t>
            </w:r>
            <w:r w:rsidR="00697A39">
              <w:rPr>
                <w:lang w:val="uk-UA"/>
              </w:rPr>
              <w:t xml:space="preserve"> </w:t>
            </w:r>
          </w:p>
        </w:tc>
        <w:tc>
          <w:tcPr>
            <w:tcW w:w="1752" w:type="dxa"/>
          </w:tcPr>
          <w:p w:rsidR="007E4D34" w:rsidRPr="00215E1A" w:rsidRDefault="005D66F4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2024</w:t>
            </w:r>
          </w:p>
        </w:tc>
      </w:tr>
      <w:tr w:rsidR="005D66F4" w:rsidTr="0031170D">
        <w:tc>
          <w:tcPr>
            <w:tcW w:w="468" w:type="dxa"/>
          </w:tcPr>
          <w:p w:rsidR="005D66F4" w:rsidRDefault="005D66F4" w:rsidP="003E6A4F">
            <w:pPr>
              <w:jc w:val="both"/>
            </w:pPr>
            <w:r>
              <w:t>1.</w:t>
            </w:r>
          </w:p>
        </w:tc>
        <w:tc>
          <w:tcPr>
            <w:tcW w:w="3360" w:type="dxa"/>
          </w:tcPr>
          <w:p w:rsidR="005D66F4" w:rsidRPr="008D0041" w:rsidRDefault="005D66F4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Знаходяться на Д обліку</w:t>
            </w:r>
          </w:p>
        </w:tc>
        <w:tc>
          <w:tcPr>
            <w:tcW w:w="1752" w:type="dxa"/>
            <w:vAlign w:val="bottom"/>
          </w:tcPr>
          <w:p w:rsidR="005D66F4" w:rsidRPr="005D66F4" w:rsidRDefault="005D66F4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6 600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-16,22%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6F4" w:rsidRPr="005D66F4" w:rsidRDefault="005D66F4">
            <w:pPr>
              <w:rPr>
                <w:rFonts w:ascii="Calibri" w:hAnsi="Calibri" w:cs="Calibri"/>
                <w:b/>
                <w:bCs/>
                <w:color w:val="000000"/>
                <w:lang w:val="uk-U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6 485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uk-UA"/>
              </w:rPr>
              <w:t>-15.9%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6F4" w:rsidRPr="005D66F4" w:rsidRDefault="005D66F4">
            <w:pPr>
              <w:rPr>
                <w:rFonts w:ascii="Calibri" w:hAnsi="Calibri" w:cs="Calibri"/>
                <w:b/>
                <w:bCs/>
                <w:color w:val="000000"/>
                <w:lang w:val="uk-U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6 776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uk-UA"/>
              </w:rPr>
              <w:t>-15.5%</w:t>
            </w:r>
          </w:p>
        </w:tc>
      </w:tr>
      <w:tr w:rsidR="005D66F4" w:rsidRPr="00E01818" w:rsidTr="0031170D">
        <w:tc>
          <w:tcPr>
            <w:tcW w:w="468" w:type="dxa"/>
          </w:tcPr>
          <w:p w:rsidR="005D66F4" w:rsidRDefault="005D66F4" w:rsidP="003E6A4F">
            <w:pPr>
              <w:jc w:val="both"/>
            </w:pPr>
            <w:r>
              <w:t>2.</w:t>
            </w:r>
          </w:p>
        </w:tc>
        <w:tc>
          <w:tcPr>
            <w:tcW w:w="3360" w:type="dxa"/>
          </w:tcPr>
          <w:p w:rsidR="005D66F4" w:rsidRDefault="005D66F4" w:rsidP="003E6A4F">
            <w:pPr>
              <w:jc w:val="both"/>
            </w:pPr>
            <w:r>
              <w:t xml:space="preserve">     В том</w:t>
            </w:r>
            <w:r>
              <w:rPr>
                <w:lang w:val="uk-UA"/>
              </w:rPr>
              <w:t>у</w:t>
            </w:r>
            <w:r>
              <w:t xml:space="preserve"> числі підлітків</w:t>
            </w:r>
          </w:p>
        </w:tc>
        <w:tc>
          <w:tcPr>
            <w:tcW w:w="1752" w:type="dxa"/>
            <w:vAlign w:val="bottom"/>
          </w:tcPr>
          <w:p w:rsidR="005D66F4" w:rsidRPr="005D66F4" w:rsidRDefault="005D66F4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1 577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-23.9%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6F4" w:rsidRPr="005D66F4" w:rsidRDefault="005D66F4">
            <w:pPr>
              <w:rPr>
                <w:rFonts w:ascii="Calibri" w:hAnsi="Calibri" w:cs="Calibri"/>
                <w:b/>
                <w:bCs/>
                <w:color w:val="000000"/>
                <w:lang w:val="uk-U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1 611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uk-UA"/>
              </w:rPr>
              <w:t>-24.8%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6F4" w:rsidRPr="005D66F4" w:rsidRDefault="005D66F4">
            <w:pPr>
              <w:rPr>
                <w:rFonts w:ascii="Calibri" w:hAnsi="Calibri" w:cs="Calibri"/>
                <w:b/>
                <w:bCs/>
                <w:color w:val="000000"/>
                <w:lang w:val="uk-U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1 816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uk-UA"/>
              </w:rPr>
              <w:t>-26.8%</w:t>
            </w:r>
          </w:p>
        </w:tc>
      </w:tr>
      <w:tr w:rsidR="005D66F4" w:rsidTr="0031170D">
        <w:tc>
          <w:tcPr>
            <w:tcW w:w="468" w:type="dxa"/>
          </w:tcPr>
          <w:p w:rsidR="005D66F4" w:rsidRDefault="005D66F4" w:rsidP="003E6A4F">
            <w:pPr>
              <w:jc w:val="both"/>
            </w:pPr>
            <w:r>
              <w:t>3.</w:t>
            </w:r>
          </w:p>
        </w:tc>
        <w:tc>
          <w:tcPr>
            <w:tcW w:w="3360" w:type="dxa"/>
          </w:tcPr>
          <w:p w:rsidR="005D66F4" w:rsidRDefault="005D66F4" w:rsidP="003E6A4F">
            <w:pPr>
              <w:jc w:val="both"/>
            </w:pPr>
            <w:r>
              <w:t xml:space="preserve">      Взято     </w:t>
            </w:r>
          </w:p>
        </w:tc>
        <w:tc>
          <w:tcPr>
            <w:tcW w:w="1752" w:type="dxa"/>
            <w:vAlign w:val="bottom"/>
          </w:tcPr>
          <w:p w:rsidR="005D66F4" w:rsidRDefault="005D66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658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6F4" w:rsidRDefault="005D66F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6F4" w:rsidRDefault="005D66F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1914</w:t>
            </w:r>
          </w:p>
        </w:tc>
      </w:tr>
      <w:tr w:rsidR="005D66F4" w:rsidTr="0031170D">
        <w:tc>
          <w:tcPr>
            <w:tcW w:w="468" w:type="dxa"/>
          </w:tcPr>
          <w:p w:rsidR="005D66F4" w:rsidRDefault="005D66F4" w:rsidP="003E6A4F">
            <w:pPr>
              <w:jc w:val="both"/>
            </w:pPr>
            <w:r>
              <w:t>4.</w:t>
            </w:r>
          </w:p>
        </w:tc>
        <w:tc>
          <w:tcPr>
            <w:tcW w:w="3360" w:type="dxa"/>
          </w:tcPr>
          <w:p w:rsidR="005D66F4" w:rsidRDefault="005D66F4" w:rsidP="003E6A4F">
            <w:pPr>
              <w:jc w:val="both"/>
            </w:pPr>
            <w:r>
              <w:t xml:space="preserve">      Знято</w:t>
            </w:r>
          </w:p>
        </w:tc>
        <w:tc>
          <w:tcPr>
            <w:tcW w:w="1752" w:type="dxa"/>
            <w:vAlign w:val="bottom"/>
          </w:tcPr>
          <w:p w:rsidR="005D66F4" w:rsidRDefault="005D66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923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6F4" w:rsidRDefault="005D66F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6F4" w:rsidRDefault="005D66F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1464</w:t>
            </w:r>
          </w:p>
        </w:tc>
      </w:tr>
      <w:tr w:rsidR="005D66F4" w:rsidTr="0031170D">
        <w:tc>
          <w:tcPr>
            <w:tcW w:w="468" w:type="dxa"/>
          </w:tcPr>
          <w:p w:rsidR="005D66F4" w:rsidRDefault="005D66F4" w:rsidP="003E6A4F">
            <w:pPr>
              <w:jc w:val="both"/>
            </w:pPr>
          </w:p>
        </w:tc>
        <w:tc>
          <w:tcPr>
            <w:tcW w:w="3360" w:type="dxa"/>
          </w:tcPr>
          <w:p w:rsidR="005D66F4" w:rsidRDefault="005D66F4" w:rsidP="003E6A4F">
            <w:pPr>
              <w:jc w:val="both"/>
            </w:pPr>
            <w:r>
              <w:t>По причині:    Вибули</w:t>
            </w:r>
          </w:p>
        </w:tc>
        <w:tc>
          <w:tcPr>
            <w:tcW w:w="1752" w:type="dxa"/>
            <w:vAlign w:val="bottom"/>
          </w:tcPr>
          <w:p w:rsidR="005D66F4" w:rsidRDefault="005D66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154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6F4" w:rsidRDefault="005D66F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6F4" w:rsidRDefault="005D66F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480</w:t>
            </w:r>
          </w:p>
        </w:tc>
      </w:tr>
      <w:tr w:rsidR="005D66F4" w:rsidTr="0031170D">
        <w:tc>
          <w:tcPr>
            <w:tcW w:w="468" w:type="dxa"/>
          </w:tcPr>
          <w:p w:rsidR="005D66F4" w:rsidRDefault="005D66F4" w:rsidP="003E6A4F">
            <w:pPr>
              <w:jc w:val="both"/>
            </w:pPr>
          </w:p>
        </w:tc>
        <w:tc>
          <w:tcPr>
            <w:tcW w:w="3360" w:type="dxa"/>
          </w:tcPr>
          <w:p w:rsidR="005D66F4" w:rsidRPr="008D0041" w:rsidRDefault="005D66F4" w:rsidP="003E6A4F">
            <w:pPr>
              <w:jc w:val="both"/>
              <w:rPr>
                <w:lang w:val="uk-UA"/>
              </w:rPr>
            </w:pPr>
            <w:r>
              <w:t xml:space="preserve">              Зміна  діагноз</w:t>
            </w:r>
            <w:r>
              <w:rPr>
                <w:lang w:val="uk-UA"/>
              </w:rPr>
              <w:t>у</w:t>
            </w:r>
          </w:p>
        </w:tc>
        <w:tc>
          <w:tcPr>
            <w:tcW w:w="1752" w:type="dxa"/>
            <w:vAlign w:val="bottom"/>
          </w:tcPr>
          <w:p w:rsidR="005D66F4" w:rsidRDefault="005D66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6F4" w:rsidRDefault="005D66F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6F4" w:rsidRDefault="005D66F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5D66F4" w:rsidTr="0031170D">
        <w:tc>
          <w:tcPr>
            <w:tcW w:w="468" w:type="dxa"/>
          </w:tcPr>
          <w:p w:rsidR="005D66F4" w:rsidRDefault="005D66F4" w:rsidP="003E6A4F">
            <w:pPr>
              <w:jc w:val="both"/>
            </w:pPr>
          </w:p>
        </w:tc>
        <w:tc>
          <w:tcPr>
            <w:tcW w:w="3360" w:type="dxa"/>
          </w:tcPr>
          <w:p w:rsidR="005D66F4" w:rsidRDefault="005D66F4" w:rsidP="003E6A4F">
            <w:pPr>
              <w:jc w:val="both"/>
            </w:pPr>
            <w:r>
              <w:t xml:space="preserve">              По одужанню</w:t>
            </w:r>
          </w:p>
        </w:tc>
        <w:tc>
          <w:tcPr>
            <w:tcW w:w="1752" w:type="dxa"/>
            <w:vAlign w:val="bottom"/>
          </w:tcPr>
          <w:p w:rsidR="005D66F4" w:rsidRDefault="005D66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755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6F4" w:rsidRDefault="005D66F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636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6F4" w:rsidRDefault="005D66F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977</w:t>
            </w:r>
          </w:p>
        </w:tc>
      </w:tr>
      <w:tr w:rsidR="005D66F4" w:rsidTr="0031170D">
        <w:tc>
          <w:tcPr>
            <w:tcW w:w="468" w:type="dxa"/>
          </w:tcPr>
          <w:p w:rsidR="005D66F4" w:rsidRDefault="005D66F4" w:rsidP="003E6A4F">
            <w:pPr>
              <w:jc w:val="both"/>
            </w:pPr>
          </w:p>
        </w:tc>
        <w:tc>
          <w:tcPr>
            <w:tcW w:w="3360" w:type="dxa"/>
          </w:tcPr>
          <w:p w:rsidR="005D66F4" w:rsidRDefault="005D66F4" w:rsidP="003E6A4F">
            <w:pPr>
              <w:jc w:val="both"/>
            </w:pPr>
            <w:r>
              <w:t xml:space="preserve">              Померло</w:t>
            </w:r>
          </w:p>
        </w:tc>
        <w:tc>
          <w:tcPr>
            <w:tcW w:w="1752" w:type="dxa"/>
            <w:vAlign w:val="bottom"/>
          </w:tcPr>
          <w:p w:rsidR="005D66F4" w:rsidRDefault="005D66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6F4" w:rsidRDefault="005D66F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6F4" w:rsidRDefault="005D66F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5D66F4" w:rsidTr="0031170D">
        <w:tc>
          <w:tcPr>
            <w:tcW w:w="468" w:type="dxa"/>
          </w:tcPr>
          <w:p w:rsidR="005D66F4" w:rsidRDefault="005D66F4" w:rsidP="003E6A4F">
            <w:pPr>
              <w:jc w:val="both"/>
            </w:pPr>
            <w:r>
              <w:t>5.</w:t>
            </w:r>
          </w:p>
        </w:tc>
        <w:tc>
          <w:tcPr>
            <w:tcW w:w="3360" w:type="dxa"/>
          </w:tcPr>
          <w:p w:rsidR="005D66F4" w:rsidRDefault="005D66F4" w:rsidP="003E6A4F">
            <w:pPr>
              <w:jc w:val="both"/>
            </w:pPr>
            <w:r>
              <w:t>Эффективність оздоровлення</w:t>
            </w:r>
          </w:p>
        </w:tc>
        <w:tc>
          <w:tcPr>
            <w:tcW w:w="1752" w:type="dxa"/>
            <w:vAlign w:val="bottom"/>
          </w:tcPr>
          <w:p w:rsidR="005D66F4" w:rsidRPr="0099606B" w:rsidRDefault="005D66F4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11,4</w:t>
            </w:r>
            <w:r w:rsidR="0099606B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%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6F4" w:rsidRPr="0099606B" w:rsidRDefault="005D66F4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9,8</w:t>
            </w:r>
            <w:r w:rsidR="0099606B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%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6F4" w:rsidRPr="0099606B" w:rsidRDefault="005D66F4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14,4</w:t>
            </w:r>
            <w:r w:rsidR="0099606B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%</w:t>
            </w:r>
          </w:p>
        </w:tc>
      </w:tr>
      <w:tr w:rsidR="005D66F4" w:rsidTr="0031170D">
        <w:tc>
          <w:tcPr>
            <w:tcW w:w="468" w:type="dxa"/>
          </w:tcPr>
          <w:p w:rsidR="005D66F4" w:rsidRDefault="005D66F4" w:rsidP="003E6A4F">
            <w:pPr>
              <w:jc w:val="both"/>
            </w:pPr>
          </w:p>
        </w:tc>
        <w:tc>
          <w:tcPr>
            <w:tcW w:w="3360" w:type="dxa"/>
          </w:tcPr>
          <w:p w:rsidR="005D66F4" w:rsidRDefault="005D66F4" w:rsidP="003E6A4F">
            <w:pPr>
              <w:jc w:val="both"/>
            </w:pPr>
            <w:r>
              <w:t>Оздоровлено: Стаціонарно</w:t>
            </w:r>
          </w:p>
        </w:tc>
        <w:tc>
          <w:tcPr>
            <w:tcW w:w="1752" w:type="dxa"/>
            <w:vAlign w:val="bottom"/>
          </w:tcPr>
          <w:p w:rsidR="005D66F4" w:rsidRDefault="005D66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142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6F4" w:rsidRDefault="005D66F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6F4" w:rsidRDefault="005D66F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235</w:t>
            </w:r>
          </w:p>
        </w:tc>
      </w:tr>
      <w:tr w:rsidR="005D66F4" w:rsidTr="0031170D">
        <w:tc>
          <w:tcPr>
            <w:tcW w:w="468" w:type="dxa"/>
          </w:tcPr>
          <w:p w:rsidR="005D66F4" w:rsidRDefault="005D66F4" w:rsidP="003E6A4F">
            <w:pPr>
              <w:jc w:val="both"/>
            </w:pPr>
          </w:p>
        </w:tc>
        <w:tc>
          <w:tcPr>
            <w:tcW w:w="3360" w:type="dxa"/>
          </w:tcPr>
          <w:p w:rsidR="005D66F4" w:rsidRDefault="005D66F4" w:rsidP="003E6A4F">
            <w:pPr>
              <w:jc w:val="both"/>
            </w:pPr>
            <w:r>
              <w:t xml:space="preserve">                Амбулаторно</w:t>
            </w:r>
          </w:p>
        </w:tc>
        <w:tc>
          <w:tcPr>
            <w:tcW w:w="1752" w:type="dxa"/>
            <w:vAlign w:val="bottom"/>
          </w:tcPr>
          <w:p w:rsidR="005D66F4" w:rsidRDefault="005D66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5024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6F4" w:rsidRDefault="005D66F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4964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6F4" w:rsidRDefault="005D66F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5632</w:t>
            </w:r>
          </w:p>
        </w:tc>
      </w:tr>
      <w:tr w:rsidR="005D66F4" w:rsidTr="0031170D">
        <w:tc>
          <w:tcPr>
            <w:tcW w:w="468" w:type="dxa"/>
          </w:tcPr>
          <w:p w:rsidR="005D66F4" w:rsidRDefault="005D66F4" w:rsidP="003E6A4F">
            <w:pPr>
              <w:jc w:val="both"/>
            </w:pPr>
          </w:p>
        </w:tc>
        <w:tc>
          <w:tcPr>
            <w:tcW w:w="3360" w:type="dxa"/>
          </w:tcPr>
          <w:p w:rsidR="005D66F4" w:rsidRDefault="005D66F4" w:rsidP="003E6A4F">
            <w:pPr>
              <w:jc w:val="both"/>
            </w:pPr>
            <w:r>
              <w:t xml:space="preserve">                 Санаторно</w:t>
            </w:r>
          </w:p>
        </w:tc>
        <w:tc>
          <w:tcPr>
            <w:tcW w:w="1752" w:type="dxa"/>
            <w:vAlign w:val="bottom"/>
          </w:tcPr>
          <w:p w:rsidR="005D66F4" w:rsidRDefault="005D66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752" w:type="dxa"/>
            <w:vAlign w:val="bottom"/>
          </w:tcPr>
          <w:p w:rsidR="005D66F4" w:rsidRDefault="005D66F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752" w:type="dxa"/>
            <w:vAlign w:val="bottom"/>
          </w:tcPr>
          <w:p w:rsidR="005D66F4" w:rsidRDefault="005D66F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</w:tr>
      <w:tr w:rsidR="005D66F4" w:rsidTr="0031170D">
        <w:tc>
          <w:tcPr>
            <w:tcW w:w="468" w:type="dxa"/>
          </w:tcPr>
          <w:p w:rsidR="005D66F4" w:rsidRDefault="005D66F4" w:rsidP="003E6A4F">
            <w:pPr>
              <w:jc w:val="both"/>
            </w:pPr>
          </w:p>
        </w:tc>
        <w:tc>
          <w:tcPr>
            <w:tcW w:w="3360" w:type="dxa"/>
          </w:tcPr>
          <w:p w:rsidR="005D66F4" w:rsidRDefault="005D66F4" w:rsidP="003E6A4F">
            <w:pPr>
              <w:jc w:val="both"/>
            </w:pPr>
            <w:r>
              <w:t xml:space="preserve">                 Оперативно</w:t>
            </w:r>
          </w:p>
        </w:tc>
        <w:tc>
          <w:tcPr>
            <w:tcW w:w="1752" w:type="dxa"/>
            <w:vAlign w:val="bottom"/>
          </w:tcPr>
          <w:p w:rsidR="005D66F4" w:rsidRDefault="005D66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752" w:type="dxa"/>
            <w:vAlign w:val="bottom"/>
          </w:tcPr>
          <w:p w:rsidR="005D66F4" w:rsidRDefault="005D66F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1752" w:type="dxa"/>
            <w:vAlign w:val="bottom"/>
          </w:tcPr>
          <w:p w:rsidR="005D66F4" w:rsidRDefault="005D66F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29</w:t>
            </w:r>
          </w:p>
        </w:tc>
      </w:tr>
    </w:tbl>
    <w:p w:rsidR="007E4D34" w:rsidRDefault="007E4D34" w:rsidP="007E4D34">
      <w:pPr>
        <w:jc w:val="both"/>
      </w:pPr>
      <w:r>
        <w:t xml:space="preserve"> </w:t>
      </w:r>
    </w:p>
    <w:p w:rsidR="007E4D34" w:rsidRDefault="007E4D34" w:rsidP="007E4D34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</w:t>
      </w:r>
      <w:r w:rsidRPr="00567703">
        <w:rPr>
          <w:sz w:val="28"/>
          <w:szCs w:val="28"/>
        </w:rPr>
        <w:t>Кіл</w:t>
      </w:r>
      <w:r>
        <w:rPr>
          <w:sz w:val="28"/>
          <w:szCs w:val="28"/>
        </w:rPr>
        <w:t xml:space="preserve">ькість диспансерних дітей на </w:t>
      </w:r>
      <w:r>
        <w:rPr>
          <w:sz w:val="28"/>
          <w:szCs w:val="28"/>
          <w:lang w:val="uk-UA"/>
        </w:rPr>
        <w:t xml:space="preserve">рівні </w:t>
      </w:r>
      <w:r w:rsidRPr="00567703">
        <w:rPr>
          <w:sz w:val="28"/>
          <w:szCs w:val="28"/>
        </w:rPr>
        <w:t>м</w:t>
      </w:r>
      <w:r>
        <w:rPr>
          <w:sz w:val="28"/>
          <w:szCs w:val="28"/>
        </w:rPr>
        <w:t>инул</w:t>
      </w:r>
      <w:r>
        <w:rPr>
          <w:sz w:val="28"/>
          <w:szCs w:val="28"/>
          <w:lang w:val="uk-UA"/>
        </w:rPr>
        <w:t>ого</w:t>
      </w:r>
      <w:r>
        <w:rPr>
          <w:sz w:val="28"/>
          <w:szCs w:val="28"/>
        </w:rPr>
        <w:t xml:space="preserve"> рок</w:t>
      </w:r>
      <w:r w:rsidR="005D66F4">
        <w:rPr>
          <w:sz w:val="28"/>
          <w:szCs w:val="28"/>
          <w:lang w:val="uk-UA"/>
        </w:rPr>
        <w:t>у залишилось на рівні з минулим роком</w:t>
      </w:r>
      <w:r>
        <w:rPr>
          <w:sz w:val="28"/>
          <w:szCs w:val="28"/>
        </w:rPr>
        <w:t xml:space="preserve">. Вперше взято на </w:t>
      </w:r>
      <w:r w:rsidR="0099606B">
        <w:rPr>
          <w:sz w:val="28"/>
          <w:szCs w:val="28"/>
          <w:lang w:val="uk-UA"/>
        </w:rPr>
        <w:t>42.3</w:t>
      </w:r>
      <w:r>
        <w:rPr>
          <w:sz w:val="28"/>
          <w:szCs w:val="28"/>
        </w:rPr>
        <w:t>% більше в порівнянні з 20</w:t>
      </w:r>
      <w:r w:rsidR="0099606B">
        <w:rPr>
          <w:sz w:val="28"/>
          <w:szCs w:val="28"/>
          <w:lang w:val="uk-UA"/>
        </w:rPr>
        <w:t>23</w:t>
      </w:r>
      <w:r>
        <w:rPr>
          <w:sz w:val="28"/>
          <w:szCs w:val="28"/>
        </w:rPr>
        <w:t xml:space="preserve"> роком. У 202</w:t>
      </w:r>
      <w:r w:rsidR="0099606B">
        <w:rPr>
          <w:sz w:val="28"/>
          <w:szCs w:val="28"/>
          <w:lang w:val="uk-UA"/>
        </w:rPr>
        <w:t>4</w:t>
      </w:r>
      <w:r w:rsidRPr="00567703">
        <w:rPr>
          <w:sz w:val="28"/>
          <w:szCs w:val="28"/>
        </w:rPr>
        <w:t xml:space="preserve"> році найбільше оздоровлено дітей </w:t>
      </w:r>
      <w:r>
        <w:rPr>
          <w:sz w:val="28"/>
          <w:szCs w:val="28"/>
          <w:lang w:val="uk-UA"/>
        </w:rPr>
        <w:t xml:space="preserve">амбулаторно, менше </w:t>
      </w:r>
      <w:r w:rsidRPr="00567703">
        <w:rPr>
          <w:sz w:val="28"/>
          <w:szCs w:val="28"/>
        </w:rPr>
        <w:t>санаторно, стаціонарно</w:t>
      </w:r>
      <w:r w:rsidR="0099606B">
        <w:rPr>
          <w:sz w:val="28"/>
          <w:szCs w:val="28"/>
          <w:lang w:val="uk-UA"/>
        </w:rPr>
        <w:t xml:space="preserve"> більше на 0.9</w:t>
      </w:r>
      <w:r>
        <w:rPr>
          <w:sz w:val="28"/>
          <w:szCs w:val="28"/>
          <w:lang w:val="uk-UA"/>
        </w:rPr>
        <w:t>%</w:t>
      </w:r>
      <w:r w:rsidRPr="00567703"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 xml:space="preserve">в </w:t>
      </w:r>
      <w:r>
        <w:rPr>
          <w:sz w:val="28"/>
          <w:szCs w:val="28"/>
        </w:rPr>
        <w:t>порівнянні</w:t>
      </w:r>
      <w:r w:rsidRPr="00567703">
        <w:rPr>
          <w:sz w:val="28"/>
          <w:szCs w:val="28"/>
        </w:rPr>
        <w:t xml:space="preserve"> з минулим роком.</w:t>
      </w:r>
      <w:r>
        <w:rPr>
          <w:sz w:val="28"/>
          <w:szCs w:val="28"/>
        </w:rPr>
        <w:t xml:space="preserve"> Ефективність оздоровлення з</w:t>
      </w:r>
      <w:r>
        <w:rPr>
          <w:sz w:val="28"/>
          <w:szCs w:val="28"/>
          <w:lang w:val="uk-UA"/>
        </w:rPr>
        <w:t xml:space="preserve">більшилась </w:t>
      </w:r>
      <w:r>
        <w:rPr>
          <w:sz w:val="28"/>
          <w:szCs w:val="28"/>
        </w:rPr>
        <w:t xml:space="preserve">  на </w:t>
      </w:r>
      <w:r w:rsidRPr="00567703">
        <w:rPr>
          <w:sz w:val="28"/>
          <w:szCs w:val="28"/>
        </w:rPr>
        <w:t xml:space="preserve"> </w:t>
      </w:r>
      <w:r w:rsidR="0099606B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.6% </w:t>
      </w:r>
      <w:r>
        <w:rPr>
          <w:sz w:val="28"/>
          <w:szCs w:val="28"/>
        </w:rPr>
        <w:t xml:space="preserve"> </w:t>
      </w:r>
      <w:r w:rsidRPr="00567703">
        <w:rPr>
          <w:sz w:val="28"/>
          <w:szCs w:val="28"/>
        </w:rPr>
        <w:t>порівняно з минулим роком.</w:t>
      </w:r>
    </w:p>
    <w:p w:rsidR="007E4D34" w:rsidRDefault="007E4D34" w:rsidP="007E4D34">
      <w:pPr>
        <w:rPr>
          <w:sz w:val="28"/>
          <w:szCs w:val="28"/>
        </w:rPr>
      </w:pPr>
    </w:p>
    <w:p w:rsidR="007E4D34" w:rsidRPr="007B60E5" w:rsidRDefault="007E4D34" w:rsidP="007E4D34">
      <w:pPr>
        <w:rPr>
          <w:b/>
          <w:bCs/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</w:t>
      </w:r>
      <w:r w:rsidRPr="007E5645">
        <w:rPr>
          <w:sz w:val="28"/>
          <w:szCs w:val="28"/>
        </w:rPr>
        <w:t xml:space="preserve"> </w:t>
      </w:r>
      <w:r w:rsidRPr="007B60E5">
        <w:rPr>
          <w:b/>
          <w:bCs/>
          <w:sz w:val="28"/>
          <w:szCs w:val="28"/>
        </w:rPr>
        <w:t>СТРАХОВА РОБОТА за 202</w:t>
      </w:r>
      <w:r w:rsidR="00686F94" w:rsidRPr="00317254">
        <w:rPr>
          <w:b/>
          <w:bCs/>
          <w:sz w:val="28"/>
          <w:szCs w:val="28"/>
        </w:rPr>
        <w:t>4</w:t>
      </w:r>
      <w:r w:rsidR="00697A39">
        <w:rPr>
          <w:b/>
          <w:bCs/>
          <w:sz w:val="28"/>
          <w:szCs w:val="28"/>
        </w:rPr>
        <w:t xml:space="preserve"> рік</w:t>
      </w:r>
    </w:p>
    <w:p w:rsidR="007E4D34" w:rsidRPr="007E5645" w:rsidRDefault="007E4D34" w:rsidP="007E4D34">
      <w:pPr>
        <w:rPr>
          <w:sz w:val="28"/>
          <w:szCs w:val="28"/>
        </w:rPr>
      </w:pPr>
    </w:p>
    <w:p w:rsidR="007E4D34" w:rsidRPr="00CA22CB" w:rsidRDefault="007E4D34" w:rsidP="007E4D34">
      <w:pPr>
        <w:rPr>
          <w:sz w:val="28"/>
          <w:szCs w:val="28"/>
          <w:lang w:val="uk-UA"/>
        </w:rPr>
      </w:pPr>
      <w:r w:rsidRPr="007E5645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 </w:t>
      </w:r>
      <w:r w:rsidR="0099606B">
        <w:rPr>
          <w:sz w:val="28"/>
          <w:szCs w:val="28"/>
        </w:rPr>
        <w:t xml:space="preserve">           202</w:t>
      </w:r>
      <w:r w:rsidR="00697A39"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20</w:t>
      </w:r>
      <w:r w:rsidR="00697A39">
        <w:rPr>
          <w:sz w:val="28"/>
          <w:szCs w:val="28"/>
          <w:lang w:val="uk-UA"/>
        </w:rPr>
        <w:t>23</w:t>
      </w:r>
      <w:r w:rsidR="0099606B">
        <w:rPr>
          <w:sz w:val="28"/>
          <w:szCs w:val="28"/>
          <w:lang w:val="uk-UA"/>
        </w:rPr>
        <w:t xml:space="preserve">        2024</w:t>
      </w:r>
      <w:r w:rsidR="00697A39">
        <w:rPr>
          <w:sz w:val="28"/>
          <w:szCs w:val="28"/>
          <w:lang w:val="uk-UA"/>
        </w:rPr>
        <w:t xml:space="preserve"> </w:t>
      </w:r>
    </w:p>
    <w:tbl>
      <w:tblPr>
        <w:tblW w:w="8560" w:type="dxa"/>
        <w:tblLook w:val="04A0" w:firstRow="1" w:lastRow="0" w:firstColumn="1" w:lastColumn="0" w:noHBand="0" w:noVBand="1"/>
      </w:tblPr>
      <w:tblGrid>
        <w:gridCol w:w="4180"/>
        <w:gridCol w:w="1460"/>
        <w:gridCol w:w="1460"/>
        <w:gridCol w:w="1460"/>
      </w:tblGrid>
      <w:tr w:rsidR="00B37869" w:rsidRPr="007E5645" w:rsidTr="003E6A4F">
        <w:trPr>
          <w:trHeight w:val="30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69" w:rsidRPr="007E5645" w:rsidRDefault="00B37869" w:rsidP="003E6A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Видано л/н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297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944</w:t>
            </w:r>
          </w:p>
        </w:tc>
      </w:tr>
      <w:tr w:rsidR="00B37869" w:rsidRPr="007E5645" w:rsidTr="003E6A4F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69" w:rsidRPr="007E5645" w:rsidRDefault="00B37869" w:rsidP="003E6A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  днів непрацездатності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2 086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1 739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5 054</w:t>
            </w:r>
          </w:p>
        </w:tc>
      </w:tr>
      <w:tr w:rsidR="00B37869" w:rsidRPr="007E5645" w:rsidTr="003E6A4F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69" w:rsidRPr="00D66695" w:rsidRDefault="00B37869" w:rsidP="003E6A4F">
            <w:pPr>
              <w:rPr>
                <w:sz w:val="28"/>
                <w:szCs w:val="28"/>
                <w:lang w:val="uk-UA"/>
              </w:rPr>
            </w:pPr>
            <w:r w:rsidRPr="007E5645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lang w:val="uk-UA"/>
              </w:rPr>
              <w:t>е</w:t>
            </w:r>
            <w:r>
              <w:rPr>
                <w:sz w:val="28"/>
                <w:szCs w:val="28"/>
              </w:rPr>
              <w:t>реднє</w:t>
            </w:r>
            <w:r w:rsidRPr="007E5645">
              <w:rPr>
                <w:sz w:val="28"/>
                <w:szCs w:val="28"/>
              </w:rPr>
              <w:t xml:space="preserve"> п</w:t>
            </w:r>
            <w:r>
              <w:rPr>
                <w:sz w:val="28"/>
                <w:szCs w:val="28"/>
                <w:lang w:val="uk-UA"/>
              </w:rPr>
              <w:t>е</w:t>
            </w:r>
            <w:r>
              <w:rPr>
                <w:sz w:val="28"/>
                <w:szCs w:val="28"/>
              </w:rPr>
              <w:t xml:space="preserve">ребування на </w:t>
            </w:r>
            <w:r w:rsidRPr="007E5645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  <w:lang w:val="uk-UA"/>
              </w:rPr>
              <w:t>/н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5,9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5,9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5,4</w:t>
            </w:r>
          </w:p>
        </w:tc>
      </w:tr>
      <w:tr w:rsidR="00B37869" w:rsidRPr="007E5645" w:rsidTr="003E6A4F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69" w:rsidRPr="007E5645" w:rsidRDefault="00B37869" w:rsidP="003E6A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Захворювань всьо</w:t>
            </w:r>
            <w:r w:rsidRPr="007E5645">
              <w:rPr>
                <w:sz w:val="28"/>
                <w:szCs w:val="28"/>
              </w:rPr>
              <w:t>го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23 874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31 117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35 231</w:t>
            </w:r>
          </w:p>
        </w:tc>
      </w:tr>
      <w:tr w:rsidR="00B37869" w:rsidRPr="007E5645" w:rsidTr="003E6A4F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69" w:rsidRPr="007E5645" w:rsidRDefault="00B37869" w:rsidP="003E6A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Відвідувань  всьо</w:t>
            </w:r>
            <w:r w:rsidRPr="007E5645">
              <w:rPr>
                <w:sz w:val="28"/>
                <w:szCs w:val="28"/>
              </w:rPr>
              <w:t>го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185 552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251 916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197 263</w:t>
            </w:r>
          </w:p>
        </w:tc>
      </w:tr>
      <w:tr w:rsidR="00B37869" w:rsidRPr="007E5645" w:rsidTr="003E6A4F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69" w:rsidRPr="007E5645" w:rsidRDefault="00B37869" w:rsidP="003E6A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Дітей всьо</w:t>
            </w:r>
            <w:r w:rsidRPr="007E5645">
              <w:rPr>
                <w:sz w:val="28"/>
                <w:szCs w:val="28"/>
              </w:rPr>
              <w:t>го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40 839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40 906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43 613</w:t>
            </w:r>
          </w:p>
        </w:tc>
      </w:tr>
      <w:tr w:rsidR="00B37869" w:rsidRPr="007E5645" w:rsidTr="003E6A4F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69" w:rsidRPr="00D66695" w:rsidRDefault="00B37869" w:rsidP="003E6A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Видано </w:t>
            </w:r>
            <w:r w:rsidRPr="007E5645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  <w:lang w:val="uk-UA"/>
              </w:rPr>
              <w:t>/н</w:t>
            </w:r>
            <w:r>
              <w:rPr>
                <w:sz w:val="28"/>
                <w:szCs w:val="28"/>
              </w:rPr>
              <w:t xml:space="preserve"> на 100 за</w:t>
            </w:r>
            <w:r>
              <w:rPr>
                <w:sz w:val="28"/>
                <w:szCs w:val="28"/>
                <w:lang w:val="uk-UA"/>
              </w:rPr>
              <w:t>хворювань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1,49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0,95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2,68</w:t>
            </w:r>
          </w:p>
        </w:tc>
      </w:tr>
      <w:tr w:rsidR="00B37869" w:rsidRPr="007E5645" w:rsidTr="003E6A4F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69" w:rsidRPr="007E5645" w:rsidRDefault="00B37869" w:rsidP="003E6A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Видано </w:t>
            </w:r>
            <w:r w:rsidRPr="007E5645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  <w:lang w:val="uk-UA"/>
              </w:rPr>
              <w:t>/н</w:t>
            </w:r>
            <w:r>
              <w:rPr>
                <w:sz w:val="28"/>
                <w:szCs w:val="28"/>
              </w:rPr>
              <w:t xml:space="preserve"> на 100 відвідувань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0,19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0,12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0,48</w:t>
            </w:r>
          </w:p>
        </w:tc>
      </w:tr>
      <w:tr w:rsidR="00B37869" w:rsidRPr="007E5645" w:rsidTr="003E6A4F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69" w:rsidRPr="007E5645" w:rsidRDefault="00B37869" w:rsidP="003E6A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Видано </w:t>
            </w:r>
            <w:r w:rsidRPr="007E5645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  <w:lang w:val="uk-UA"/>
              </w:rPr>
              <w:t>/н</w:t>
            </w:r>
            <w:r>
              <w:rPr>
                <w:sz w:val="28"/>
                <w:szCs w:val="28"/>
              </w:rPr>
              <w:t xml:space="preserve"> на 100 ді</w:t>
            </w:r>
            <w:r w:rsidRPr="007E5645">
              <w:rPr>
                <w:sz w:val="28"/>
                <w:szCs w:val="28"/>
              </w:rPr>
              <w:t>тей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0,87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0,73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2,16</w:t>
            </w:r>
          </w:p>
        </w:tc>
      </w:tr>
      <w:tr w:rsidR="00B37869" w:rsidRPr="007E5645" w:rsidTr="003E6A4F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69" w:rsidRPr="007E5645" w:rsidRDefault="00B37869" w:rsidP="003E6A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  випадків  на 1лікаря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4,20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3,5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13,4</w:t>
            </w:r>
          </w:p>
        </w:tc>
      </w:tr>
      <w:tr w:rsidR="00B37869" w:rsidRPr="007E5645" w:rsidTr="003E6A4F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69" w:rsidRPr="007E5645" w:rsidRDefault="00B37869" w:rsidP="003E6A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Видано </w:t>
            </w:r>
            <w:r w:rsidRPr="007E5645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  <w:lang w:val="uk-UA"/>
              </w:rPr>
              <w:t>/н</w:t>
            </w:r>
            <w:r w:rsidRPr="007E56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організован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</w:rPr>
              <w:t xml:space="preserve"> ді</w:t>
            </w:r>
            <w:r w:rsidRPr="007E5645">
              <w:rPr>
                <w:sz w:val="28"/>
                <w:szCs w:val="28"/>
              </w:rPr>
              <w:t>тям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887</w:t>
            </w:r>
          </w:p>
        </w:tc>
      </w:tr>
      <w:tr w:rsidR="00B37869" w:rsidRPr="007E5645" w:rsidTr="003E6A4F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69" w:rsidRPr="007E5645" w:rsidRDefault="00B37869" w:rsidP="003E6A4F">
            <w:pPr>
              <w:rPr>
                <w:sz w:val="28"/>
                <w:szCs w:val="28"/>
              </w:rPr>
            </w:pPr>
            <w:r w:rsidRPr="007E5645">
              <w:rPr>
                <w:sz w:val="28"/>
                <w:szCs w:val="28"/>
              </w:rPr>
              <w:t>%%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99,2%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0,0%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94,0%</w:t>
            </w:r>
          </w:p>
        </w:tc>
      </w:tr>
      <w:tr w:rsidR="00B37869" w:rsidRPr="007E5645" w:rsidTr="003E6A4F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69" w:rsidRPr="007E5645" w:rsidRDefault="00B37869" w:rsidP="003E6A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Ви</w:t>
            </w:r>
            <w:r w:rsidRPr="007E5645">
              <w:rPr>
                <w:sz w:val="28"/>
                <w:szCs w:val="28"/>
              </w:rPr>
              <w:t>дано л</w:t>
            </w:r>
            <w:r>
              <w:rPr>
                <w:sz w:val="28"/>
                <w:szCs w:val="28"/>
                <w:lang w:val="uk-UA"/>
              </w:rPr>
              <w:t>/</w:t>
            </w:r>
            <w:r>
              <w:rPr>
                <w:sz w:val="28"/>
                <w:szCs w:val="28"/>
              </w:rPr>
              <w:t xml:space="preserve"> по віковим групам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37869" w:rsidRPr="007E5645" w:rsidTr="003E6A4F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69" w:rsidRPr="007E5645" w:rsidRDefault="00B37869" w:rsidP="003E6A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 року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B37869" w:rsidRPr="007E5645" w:rsidTr="003E6A4F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69" w:rsidRPr="007E5645" w:rsidRDefault="00B37869" w:rsidP="003E6A4F">
            <w:pPr>
              <w:rPr>
                <w:sz w:val="28"/>
                <w:szCs w:val="28"/>
              </w:rPr>
            </w:pPr>
            <w:r w:rsidRPr="007E5645">
              <w:rPr>
                <w:sz w:val="28"/>
                <w:szCs w:val="28"/>
              </w:rPr>
              <w:t>%%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0,21%</w:t>
            </w:r>
          </w:p>
        </w:tc>
      </w:tr>
      <w:tr w:rsidR="00B37869" w:rsidRPr="007E5645" w:rsidTr="003E6A4F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69" w:rsidRPr="007E5645" w:rsidRDefault="00B37869" w:rsidP="003E6A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  1 року до 3-х років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210</w:t>
            </w:r>
          </w:p>
        </w:tc>
      </w:tr>
      <w:tr w:rsidR="00B37869" w:rsidRPr="007E5645" w:rsidTr="003E6A4F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69" w:rsidRPr="007E5645" w:rsidRDefault="00B37869" w:rsidP="003E6A4F">
            <w:pPr>
              <w:rPr>
                <w:sz w:val="28"/>
                <w:szCs w:val="28"/>
              </w:rPr>
            </w:pPr>
            <w:r w:rsidRPr="007E5645">
              <w:rPr>
                <w:sz w:val="28"/>
                <w:szCs w:val="28"/>
              </w:rPr>
              <w:t>%%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10,99%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21,21%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22,25%</w:t>
            </w:r>
          </w:p>
        </w:tc>
      </w:tr>
      <w:tr w:rsidR="00B37869" w:rsidRPr="007E5645" w:rsidTr="003E6A4F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69" w:rsidRPr="007E5645" w:rsidRDefault="00B37869" w:rsidP="003E6A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  4-х до 7-ми років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237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187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433</w:t>
            </w:r>
          </w:p>
        </w:tc>
      </w:tr>
      <w:tr w:rsidR="00B37869" w:rsidRPr="007E5645" w:rsidTr="003E6A4F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69" w:rsidRPr="007E5645" w:rsidRDefault="00B37869" w:rsidP="003E6A4F">
            <w:pPr>
              <w:rPr>
                <w:sz w:val="28"/>
                <w:szCs w:val="28"/>
              </w:rPr>
            </w:pPr>
            <w:r w:rsidRPr="007E5645">
              <w:rPr>
                <w:sz w:val="28"/>
                <w:szCs w:val="28"/>
              </w:rPr>
              <w:t>%%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66,76%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62,96%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45,87%</w:t>
            </w:r>
          </w:p>
        </w:tc>
      </w:tr>
      <w:tr w:rsidR="00B37869" w:rsidRPr="007E5645" w:rsidTr="003E6A4F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69" w:rsidRPr="007E5645" w:rsidRDefault="00B37869" w:rsidP="003E6A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 7-ми до 14-ти років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299</w:t>
            </w:r>
          </w:p>
        </w:tc>
      </w:tr>
      <w:tr w:rsidR="00B37869" w:rsidRPr="007E5645" w:rsidTr="003E6A4F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69" w:rsidRPr="007E5645" w:rsidRDefault="00B37869" w:rsidP="003E6A4F">
            <w:pPr>
              <w:rPr>
                <w:sz w:val="28"/>
                <w:szCs w:val="28"/>
              </w:rPr>
            </w:pPr>
            <w:r w:rsidRPr="007E5645">
              <w:rPr>
                <w:sz w:val="28"/>
                <w:szCs w:val="28"/>
              </w:rPr>
              <w:t>%%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17,18%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15,82%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31,67%</w:t>
            </w:r>
          </w:p>
        </w:tc>
      </w:tr>
      <w:tr w:rsidR="00B37869" w:rsidRPr="007E5645" w:rsidTr="003E6A4F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69" w:rsidRPr="007E5645" w:rsidRDefault="00B37869" w:rsidP="003E6A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</w:t>
            </w:r>
            <w:r>
              <w:rPr>
                <w:sz w:val="28"/>
                <w:szCs w:val="28"/>
                <w:lang w:val="uk-UA"/>
              </w:rPr>
              <w:t xml:space="preserve">кість </w:t>
            </w:r>
            <w:r>
              <w:rPr>
                <w:sz w:val="28"/>
                <w:szCs w:val="28"/>
              </w:rPr>
              <w:t xml:space="preserve"> виданих довідок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</w:tr>
      <w:tr w:rsidR="00B37869" w:rsidRPr="007E5645" w:rsidTr="003E6A4F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69" w:rsidRPr="007E5645" w:rsidRDefault="00B37869" w:rsidP="003E6A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</w:t>
            </w:r>
            <w:r>
              <w:rPr>
                <w:sz w:val="28"/>
                <w:szCs w:val="28"/>
                <w:lang w:val="uk-UA"/>
              </w:rPr>
              <w:t xml:space="preserve">ькість </w:t>
            </w:r>
            <w:r>
              <w:rPr>
                <w:sz w:val="28"/>
                <w:szCs w:val="28"/>
              </w:rPr>
              <w:t xml:space="preserve"> днів непрацездатності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375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230</w:t>
            </w:r>
          </w:p>
        </w:tc>
      </w:tr>
      <w:tr w:rsidR="00B37869" w:rsidRPr="007E5645" w:rsidTr="003E6A4F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69" w:rsidRPr="007E5645" w:rsidRDefault="00B37869" w:rsidP="003E6A4F">
            <w:pPr>
              <w:rPr>
                <w:sz w:val="28"/>
                <w:szCs w:val="28"/>
              </w:rPr>
            </w:pPr>
            <w:r w:rsidRPr="007E5645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lang w:val="uk-UA"/>
              </w:rPr>
              <w:t>е</w:t>
            </w:r>
            <w:r>
              <w:rPr>
                <w:sz w:val="28"/>
                <w:szCs w:val="28"/>
              </w:rPr>
              <w:t>реднє</w:t>
            </w:r>
            <w:r w:rsidRPr="007E5645">
              <w:rPr>
                <w:sz w:val="28"/>
                <w:szCs w:val="28"/>
              </w:rPr>
              <w:t xml:space="preserve"> п</w:t>
            </w:r>
            <w:r>
              <w:rPr>
                <w:sz w:val="28"/>
                <w:szCs w:val="28"/>
                <w:lang w:val="uk-UA"/>
              </w:rPr>
              <w:t>е</w:t>
            </w:r>
            <w:r>
              <w:rPr>
                <w:sz w:val="28"/>
                <w:szCs w:val="28"/>
              </w:rPr>
              <w:t>ребування  на довідці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6,15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4,60</w:t>
            </w:r>
          </w:p>
        </w:tc>
      </w:tr>
      <w:tr w:rsidR="00B37869" w:rsidRPr="007E5645" w:rsidTr="003E6A4F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69" w:rsidRPr="007E5645" w:rsidRDefault="00B37869" w:rsidP="003E6A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</w:t>
            </w:r>
            <w:r w:rsidRPr="007E5645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ано </w:t>
            </w:r>
            <w:r w:rsidRPr="007E5645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  <w:lang w:val="uk-UA"/>
              </w:rPr>
              <w:t>/н</w:t>
            </w:r>
            <w:r>
              <w:rPr>
                <w:sz w:val="28"/>
                <w:szCs w:val="28"/>
              </w:rPr>
              <w:t xml:space="preserve"> мен</w:t>
            </w:r>
            <w:r w:rsidRPr="007E5645">
              <w:rPr>
                <w:sz w:val="28"/>
                <w:szCs w:val="28"/>
              </w:rPr>
              <w:t>ше на 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B37869" w:rsidRPr="007E5645" w:rsidTr="003E6A4F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69" w:rsidRPr="007E5645" w:rsidRDefault="00B37869" w:rsidP="003E6A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бі</w:t>
            </w:r>
            <w:r w:rsidRPr="007E5645">
              <w:rPr>
                <w:sz w:val="28"/>
                <w:szCs w:val="28"/>
              </w:rPr>
              <w:t>льше на 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869" w:rsidRDefault="00B378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447</w:t>
            </w:r>
          </w:p>
        </w:tc>
      </w:tr>
    </w:tbl>
    <w:p w:rsidR="007E4D34" w:rsidRDefault="007E4D34" w:rsidP="007E4D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>Кількість</w:t>
      </w:r>
      <w:r w:rsidR="00317254">
        <w:rPr>
          <w:sz w:val="28"/>
          <w:szCs w:val="28"/>
        </w:rPr>
        <w:t xml:space="preserve"> </w:t>
      </w:r>
      <w:r w:rsidR="00317254">
        <w:rPr>
          <w:sz w:val="28"/>
          <w:szCs w:val="28"/>
          <w:lang w:val="uk-UA"/>
        </w:rPr>
        <w:t>МВТН</w:t>
      </w:r>
      <w:r w:rsidRPr="00D7124A">
        <w:rPr>
          <w:sz w:val="28"/>
          <w:szCs w:val="28"/>
        </w:rPr>
        <w:t xml:space="preserve">, в порівнянні з </w:t>
      </w:r>
      <w:r>
        <w:rPr>
          <w:sz w:val="28"/>
          <w:szCs w:val="28"/>
        </w:rPr>
        <w:t>минулим роком видано біл</w:t>
      </w:r>
      <w:r>
        <w:rPr>
          <w:sz w:val="28"/>
          <w:szCs w:val="28"/>
          <w:lang w:val="uk-UA"/>
        </w:rPr>
        <w:t>ь</w:t>
      </w:r>
      <w:r>
        <w:rPr>
          <w:sz w:val="28"/>
          <w:szCs w:val="28"/>
        </w:rPr>
        <w:t xml:space="preserve">ше на </w:t>
      </w:r>
      <w:r w:rsidR="00115183">
        <w:rPr>
          <w:sz w:val="28"/>
          <w:szCs w:val="28"/>
          <w:lang w:val="uk-UA"/>
        </w:rPr>
        <w:t>6</w:t>
      </w:r>
      <w:r w:rsidR="00D13C99">
        <w:rPr>
          <w:sz w:val="28"/>
          <w:szCs w:val="28"/>
          <w:lang w:val="uk-UA"/>
        </w:rPr>
        <w:t>47</w:t>
      </w:r>
      <w:r w:rsidRPr="00D7124A">
        <w:rPr>
          <w:sz w:val="28"/>
          <w:szCs w:val="28"/>
        </w:rPr>
        <w:t xml:space="preserve"> випад</w:t>
      </w:r>
      <w:r>
        <w:rPr>
          <w:sz w:val="28"/>
          <w:szCs w:val="28"/>
        </w:rPr>
        <w:t xml:space="preserve">ків, або на </w:t>
      </w:r>
      <w:r w:rsidR="00115183">
        <w:rPr>
          <w:sz w:val="28"/>
          <w:szCs w:val="28"/>
          <w:lang w:val="uk-UA"/>
        </w:rPr>
        <w:t>68,5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% біл</w:t>
      </w:r>
      <w:r>
        <w:rPr>
          <w:sz w:val="28"/>
          <w:szCs w:val="28"/>
          <w:lang w:val="uk-UA"/>
        </w:rPr>
        <w:t>ь</w:t>
      </w:r>
      <w:r>
        <w:rPr>
          <w:sz w:val="28"/>
          <w:szCs w:val="28"/>
        </w:rPr>
        <w:t>ше. Средня</w:t>
      </w:r>
      <w:r w:rsidRPr="00D7124A">
        <w:rPr>
          <w:sz w:val="28"/>
          <w:szCs w:val="28"/>
        </w:rPr>
        <w:t xml:space="preserve"> кількість перебування на</w:t>
      </w:r>
      <w:r>
        <w:rPr>
          <w:sz w:val="28"/>
          <w:szCs w:val="28"/>
          <w:lang w:val="uk-UA"/>
        </w:rPr>
        <w:t xml:space="preserve"> </w:t>
      </w:r>
      <w:r w:rsidR="00317254">
        <w:rPr>
          <w:sz w:val="28"/>
          <w:szCs w:val="28"/>
        </w:rPr>
        <w:t xml:space="preserve"> </w:t>
      </w:r>
      <w:r w:rsidR="00317254">
        <w:rPr>
          <w:sz w:val="28"/>
          <w:szCs w:val="28"/>
          <w:lang w:val="uk-UA"/>
        </w:rPr>
        <w:t>МВТН</w:t>
      </w:r>
      <w:r w:rsidR="00115183">
        <w:rPr>
          <w:sz w:val="28"/>
          <w:szCs w:val="28"/>
        </w:rPr>
        <w:t xml:space="preserve"> </w:t>
      </w:r>
      <w:r w:rsidR="00115183"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>.</w:t>
      </w:r>
      <w:r w:rsidR="00115183"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дня (проти 5.</w:t>
      </w:r>
      <w:r w:rsidR="00115183">
        <w:rPr>
          <w:sz w:val="28"/>
          <w:szCs w:val="28"/>
          <w:lang w:val="uk-UA"/>
        </w:rPr>
        <w:t>9</w:t>
      </w:r>
      <w:r w:rsidRPr="00D7124A">
        <w:rPr>
          <w:sz w:val="28"/>
          <w:szCs w:val="28"/>
        </w:rPr>
        <w:t xml:space="preserve"> дня в мин</w:t>
      </w:r>
      <w:r w:rsidR="00317254">
        <w:rPr>
          <w:sz w:val="28"/>
          <w:szCs w:val="28"/>
        </w:rPr>
        <w:t xml:space="preserve">улому році). Кількість виданих </w:t>
      </w:r>
      <w:r w:rsidR="00317254">
        <w:rPr>
          <w:sz w:val="28"/>
          <w:szCs w:val="28"/>
          <w:lang w:val="uk-UA"/>
        </w:rPr>
        <w:t>МВТН</w:t>
      </w:r>
      <w:r w:rsidRPr="00D7124A">
        <w:rPr>
          <w:sz w:val="28"/>
          <w:szCs w:val="28"/>
        </w:rPr>
        <w:t xml:space="preserve"> на 1 лікаря </w:t>
      </w:r>
      <w:r>
        <w:rPr>
          <w:sz w:val="28"/>
          <w:szCs w:val="28"/>
          <w:lang w:val="uk-UA"/>
        </w:rPr>
        <w:t>в порівнянні з минулим роком збільшилось.</w:t>
      </w:r>
      <w:r w:rsidRPr="00D7124A">
        <w:rPr>
          <w:sz w:val="28"/>
          <w:szCs w:val="28"/>
        </w:rPr>
        <w:t xml:space="preserve"> Основний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%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</w:rPr>
        <w:t xml:space="preserve"> 93.</w:t>
      </w:r>
      <w:r>
        <w:rPr>
          <w:sz w:val="28"/>
          <w:szCs w:val="28"/>
          <w:lang w:val="uk-UA"/>
        </w:rPr>
        <w:t>0%</w:t>
      </w:r>
      <w:r>
        <w:rPr>
          <w:sz w:val="28"/>
          <w:szCs w:val="28"/>
        </w:rPr>
        <w:t xml:space="preserve"> видано організованим дітям.</w:t>
      </w:r>
    </w:p>
    <w:p w:rsidR="007E4D34" w:rsidRDefault="007E4D34" w:rsidP="007E4D34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  <w:r w:rsidRPr="00554491">
        <w:rPr>
          <w:sz w:val="28"/>
          <w:szCs w:val="28"/>
        </w:rPr>
        <w:t>У п</w:t>
      </w:r>
      <w:r w:rsidR="00317254">
        <w:rPr>
          <w:sz w:val="28"/>
          <w:szCs w:val="28"/>
        </w:rPr>
        <w:t>орівнянні з минулим роком з</w:t>
      </w:r>
      <w:r w:rsidR="00317254">
        <w:rPr>
          <w:sz w:val="28"/>
          <w:szCs w:val="28"/>
          <w:lang w:val="uk-UA"/>
        </w:rPr>
        <w:t>біль</w:t>
      </w:r>
      <w:r>
        <w:rPr>
          <w:sz w:val="28"/>
          <w:szCs w:val="28"/>
        </w:rPr>
        <w:t xml:space="preserve">шилась </w:t>
      </w:r>
      <w:r w:rsidRPr="00554491">
        <w:rPr>
          <w:sz w:val="28"/>
          <w:szCs w:val="28"/>
        </w:rPr>
        <w:t xml:space="preserve"> кількість в</w:t>
      </w:r>
      <w:r w:rsidR="00317254">
        <w:rPr>
          <w:sz w:val="28"/>
          <w:szCs w:val="28"/>
        </w:rPr>
        <w:t xml:space="preserve">иданих довідок по догляду на </w:t>
      </w:r>
      <w:r w:rsidR="00317254"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>.</w:t>
      </w:r>
      <w:r w:rsidR="00317254">
        <w:rPr>
          <w:sz w:val="28"/>
          <w:szCs w:val="28"/>
          <w:lang w:val="uk-UA"/>
        </w:rPr>
        <w:t>36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%, </w:t>
      </w:r>
      <w:r w:rsidRPr="00554491">
        <w:rPr>
          <w:sz w:val="28"/>
          <w:szCs w:val="28"/>
        </w:rPr>
        <w:t>кільк</w:t>
      </w:r>
      <w:r w:rsidR="00822FAC">
        <w:rPr>
          <w:sz w:val="28"/>
          <w:szCs w:val="28"/>
        </w:rPr>
        <w:t>ість днів на довідках з</w:t>
      </w:r>
      <w:r w:rsidR="00822FAC">
        <w:rPr>
          <w:sz w:val="28"/>
          <w:szCs w:val="28"/>
          <w:lang w:val="uk-UA"/>
        </w:rPr>
        <w:t>біл</w:t>
      </w:r>
      <w:r>
        <w:rPr>
          <w:sz w:val="28"/>
          <w:szCs w:val="28"/>
        </w:rPr>
        <w:t xml:space="preserve">ьшилась  на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>.</w:t>
      </w:r>
      <w:r w:rsidR="00822FAC">
        <w:rPr>
          <w:sz w:val="28"/>
          <w:szCs w:val="28"/>
          <w:lang w:val="uk-UA"/>
        </w:rPr>
        <w:t>3</w:t>
      </w:r>
      <w:r w:rsidR="00317254" w:rsidRPr="00554491">
        <w:rPr>
          <w:sz w:val="28"/>
          <w:szCs w:val="28"/>
        </w:rPr>
        <w:t xml:space="preserve"> </w:t>
      </w:r>
      <w:r w:rsidRPr="00554491">
        <w:rPr>
          <w:sz w:val="28"/>
          <w:szCs w:val="28"/>
        </w:rPr>
        <w:t xml:space="preserve">%. Середнє </w:t>
      </w:r>
      <w:r>
        <w:rPr>
          <w:sz w:val="28"/>
          <w:szCs w:val="28"/>
        </w:rPr>
        <w:t>перебуван</w:t>
      </w:r>
      <w:r w:rsidR="00317254">
        <w:rPr>
          <w:sz w:val="28"/>
          <w:szCs w:val="28"/>
        </w:rPr>
        <w:t>ня на довідці зменьшилось на 0.</w:t>
      </w:r>
      <w:r w:rsidR="00317254"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дн.</w:t>
      </w:r>
    </w:p>
    <w:p w:rsidR="007E4D34" w:rsidRPr="00554491" w:rsidRDefault="007E4D34" w:rsidP="007E4D34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В</w:t>
      </w:r>
      <w:r w:rsidRPr="00554491">
        <w:rPr>
          <w:sz w:val="28"/>
          <w:szCs w:val="28"/>
        </w:rPr>
        <w:t>исновки:</w:t>
      </w:r>
    </w:p>
    <w:p w:rsidR="007E4D34" w:rsidRPr="00554491" w:rsidRDefault="007E4D34" w:rsidP="007E4D34">
      <w:pPr>
        <w:rPr>
          <w:sz w:val="28"/>
          <w:szCs w:val="28"/>
        </w:rPr>
      </w:pPr>
      <w:r>
        <w:rPr>
          <w:sz w:val="28"/>
          <w:szCs w:val="28"/>
        </w:rPr>
        <w:t>- Збільшилась</w:t>
      </w:r>
      <w:r w:rsidRPr="00554491">
        <w:rPr>
          <w:sz w:val="28"/>
          <w:szCs w:val="28"/>
        </w:rPr>
        <w:t xml:space="preserve"> кількість виданих  Л</w:t>
      </w:r>
      <w:r>
        <w:rPr>
          <w:sz w:val="28"/>
          <w:szCs w:val="28"/>
          <w:lang w:val="uk-UA"/>
        </w:rPr>
        <w:t>/Н</w:t>
      </w:r>
      <w:r>
        <w:rPr>
          <w:sz w:val="28"/>
          <w:szCs w:val="28"/>
        </w:rPr>
        <w:t xml:space="preserve"> на 34.</w:t>
      </w:r>
      <w:r>
        <w:rPr>
          <w:sz w:val="28"/>
          <w:szCs w:val="28"/>
          <w:lang w:val="uk-UA"/>
        </w:rPr>
        <w:t xml:space="preserve">2 </w:t>
      </w:r>
      <w:r w:rsidRPr="00554491">
        <w:rPr>
          <w:sz w:val="28"/>
          <w:szCs w:val="28"/>
        </w:rPr>
        <w:t>% проти минулого року.</w:t>
      </w:r>
    </w:p>
    <w:p w:rsidR="007E4D34" w:rsidRPr="00554491" w:rsidRDefault="007E4D34" w:rsidP="007E4D34">
      <w:pPr>
        <w:rPr>
          <w:sz w:val="28"/>
          <w:szCs w:val="28"/>
        </w:rPr>
      </w:pPr>
      <w:r>
        <w:rPr>
          <w:sz w:val="28"/>
          <w:szCs w:val="28"/>
        </w:rPr>
        <w:t>- П</w:t>
      </w:r>
      <w:r w:rsidRPr="00554491">
        <w:rPr>
          <w:sz w:val="28"/>
          <w:szCs w:val="28"/>
        </w:rPr>
        <w:t>оказник перебування на  Л</w:t>
      </w:r>
      <w:r>
        <w:rPr>
          <w:sz w:val="28"/>
          <w:szCs w:val="28"/>
          <w:lang w:val="uk-UA"/>
        </w:rPr>
        <w:t>Н</w:t>
      </w:r>
      <w:r w:rsidRPr="0055449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збільшився на 0.6 дня проти минулого року</w:t>
      </w:r>
      <w:r w:rsidRPr="00554491">
        <w:rPr>
          <w:sz w:val="28"/>
          <w:szCs w:val="28"/>
        </w:rPr>
        <w:t>.</w:t>
      </w:r>
    </w:p>
    <w:p w:rsidR="007E4D34" w:rsidRPr="00554491" w:rsidRDefault="007E4D34" w:rsidP="007E4D34">
      <w:pPr>
        <w:rPr>
          <w:sz w:val="28"/>
          <w:szCs w:val="28"/>
        </w:rPr>
      </w:pPr>
      <w:r w:rsidRPr="00554491">
        <w:rPr>
          <w:sz w:val="28"/>
          <w:szCs w:val="28"/>
        </w:rPr>
        <w:t>- Основний</w:t>
      </w:r>
      <w:r>
        <w:rPr>
          <w:sz w:val="28"/>
          <w:szCs w:val="28"/>
          <w:lang w:val="uk-UA"/>
        </w:rPr>
        <w:t xml:space="preserve">  </w:t>
      </w:r>
      <w:r w:rsidRPr="00554491">
        <w:rPr>
          <w:sz w:val="28"/>
          <w:szCs w:val="28"/>
        </w:rPr>
        <w:t>% видачі</w:t>
      </w:r>
      <w:r>
        <w:rPr>
          <w:sz w:val="28"/>
          <w:szCs w:val="28"/>
        </w:rPr>
        <w:t xml:space="preserve"> Б / Л організованим дітям (93.0</w:t>
      </w:r>
      <w:r w:rsidRPr="00554491">
        <w:rPr>
          <w:sz w:val="28"/>
          <w:szCs w:val="28"/>
        </w:rPr>
        <w:t>%).</w:t>
      </w:r>
    </w:p>
    <w:p w:rsidR="007E4D34" w:rsidRPr="00554491" w:rsidRDefault="007E4D34" w:rsidP="007E4D34">
      <w:pPr>
        <w:rPr>
          <w:sz w:val="28"/>
          <w:szCs w:val="28"/>
        </w:rPr>
      </w:pPr>
      <w:r w:rsidRPr="00554491">
        <w:rPr>
          <w:sz w:val="28"/>
          <w:szCs w:val="28"/>
        </w:rPr>
        <w:t>- Основний</w:t>
      </w:r>
      <w:r>
        <w:rPr>
          <w:sz w:val="28"/>
          <w:szCs w:val="28"/>
          <w:lang w:val="uk-UA"/>
        </w:rPr>
        <w:t xml:space="preserve"> </w:t>
      </w:r>
      <w:r w:rsidRPr="00554491">
        <w:rPr>
          <w:sz w:val="28"/>
          <w:szCs w:val="28"/>
        </w:rPr>
        <w:t>%</w:t>
      </w:r>
      <w:r>
        <w:rPr>
          <w:sz w:val="28"/>
          <w:szCs w:val="28"/>
          <w:lang w:val="uk-UA"/>
        </w:rPr>
        <w:t xml:space="preserve"> </w:t>
      </w:r>
      <w:r w:rsidRPr="00554491">
        <w:rPr>
          <w:sz w:val="28"/>
          <w:szCs w:val="28"/>
        </w:rPr>
        <w:t xml:space="preserve"> видачі дітям від 4-х до 7-ми років, що є статистично правильним.</w:t>
      </w:r>
    </w:p>
    <w:p w:rsidR="007E4D34" w:rsidRPr="00346C49" w:rsidRDefault="007E4D34" w:rsidP="007E4D34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- З 2021 р.  </w:t>
      </w:r>
      <w:r>
        <w:rPr>
          <w:sz w:val="28"/>
          <w:szCs w:val="28"/>
          <w:lang w:val="uk-UA"/>
        </w:rPr>
        <w:t>МВТН формуються в електронному вигляді та</w:t>
      </w:r>
      <w:r w:rsidRPr="00554491">
        <w:rPr>
          <w:sz w:val="28"/>
          <w:szCs w:val="28"/>
        </w:rPr>
        <w:t xml:space="preserve"> вводяться в єдиний електронний реєстр.</w:t>
      </w:r>
      <w:r>
        <w:rPr>
          <w:sz w:val="28"/>
          <w:szCs w:val="28"/>
          <w:lang w:val="uk-UA"/>
        </w:rPr>
        <w:t xml:space="preserve"> </w:t>
      </w:r>
    </w:p>
    <w:p w:rsidR="007E4D34" w:rsidRDefault="007E4D34" w:rsidP="007E4D34">
      <w:pPr>
        <w:rPr>
          <w:sz w:val="28"/>
          <w:szCs w:val="28"/>
        </w:rPr>
      </w:pPr>
      <w:r w:rsidRPr="00D809E6">
        <w:rPr>
          <w:sz w:val="28"/>
          <w:szCs w:val="28"/>
        </w:rPr>
        <w:t>- Зменьшилось  кількість виданих довідок по догляду</w:t>
      </w:r>
      <w:r>
        <w:rPr>
          <w:sz w:val="28"/>
          <w:szCs w:val="28"/>
          <w:lang w:val="uk-UA"/>
        </w:rPr>
        <w:t xml:space="preserve"> на 9.5% в порівнянні з минулим роком.</w:t>
      </w:r>
      <w:r w:rsidRPr="00D3277D">
        <w:rPr>
          <w:sz w:val="28"/>
          <w:szCs w:val="28"/>
        </w:rPr>
        <w:t xml:space="preserve">     </w:t>
      </w:r>
    </w:p>
    <w:p w:rsidR="007E4D34" w:rsidRPr="00D3277D" w:rsidRDefault="007E4D34" w:rsidP="007E4D34">
      <w:pPr>
        <w:rPr>
          <w:sz w:val="28"/>
          <w:szCs w:val="28"/>
        </w:rPr>
      </w:pPr>
    </w:p>
    <w:p w:rsidR="007E4D34" w:rsidRPr="00794736" w:rsidRDefault="007E4D34" w:rsidP="007E4D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Pr="007E5645">
        <w:rPr>
          <w:b/>
          <w:sz w:val="28"/>
          <w:szCs w:val="28"/>
        </w:rPr>
        <w:t xml:space="preserve">  </w:t>
      </w:r>
      <w:r w:rsidRPr="000A3AD2">
        <w:rPr>
          <w:b/>
          <w:sz w:val="28"/>
          <w:szCs w:val="28"/>
        </w:rPr>
        <w:t>СПОСТЕРЕЖЕННЯ ЗА</w:t>
      </w:r>
      <w:r>
        <w:rPr>
          <w:b/>
          <w:sz w:val="28"/>
          <w:szCs w:val="28"/>
          <w:lang w:val="uk-UA"/>
        </w:rPr>
        <w:t xml:space="preserve"> ДІТЬМИ З ІНВАЛІДНОСТЮ</w:t>
      </w:r>
    </w:p>
    <w:tbl>
      <w:tblPr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38"/>
        <w:gridCol w:w="1573"/>
        <w:gridCol w:w="1573"/>
        <w:gridCol w:w="1573"/>
      </w:tblGrid>
      <w:tr w:rsidR="007E4D34" w:rsidTr="003E6A4F">
        <w:tc>
          <w:tcPr>
            <w:tcW w:w="648" w:type="dxa"/>
          </w:tcPr>
          <w:p w:rsidR="007E4D34" w:rsidRDefault="007E4D34" w:rsidP="003E6A4F">
            <w:pPr>
              <w:jc w:val="both"/>
            </w:pPr>
          </w:p>
        </w:tc>
        <w:tc>
          <w:tcPr>
            <w:tcW w:w="4138" w:type="dxa"/>
          </w:tcPr>
          <w:p w:rsidR="007E4D34" w:rsidRDefault="007E4D34" w:rsidP="003E6A4F">
            <w:pPr>
              <w:jc w:val="both"/>
            </w:pPr>
          </w:p>
        </w:tc>
        <w:tc>
          <w:tcPr>
            <w:tcW w:w="1573" w:type="dxa"/>
          </w:tcPr>
          <w:p w:rsidR="007E4D34" w:rsidRDefault="00EC6767" w:rsidP="003E6A4F">
            <w:pPr>
              <w:jc w:val="center"/>
            </w:pPr>
            <w:r>
              <w:t>202</w:t>
            </w:r>
            <w:r>
              <w:rPr>
                <w:lang w:val="uk-UA"/>
              </w:rPr>
              <w:t>2</w:t>
            </w:r>
            <w:r w:rsidR="007E4D34">
              <w:t>р.</w:t>
            </w:r>
          </w:p>
        </w:tc>
        <w:tc>
          <w:tcPr>
            <w:tcW w:w="1573" w:type="dxa"/>
          </w:tcPr>
          <w:p w:rsidR="007E4D34" w:rsidRDefault="00EC6767" w:rsidP="003E6A4F">
            <w:pPr>
              <w:jc w:val="center"/>
            </w:pPr>
            <w:r>
              <w:rPr>
                <w:lang w:val="uk-UA"/>
              </w:rPr>
              <w:t>2023</w:t>
            </w:r>
            <w:r w:rsidR="007E4D34">
              <w:rPr>
                <w:lang w:val="uk-UA"/>
              </w:rPr>
              <w:t xml:space="preserve"> р.</w:t>
            </w:r>
          </w:p>
        </w:tc>
        <w:tc>
          <w:tcPr>
            <w:tcW w:w="1573" w:type="dxa"/>
          </w:tcPr>
          <w:p w:rsidR="007E4D34" w:rsidRPr="00BF758B" w:rsidRDefault="00EC6767" w:rsidP="003E6A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2024</w:t>
            </w:r>
            <w:r w:rsidR="007E4D34">
              <w:rPr>
                <w:lang w:val="uk-UA"/>
              </w:rPr>
              <w:t xml:space="preserve"> р.</w:t>
            </w:r>
          </w:p>
        </w:tc>
      </w:tr>
      <w:tr w:rsidR="00EC6767" w:rsidTr="00461F95">
        <w:tc>
          <w:tcPr>
            <w:tcW w:w="648" w:type="dxa"/>
          </w:tcPr>
          <w:p w:rsidR="00EC6767" w:rsidRDefault="00EC6767" w:rsidP="003E6A4F">
            <w:pPr>
              <w:jc w:val="both"/>
            </w:pPr>
            <w:r>
              <w:t>1.</w:t>
            </w:r>
          </w:p>
        </w:tc>
        <w:tc>
          <w:tcPr>
            <w:tcW w:w="4138" w:type="dxa"/>
          </w:tcPr>
          <w:p w:rsidR="00EC6767" w:rsidRDefault="00EC6767" w:rsidP="003E6A4F">
            <w:pPr>
              <w:jc w:val="both"/>
            </w:pPr>
            <w:r>
              <w:t>Під наглядом  дітей ИД  01.</w:t>
            </w:r>
            <w:r>
              <w:rPr>
                <w:lang w:val="uk-UA"/>
              </w:rPr>
              <w:t>10</w:t>
            </w:r>
            <w:r>
              <w:t>.</w:t>
            </w:r>
            <w:r>
              <w:rPr>
                <w:lang w:val="uk-UA"/>
              </w:rPr>
              <w:t>23</w:t>
            </w:r>
            <w:r>
              <w:t xml:space="preserve"> р.</w:t>
            </w:r>
          </w:p>
        </w:tc>
        <w:tc>
          <w:tcPr>
            <w:tcW w:w="1573" w:type="dxa"/>
            <w:vAlign w:val="bottom"/>
          </w:tcPr>
          <w:p w:rsidR="00EC6767" w:rsidRDefault="00EC6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722</w:t>
            </w:r>
          </w:p>
        </w:tc>
        <w:tc>
          <w:tcPr>
            <w:tcW w:w="1573" w:type="dxa"/>
            <w:vAlign w:val="bottom"/>
          </w:tcPr>
          <w:p w:rsidR="00EC6767" w:rsidRDefault="00EC676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740</w:t>
            </w:r>
          </w:p>
        </w:tc>
        <w:tc>
          <w:tcPr>
            <w:tcW w:w="1573" w:type="dxa"/>
            <w:vAlign w:val="bottom"/>
          </w:tcPr>
          <w:p w:rsidR="00EC6767" w:rsidRPr="00115183" w:rsidRDefault="00EC6767">
            <w:pPr>
              <w:rPr>
                <w:rFonts w:ascii="Calibri" w:hAnsi="Calibri" w:cs="Calibri"/>
                <w:b/>
                <w:bCs/>
                <w:color w:val="000000"/>
                <w:lang w:val="uk-U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  <w:r w:rsidR="001151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uk-UA"/>
              </w:rPr>
              <w:t>30</w:t>
            </w:r>
          </w:p>
        </w:tc>
      </w:tr>
      <w:tr w:rsidR="00EC6767" w:rsidTr="00461F95">
        <w:tc>
          <w:tcPr>
            <w:tcW w:w="648" w:type="dxa"/>
          </w:tcPr>
          <w:p w:rsidR="00EC6767" w:rsidRDefault="00EC6767" w:rsidP="003E6A4F">
            <w:pPr>
              <w:jc w:val="both"/>
            </w:pPr>
            <w:r>
              <w:t>2.</w:t>
            </w:r>
          </w:p>
        </w:tc>
        <w:tc>
          <w:tcPr>
            <w:tcW w:w="4138" w:type="dxa"/>
          </w:tcPr>
          <w:p w:rsidR="00EC6767" w:rsidRDefault="00EC6767" w:rsidP="003E6A4F">
            <w:pPr>
              <w:jc w:val="both"/>
            </w:pPr>
            <w:r>
              <w:t>Впер</w:t>
            </w:r>
            <w:r>
              <w:rPr>
                <w:lang w:val="uk-UA"/>
              </w:rPr>
              <w:t>ш</w:t>
            </w:r>
            <w:r>
              <w:t>е</w:t>
            </w:r>
            <w:r>
              <w:rPr>
                <w:lang w:val="uk-UA"/>
              </w:rPr>
              <w:t xml:space="preserve"> взято на облік </w:t>
            </w:r>
            <w:r>
              <w:t xml:space="preserve"> за рік </w:t>
            </w:r>
          </w:p>
        </w:tc>
        <w:tc>
          <w:tcPr>
            <w:tcW w:w="1573" w:type="dxa"/>
            <w:vAlign w:val="bottom"/>
          </w:tcPr>
          <w:p w:rsidR="00EC6767" w:rsidRDefault="00EC6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1573" w:type="dxa"/>
            <w:vAlign w:val="bottom"/>
          </w:tcPr>
          <w:p w:rsidR="00EC6767" w:rsidRDefault="00EC676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96</w:t>
            </w:r>
          </w:p>
        </w:tc>
        <w:tc>
          <w:tcPr>
            <w:tcW w:w="1573" w:type="dxa"/>
            <w:vAlign w:val="bottom"/>
          </w:tcPr>
          <w:p w:rsidR="00EC6767" w:rsidRDefault="00EC676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104</w:t>
            </w:r>
          </w:p>
        </w:tc>
      </w:tr>
      <w:tr w:rsidR="00EC6767" w:rsidTr="00461F95">
        <w:tc>
          <w:tcPr>
            <w:tcW w:w="648" w:type="dxa"/>
          </w:tcPr>
          <w:p w:rsidR="00EC6767" w:rsidRDefault="00EC6767" w:rsidP="003E6A4F">
            <w:pPr>
              <w:jc w:val="both"/>
            </w:pPr>
          </w:p>
        </w:tc>
        <w:tc>
          <w:tcPr>
            <w:tcW w:w="4138" w:type="dxa"/>
          </w:tcPr>
          <w:p w:rsidR="00EC6767" w:rsidRPr="004372B9" w:rsidRDefault="00EC6767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Із них первинна інвалідізація</w:t>
            </w:r>
          </w:p>
        </w:tc>
        <w:tc>
          <w:tcPr>
            <w:tcW w:w="1573" w:type="dxa"/>
            <w:vAlign w:val="bottom"/>
          </w:tcPr>
          <w:p w:rsidR="00EC6767" w:rsidRDefault="00EC6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573" w:type="dxa"/>
            <w:vAlign w:val="bottom"/>
          </w:tcPr>
          <w:p w:rsidR="00EC6767" w:rsidRDefault="00EC676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94</w:t>
            </w:r>
          </w:p>
        </w:tc>
        <w:tc>
          <w:tcPr>
            <w:tcW w:w="1573" w:type="dxa"/>
            <w:vAlign w:val="bottom"/>
          </w:tcPr>
          <w:p w:rsidR="00EC6767" w:rsidRDefault="00EC676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84</w:t>
            </w:r>
          </w:p>
        </w:tc>
      </w:tr>
      <w:tr w:rsidR="00EC6767" w:rsidTr="00461F95">
        <w:tc>
          <w:tcPr>
            <w:tcW w:w="648" w:type="dxa"/>
          </w:tcPr>
          <w:p w:rsidR="00EC6767" w:rsidRDefault="00EC6767" w:rsidP="003E6A4F">
            <w:pPr>
              <w:jc w:val="both"/>
            </w:pPr>
          </w:p>
        </w:tc>
        <w:tc>
          <w:tcPr>
            <w:tcW w:w="4138" w:type="dxa"/>
          </w:tcPr>
          <w:p w:rsidR="00EC6767" w:rsidRPr="004372B9" w:rsidRDefault="00EC6767" w:rsidP="003E6A4F">
            <w:pPr>
              <w:jc w:val="both"/>
              <w:rPr>
                <w:lang w:val="uk-UA"/>
              </w:rPr>
            </w:pPr>
            <w:r>
              <w:t>Під наглядом  на 01.</w:t>
            </w:r>
            <w:r>
              <w:rPr>
                <w:lang w:val="uk-UA"/>
              </w:rPr>
              <w:t>10</w:t>
            </w:r>
            <w:r>
              <w:t>.2</w:t>
            </w:r>
            <w:r>
              <w:rPr>
                <w:lang w:val="uk-UA"/>
              </w:rPr>
              <w:t>4 р.</w:t>
            </w:r>
          </w:p>
        </w:tc>
        <w:tc>
          <w:tcPr>
            <w:tcW w:w="1573" w:type="dxa"/>
            <w:vAlign w:val="bottom"/>
          </w:tcPr>
          <w:p w:rsidR="00EC6767" w:rsidRDefault="00EC6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736</w:t>
            </w:r>
          </w:p>
        </w:tc>
        <w:tc>
          <w:tcPr>
            <w:tcW w:w="1573" w:type="dxa"/>
            <w:vAlign w:val="bottom"/>
          </w:tcPr>
          <w:p w:rsidR="00EC6767" w:rsidRDefault="00EC676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1573" w:type="dxa"/>
            <w:vAlign w:val="bottom"/>
          </w:tcPr>
          <w:p w:rsidR="00EC6767" w:rsidRDefault="00EC676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855</w:t>
            </w:r>
          </w:p>
        </w:tc>
      </w:tr>
      <w:tr w:rsidR="00EC6767" w:rsidTr="00461F95">
        <w:tc>
          <w:tcPr>
            <w:tcW w:w="648" w:type="dxa"/>
          </w:tcPr>
          <w:p w:rsidR="00EC6767" w:rsidRDefault="00EC6767" w:rsidP="003E6A4F">
            <w:pPr>
              <w:jc w:val="both"/>
            </w:pPr>
            <w:r>
              <w:t>3.</w:t>
            </w:r>
          </w:p>
        </w:tc>
        <w:tc>
          <w:tcPr>
            <w:tcW w:w="4138" w:type="dxa"/>
          </w:tcPr>
          <w:p w:rsidR="00EC6767" w:rsidRDefault="00EC6767" w:rsidP="003E6A4F">
            <w:pPr>
              <w:jc w:val="both"/>
            </w:pPr>
            <w:r>
              <w:rPr>
                <w:lang w:val="uk-UA"/>
              </w:rPr>
              <w:t xml:space="preserve">На обліку  від </w:t>
            </w:r>
            <w:r>
              <w:t xml:space="preserve">0 до 3-х років </w:t>
            </w:r>
          </w:p>
        </w:tc>
        <w:tc>
          <w:tcPr>
            <w:tcW w:w="1573" w:type="dxa"/>
            <w:vAlign w:val="bottom"/>
          </w:tcPr>
          <w:p w:rsidR="00EC6767" w:rsidRDefault="00EC6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1573" w:type="dxa"/>
            <w:vAlign w:val="bottom"/>
          </w:tcPr>
          <w:p w:rsidR="00EC6767" w:rsidRDefault="00EC676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1573" w:type="dxa"/>
            <w:vAlign w:val="bottom"/>
          </w:tcPr>
          <w:p w:rsidR="00EC6767" w:rsidRDefault="00EC676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37</w:t>
            </w:r>
          </w:p>
        </w:tc>
      </w:tr>
      <w:tr w:rsidR="00EC6767" w:rsidTr="00461F95">
        <w:tc>
          <w:tcPr>
            <w:tcW w:w="648" w:type="dxa"/>
          </w:tcPr>
          <w:p w:rsidR="00EC6767" w:rsidRDefault="00EC6767" w:rsidP="003E6A4F">
            <w:pPr>
              <w:jc w:val="both"/>
            </w:pPr>
            <w:r>
              <w:t>4.</w:t>
            </w:r>
          </w:p>
        </w:tc>
        <w:tc>
          <w:tcPr>
            <w:tcW w:w="4138" w:type="dxa"/>
          </w:tcPr>
          <w:p w:rsidR="00EC6767" w:rsidRDefault="00EC6767" w:rsidP="003E6A4F">
            <w:pPr>
              <w:jc w:val="both"/>
            </w:pPr>
            <w:r>
              <w:rPr>
                <w:lang w:val="uk-UA"/>
              </w:rPr>
              <w:t xml:space="preserve">На обліку  від </w:t>
            </w:r>
            <w:r>
              <w:t xml:space="preserve"> 3 до 6 років</w:t>
            </w:r>
          </w:p>
        </w:tc>
        <w:tc>
          <w:tcPr>
            <w:tcW w:w="1573" w:type="dxa"/>
            <w:vAlign w:val="bottom"/>
          </w:tcPr>
          <w:p w:rsidR="00EC6767" w:rsidRDefault="00EC6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103</w:t>
            </w:r>
          </w:p>
        </w:tc>
        <w:tc>
          <w:tcPr>
            <w:tcW w:w="1573" w:type="dxa"/>
            <w:vAlign w:val="bottom"/>
          </w:tcPr>
          <w:p w:rsidR="00EC6767" w:rsidRDefault="00EC676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573" w:type="dxa"/>
            <w:vAlign w:val="bottom"/>
          </w:tcPr>
          <w:p w:rsidR="00EC6767" w:rsidRDefault="00EC676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120</w:t>
            </w:r>
          </w:p>
        </w:tc>
      </w:tr>
      <w:tr w:rsidR="00EC6767" w:rsidTr="00461F95">
        <w:tc>
          <w:tcPr>
            <w:tcW w:w="648" w:type="dxa"/>
          </w:tcPr>
          <w:p w:rsidR="00EC6767" w:rsidRDefault="00EC6767" w:rsidP="003E6A4F">
            <w:pPr>
              <w:jc w:val="both"/>
            </w:pPr>
            <w:r>
              <w:t>5.</w:t>
            </w:r>
          </w:p>
        </w:tc>
        <w:tc>
          <w:tcPr>
            <w:tcW w:w="4138" w:type="dxa"/>
          </w:tcPr>
          <w:p w:rsidR="00EC6767" w:rsidRPr="004372B9" w:rsidRDefault="00EC6767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 обліку  від </w:t>
            </w:r>
            <w:r>
              <w:t xml:space="preserve">7 до 14 </w:t>
            </w:r>
            <w:r>
              <w:rPr>
                <w:lang w:val="uk-UA"/>
              </w:rPr>
              <w:t>років</w:t>
            </w:r>
          </w:p>
        </w:tc>
        <w:tc>
          <w:tcPr>
            <w:tcW w:w="1573" w:type="dxa"/>
            <w:vAlign w:val="bottom"/>
          </w:tcPr>
          <w:p w:rsidR="00EC6767" w:rsidRDefault="00EC6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403</w:t>
            </w:r>
          </w:p>
        </w:tc>
        <w:tc>
          <w:tcPr>
            <w:tcW w:w="1573" w:type="dxa"/>
            <w:vAlign w:val="bottom"/>
          </w:tcPr>
          <w:p w:rsidR="00EC6767" w:rsidRDefault="00EC676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448</w:t>
            </w:r>
          </w:p>
        </w:tc>
        <w:tc>
          <w:tcPr>
            <w:tcW w:w="1573" w:type="dxa"/>
            <w:vAlign w:val="bottom"/>
          </w:tcPr>
          <w:p w:rsidR="00EC6767" w:rsidRDefault="00EC676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504</w:t>
            </w:r>
          </w:p>
        </w:tc>
      </w:tr>
      <w:tr w:rsidR="00EC6767" w:rsidTr="00461F95">
        <w:tc>
          <w:tcPr>
            <w:tcW w:w="648" w:type="dxa"/>
          </w:tcPr>
          <w:p w:rsidR="00EC6767" w:rsidRDefault="00EC6767" w:rsidP="003E6A4F">
            <w:pPr>
              <w:jc w:val="both"/>
            </w:pPr>
            <w:r>
              <w:t>6.</w:t>
            </w:r>
          </w:p>
        </w:tc>
        <w:tc>
          <w:tcPr>
            <w:tcW w:w="4138" w:type="dxa"/>
          </w:tcPr>
          <w:p w:rsidR="00EC6767" w:rsidRDefault="00EC6767" w:rsidP="003E6A4F">
            <w:pPr>
              <w:jc w:val="both"/>
            </w:pPr>
            <w:r>
              <w:rPr>
                <w:lang w:val="uk-UA"/>
              </w:rPr>
              <w:t xml:space="preserve">На обліку  від </w:t>
            </w:r>
            <w:r>
              <w:t>14 до 18</w:t>
            </w:r>
            <w:r>
              <w:rPr>
                <w:lang w:val="uk-UA"/>
              </w:rPr>
              <w:t xml:space="preserve"> років</w:t>
            </w:r>
          </w:p>
        </w:tc>
        <w:tc>
          <w:tcPr>
            <w:tcW w:w="1573" w:type="dxa"/>
            <w:vAlign w:val="bottom"/>
          </w:tcPr>
          <w:p w:rsidR="00EC6767" w:rsidRDefault="00EC6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167</w:t>
            </w:r>
          </w:p>
        </w:tc>
        <w:tc>
          <w:tcPr>
            <w:tcW w:w="1573" w:type="dxa"/>
            <w:vAlign w:val="bottom"/>
          </w:tcPr>
          <w:p w:rsidR="00EC6767" w:rsidRDefault="00EC676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186</w:t>
            </w:r>
          </w:p>
        </w:tc>
        <w:tc>
          <w:tcPr>
            <w:tcW w:w="1573" w:type="dxa"/>
            <w:vAlign w:val="bottom"/>
          </w:tcPr>
          <w:p w:rsidR="00EC6767" w:rsidRDefault="00EC676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194</w:t>
            </w:r>
          </w:p>
        </w:tc>
      </w:tr>
      <w:tr w:rsidR="00EC6767" w:rsidTr="00461F95">
        <w:tc>
          <w:tcPr>
            <w:tcW w:w="648" w:type="dxa"/>
          </w:tcPr>
          <w:p w:rsidR="00EC6767" w:rsidRDefault="00EC6767" w:rsidP="003E6A4F">
            <w:pPr>
              <w:jc w:val="both"/>
            </w:pPr>
            <w:r>
              <w:t>7.</w:t>
            </w:r>
          </w:p>
        </w:tc>
        <w:tc>
          <w:tcPr>
            <w:tcW w:w="4138" w:type="dxa"/>
          </w:tcPr>
          <w:p w:rsidR="00EC6767" w:rsidRDefault="00EC6767" w:rsidP="003E6A4F">
            <w:pPr>
              <w:jc w:val="both"/>
            </w:pPr>
            <w:r>
              <w:t>Оздоровлено в стаціонарі</w:t>
            </w:r>
          </w:p>
        </w:tc>
        <w:tc>
          <w:tcPr>
            <w:tcW w:w="1573" w:type="dxa"/>
            <w:vAlign w:val="bottom"/>
          </w:tcPr>
          <w:p w:rsidR="00EC6767" w:rsidRDefault="00EC6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165</w:t>
            </w:r>
          </w:p>
        </w:tc>
        <w:tc>
          <w:tcPr>
            <w:tcW w:w="1573" w:type="dxa"/>
            <w:vAlign w:val="bottom"/>
          </w:tcPr>
          <w:p w:rsidR="00EC6767" w:rsidRDefault="00EC676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573" w:type="dxa"/>
            <w:vAlign w:val="bottom"/>
          </w:tcPr>
          <w:p w:rsidR="00EC6767" w:rsidRDefault="00EC676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179</w:t>
            </w:r>
          </w:p>
        </w:tc>
      </w:tr>
      <w:tr w:rsidR="00EC6767" w:rsidTr="00461F95">
        <w:tc>
          <w:tcPr>
            <w:tcW w:w="648" w:type="dxa"/>
          </w:tcPr>
          <w:p w:rsidR="00EC6767" w:rsidRDefault="00EC6767" w:rsidP="003E6A4F">
            <w:pPr>
              <w:jc w:val="both"/>
            </w:pPr>
            <w:r>
              <w:t xml:space="preserve">8. </w:t>
            </w:r>
          </w:p>
        </w:tc>
        <w:tc>
          <w:tcPr>
            <w:tcW w:w="4138" w:type="dxa"/>
          </w:tcPr>
          <w:p w:rsidR="00EC6767" w:rsidRDefault="00EC6767" w:rsidP="003E6A4F">
            <w:pPr>
              <w:jc w:val="both"/>
            </w:pPr>
            <w:r>
              <w:t>Оздоровлено амбулаторно</w:t>
            </w:r>
          </w:p>
        </w:tc>
        <w:tc>
          <w:tcPr>
            <w:tcW w:w="1573" w:type="dxa"/>
            <w:vAlign w:val="bottom"/>
          </w:tcPr>
          <w:p w:rsidR="00EC6767" w:rsidRDefault="00EC6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670</w:t>
            </w:r>
          </w:p>
        </w:tc>
        <w:tc>
          <w:tcPr>
            <w:tcW w:w="1573" w:type="dxa"/>
            <w:vAlign w:val="bottom"/>
          </w:tcPr>
          <w:p w:rsidR="00EC6767" w:rsidRDefault="00EC676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671</w:t>
            </w:r>
          </w:p>
        </w:tc>
        <w:tc>
          <w:tcPr>
            <w:tcW w:w="1573" w:type="dxa"/>
            <w:vAlign w:val="bottom"/>
          </w:tcPr>
          <w:p w:rsidR="00EC6767" w:rsidRDefault="00EC676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800</w:t>
            </w:r>
          </w:p>
        </w:tc>
      </w:tr>
      <w:tr w:rsidR="00EC6767" w:rsidTr="00461F95">
        <w:tc>
          <w:tcPr>
            <w:tcW w:w="648" w:type="dxa"/>
          </w:tcPr>
          <w:p w:rsidR="00EC6767" w:rsidRDefault="00EC6767" w:rsidP="003E6A4F">
            <w:pPr>
              <w:jc w:val="both"/>
            </w:pPr>
            <w:r>
              <w:t>9.</w:t>
            </w:r>
          </w:p>
        </w:tc>
        <w:tc>
          <w:tcPr>
            <w:tcW w:w="4138" w:type="dxa"/>
          </w:tcPr>
          <w:p w:rsidR="00EC6767" w:rsidRDefault="00EC6767" w:rsidP="003E6A4F">
            <w:pPr>
              <w:jc w:val="both"/>
            </w:pPr>
            <w:r>
              <w:t>Оздоровлено санаторно</w:t>
            </w:r>
          </w:p>
        </w:tc>
        <w:tc>
          <w:tcPr>
            <w:tcW w:w="1573" w:type="dxa"/>
            <w:vAlign w:val="bottom"/>
          </w:tcPr>
          <w:p w:rsidR="00EC6767" w:rsidRDefault="00EC6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573" w:type="dxa"/>
            <w:vAlign w:val="bottom"/>
          </w:tcPr>
          <w:p w:rsidR="00EC6767" w:rsidRDefault="00EC676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573" w:type="dxa"/>
            <w:vAlign w:val="bottom"/>
          </w:tcPr>
          <w:p w:rsidR="00EC6767" w:rsidRDefault="00EC676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EC6767" w:rsidTr="00461F95">
        <w:tc>
          <w:tcPr>
            <w:tcW w:w="648" w:type="dxa"/>
          </w:tcPr>
          <w:p w:rsidR="00EC6767" w:rsidRDefault="00EC6767" w:rsidP="003E6A4F">
            <w:pPr>
              <w:jc w:val="both"/>
            </w:pPr>
            <w:r>
              <w:lastRenderedPageBreak/>
              <w:t>10.</w:t>
            </w:r>
          </w:p>
        </w:tc>
        <w:tc>
          <w:tcPr>
            <w:tcW w:w="4138" w:type="dxa"/>
          </w:tcPr>
          <w:p w:rsidR="00EC6767" w:rsidRDefault="00EC6767" w:rsidP="003E6A4F">
            <w:pPr>
              <w:jc w:val="both"/>
            </w:pPr>
            <w:r>
              <w:t xml:space="preserve">Показ. первинної </w:t>
            </w:r>
            <w:r>
              <w:rPr>
                <w:lang w:val="uk-UA"/>
              </w:rPr>
              <w:t>і</w:t>
            </w:r>
            <w:r>
              <w:t>нвалідизації</w:t>
            </w:r>
          </w:p>
        </w:tc>
        <w:tc>
          <w:tcPr>
            <w:tcW w:w="1573" w:type="dxa"/>
            <w:vAlign w:val="bottom"/>
          </w:tcPr>
          <w:p w:rsidR="00EC6767" w:rsidRDefault="00EC6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19,60</w:t>
            </w:r>
          </w:p>
        </w:tc>
        <w:tc>
          <w:tcPr>
            <w:tcW w:w="1573" w:type="dxa"/>
            <w:vAlign w:val="bottom"/>
          </w:tcPr>
          <w:p w:rsidR="00EC6767" w:rsidRDefault="00EC6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23,00</w:t>
            </w:r>
          </w:p>
        </w:tc>
        <w:tc>
          <w:tcPr>
            <w:tcW w:w="1573" w:type="dxa"/>
            <w:vAlign w:val="bottom"/>
          </w:tcPr>
          <w:p w:rsidR="00EC6767" w:rsidRDefault="00EC6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19,30</w:t>
            </w:r>
          </w:p>
        </w:tc>
      </w:tr>
      <w:tr w:rsidR="00EC6767" w:rsidTr="00461F95">
        <w:tc>
          <w:tcPr>
            <w:tcW w:w="648" w:type="dxa"/>
          </w:tcPr>
          <w:p w:rsidR="00EC6767" w:rsidRDefault="00EC6767" w:rsidP="003E6A4F">
            <w:pPr>
              <w:jc w:val="both"/>
            </w:pPr>
            <w:r>
              <w:t xml:space="preserve">11. </w:t>
            </w:r>
          </w:p>
        </w:tc>
        <w:tc>
          <w:tcPr>
            <w:tcW w:w="4138" w:type="dxa"/>
          </w:tcPr>
          <w:p w:rsidR="00EC6767" w:rsidRDefault="00EC6767" w:rsidP="003E6A4F">
            <w:pPr>
              <w:jc w:val="both"/>
            </w:pPr>
            <w:r>
              <w:t>Показн. з</w:t>
            </w:r>
            <w:r>
              <w:rPr>
                <w:lang w:val="uk-UA"/>
              </w:rPr>
              <w:t xml:space="preserve">агальної </w:t>
            </w:r>
            <w:r>
              <w:t xml:space="preserve"> </w:t>
            </w:r>
            <w:r>
              <w:rPr>
                <w:lang w:val="uk-UA"/>
              </w:rPr>
              <w:t>і</w:t>
            </w:r>
            <w:r>
              <w:t>нвал</w:t>
            </w:r>
            <w:r>
              <w:rPr>
                <w:lang w:val="uk-UA"/>
              </w:rPr>
              <w:t>і</w:t>
            </w:r>
            <w:r>
              <w:t>дизації</w:t>
            </w:r>
          </w:p>
        </w:tc>
        <w:tc>
          <w:tcPr>
            <w:tcW w:w="1573" w:type="dxa"/>
            <w:vAlign w:val="bottom"/>
          </w:tcPr>
          <w:p w:rsidR="00EC6767" w:rsidRDefault="00EC6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180,2</w:t>
            </w:r>
          </w:p>
        </w:tc>
        <w:tc>
          <w:tcPr>
            <w:tcW w:w="1573" w:type="dxa"/>
            <w:vAlign w:val="bottom"/>
          </w:tcPr>
          <w:p w:rsidR="00EC6767" w:rsidRDefault="00EC6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197,8</w:t>
            </w:r>
          </w:p>
        </w:tc>
        <w:tc>
          <w:tcPr>
            <w:tcW w:w="1573" w:type="dxa"/>
            <w:vAlign w:val="bottom"/>
          </w:tcPr>
          <w:p w:rsidR="00EC6767" w:rsidRDefault="00EC6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196,0</w:t>
            </w:r>
          </w:p>
        </w:tc>
      </w:tr>
      <w:tr w:rsidR="007E4D34" w:rsidTr="003E6A4F">
        <w:tc>
          <w:tcPr>
            <w:tcW w:w="648" w:type="dxa"/>
          </w:tcPr>
          <w:p w:rsidR="007E4D34" w:rsidRDefault="007E4D34" w:rsidP="003E6A4F">
            <w:pPr>
              <w:jc w:val="both"/>
            </w:pPr>
            <w:r>
              <w:t>12</w:t>
            </w:r>
          </w:p>
        </w:tc>
        <w:tc>
          <w:tcPr>
            <w:tcW w:w="4138" w:type="dxa"/>
          </w:tcPr>
          <w:p w:rsidR="007E4D34" w:rsidRDefault="007E4D34" w:rsidP="003E6A4F">
            <w:pPr>
              <w:jc w:val="both"/>
            </w:pPr>
            <w:r>
              <w:t>Оздоровлено оперативно</w:t>
            </w:r>
          </w:p>
        </w:tc>
        <w:tc>
          <w:tcPr>
            <w:tcW w:w="1573" w:type="dxa"/>
          </w:tcPr>
          <w:p w:rsidR="007E4D34" w:rsidRDefault="007E4D34" w:rsidP="003E6A4F">
            <w:pPr>
              <w:jc w:val="center"/>
            </w:pPr>
          </w:p>
        </w:tc>
        <w:tc>
          <w:tcPr>
            <w:tcW w:w="1573" w:type="dxa"/>
          </w:tcPr>
          <w:p w:rsidR="007E4D34" w:rsidRDefault="007E4D34" w:rsidP="003E6A4F">
            <w:pPr>
              <w:jc w:val="center"/>
            </w:pPr>
          </w:p>
        </w:tc>
        <w:tc>
          <w:tcPr>
            <w:tcW w:w="1573" w:type="dxa"/>
          </w:tcPr>
          <w:p w:rsidR="007E4D34" w:rsidRPr="00D81CD5" w:rsidRDefault="007E4D34" w:rsidP="003E6A4F">
            <w:pPr>
              <w:jc w:val="center"/>
              <w:rPr>
                <w:lang w:val="uk-UA"/>
              </w:rPr>
            </w:pPr>
          </w:p>
        </w:tc>
      </w:tr>
    </w:tbl>
    <w:p w:rsidR="007E4D34" w:rsidRPr="00965E30" w:rsidRDefault="007E4D34" w:rsidP="007E4D34">
      <w:pPr>
        <w:jc w:val="both"/>
        <w:rPr>
          <w:sz w:val="28"/>
          <w:szCs w:val="28"/>
        </w:rPr>
      </w:pPr>
      <w:r w:rsidRPr="00965E30">
        <w:rPr>
          <w:sz w:val="28"/>
          <w:szCs w:val="28"/>
        </w:rPr>
        <w:t xml:space="preserve"> </w:t>
      </w:r>
    </w:p>
    <w:p w:rsidR="007E4D34" w:rsidRPr="009952E5" w:rsidRDefault="007E4D34" w:rsidP="007E4D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EC6767">
        <w:rPr>
          <w:sz w:val="28"/>
          <w:szCs w:val="28"/>
        </w:rPr>
        <w:t xml:space="preserve"> </w:t>
      </w:r>
      <w:r w:rsidR="00EC6767">
        <w:rPr>
          <w:sz w:val="28"/>
          <w:szCs w:val="28"/>
          <w:lang w:val="uk-UA"/>
        </w:rPr>
        <w:t>П</w:t>
      </w:r>
      <w:r>
        <w:rPr>
          <w:sz w:val="28"/>
          <w:szCs w:val="28"/>
        </w:rPr>
        <w:t xml:space="preserve">оказник первинної інвалідизації </w:t>
      </w:r>
      <w:r>
        <w:rPr>
          <w:sz w:val="28"/>
          <w:szCs w:val="28"/>
          <w:lang w:val="uk-UA"/>
        </w:rPr>
        <w:t xml:space="preserve">залишився на рівні з </w:t>
      </w:r>
      <w:r w:rsidR="00EC6767">
        <w:rPr>
          <w:sz w:val="28"/>
          <w:szCs w:val="28"/>
          <w:lang w:val="uk-UA"/>
        </w:rPr>
        <w:t>2022</w:t>
      </w:r>
      <w:r>
        <w:rPr>
          <w:sz w:val="28"/>
          <w:szCs w:val="28"/>
          <w:lang w:val="uk-UA"/>
        </w:rPr>
        <w:t xml:space="preserve"> роком</w:t>
      </w:r>
      <w:r w:rsidR="00EC6767">
        <w:rPr>
          <w:sz w:val="28"/>
          <w:szCs w:val="28"/>
          <w:lang w:val="uk-UA"/>
        </w:rPr>
        <w:t>, та зменшився на 3,7% по відношенню з 2023р.</w:t>
      </w:r>
      <w:r>
        <w:rPr>
          <w:sz w:val="28"/>
          <w:szCs w:val="28"/>
          <w:lang w:val="uk-UA"/>
        </w:rPr>
        <w:t xml:space="preserve">. </w:t>
      </w:r>
      <w:r w:rsidR="00BB0DB0">
        <w:rPr>
          <w:sz w:val="28"/>
          <w:szCs w:val="28"/>
          <w:lang w:val="uk-UA"/>
        </w:rPr>
        <w:t>П</w:t>
      </w:r>
      <w:r w:rsidRPr="00472F78">
        <w:rPr>
          <w:sz w:val="28"/>
          <w:szCs w:val="28"/>
          <w:lang w:val="uk-UA"/>
        </w:rPr>
        <w:t xml:space="preserve">оказник загальної інвалідизації </w:t>
      </w:r>
      <w:r w:rsidR="00B94DDE">
        <w:rPr>
          <w:sz w:val="28"/>
          <w:szCs w:val="28"/>
          <w:lang w:val="uk-UA"/>
        </w:rPr>
        <w:t xml:space="preserve"> лишився на рівні з  минулим роком і складає  196.0. Показник  58.9</w:t>
      </w:r>
      <w:r>
        <w:rPr>
          <w:sz w:val="28"/>
          <w:szCs w:val="28"/>
          <w:lang w:val="uk-UA"/>
        </w:rPr>
        <w:t>%</w:t>
      </w:r>
      <w:r w:rsidRPr="00472F78">
        <w:rPr>
          <w:sz w:val="28"/>
          <w:szCs w:val="28"/>
          <w:lang w:val="uk-UA"/>
        </w:rPr>
        <w:t xml:space="preserve"> інвалідів у віковій групі від 7 до 14 років, що є статистично правильним показником. Поліпшилось  </w:t>
      </w:r>
      <w:r>
        <w:rPr>
          <w:sz w:val="28"/>
          <w:szCs w:val="28"/>
          <w:lang w:val="uk-UA"/>
        </w:rPr>
        <w:t>в</w:t>
      </w:r>
      <w:r w:rsidRPr="00472F78">
        <w:rPr>
          <w:sz w:val="28"/>
          <w:szCs w:val="28"/>
          <w:lang w:val="uk-UA"/>
        </w:rPr>
        <w:t>иявлення дітей з вродженою патологією і своєчасне оформлення допомоги по інвалідності. Оздоровлено інвалідів в санаторіях</w:t>
      </w:r>
      <w:r>
        <w:rPr>
          <w:sz w:val="28"/>
          <w:szCs w:val="28"/>
          <w:lang w:val="uk-UA"/>
        </w:rPr>
        <w:t xml:space="preserve"> </w:t>
      </w:r>
      <w:r w:rsidR="00B94DDE">
        <w:rPr>
          <w:sz w:val="28"/>
          <w:szCs w:val="28"/>
          <w:lang w:val="uk-UA"/>
        </w:rPr>
        <w:t xml:space="preserve"> зменшилось в порівнянні </w:t>
      </w:r>
      <w:r w:rsidRPr="00472F78">
        <w:rPr>
          <w:sz w:val="28"/>
          <w:szCs w:val="28"/>
          <w:lang w:val="uk-UA"/>
        </w:rPr>
        <w:t xml:space="preserve">з минулим роком. </w:t>
      </w:r>
      <w:r w:rsidR="00B94DDE">
        <w:rPr>
          <w:sz w:val="28"/>
          <w:szCs w:val="28"/>
          <w:lang w:val="uk-UA"/>
        </w:rPr>
        <w:t>61</w:t>
      </w:r>
      <w:r w:rsidR="00B94DDE">
        <w:rPr>
          <w:sz w:val="28"/>
          <w:szCs w:val="28"/>
        </w:rPr>
        <w:t xml:space="preserve"> д</w:t>
      </w:r>
      <w:r w:rsidR="00B94DDE">
        <w:rPr>
          <w:sz w:val="28"/>
          <w:szCs w:val="28"/>
          <w:lang w:val="uk-UA"/>
        </w:rPr>
        <w:t>итина</w:t>
      </w:r>
      <w:r w:rsidRPr="007D2375">
        <w:rPr>
          <w:sz w:val="28"/>
          <w:szCs w:val="28"/>
        </w:rPr>
        <w:t xml:space="preserve"> </w:t>
      </w:r>
      <w:r w:rsidR="00B94DDE">
        <w:rPr>
          <w:sz w:val="28"/>
          <w:szCs w:val="28"/>
          <w:lang w:val="uk-UA"/>
        </w:rPr>
        <w:t>з інвалідністю, зі статусом « Тимчасово переміщена особа» прибула</w:t>
      </w:r>
      <w:r>
        <w:rPr>
          <w:sz w:val="28"/>
          <w:szCs w:val="28"/>
          <w:lang w:val="uk-UA"/>
        </w:rPr>
        <w:t xml:space="preserve"> </w:t>
      </w:r>
      <w:r w:rsidR="00B94DDE">
        <w:rPr>
          <w:sz w:val="28"/>
          <w:szCs w:val="28"/>
        </w:rPr>
        <w:t xml:space="preserve"> під спостереження</w:t>
      </w:r>
      <w:r>
        <w:rPr>
          <w:sz w:val="28"/>
          <w:szCs w:val="28"/>
        </w:rPr>
        <w:t xml:space="preserve">. </w:t>
      </w:r>
    </w:p>
    <w:p w:rsidR="007E4D34" w:rsidRDefault="007E4D34" w:rsidP="007E4D34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</w:t>
      </w:r>
      <w:r w:rsidR="00B94DDE">
        <w:rPr>
          <w:sz w:val="28"/>
          <w:szCs w:val="28"/>
        </w:rPr>
        <w:t>У підгрупі «А» на 01.</w:t>
      </w:r>
      <w:r w:rsidR="00B94DDE">
        <w:rPr>
          <w:sz w:val="28"/>
          <w:szCs w:val="28"/>
          <w:lang w:val="uk-UA"/>
        </w:rPr>
        <w:t>10</w:t>
      </w:r>
      <w:r>
        <w:rPr>
          <w:sz w:val="28"/>
          <w:szCs w:val="28"/>
        </w:rPr>
        <w:t>.</w:t>
      </w:r>
      <w:r w:rsidR="00B94DDE">
        <w:rPr>
          <w:sz w:val="28"/>
          <w:szCs w:val="28"/>
          <w:lang w:val="uk-UA"/>
        </w:rPr>
        <w:t>24</w:t>
      </w:r>
      <w:r>
        <w:rPr>
          <w:sz w:val="28"/>
          <w:szCs w:val="28"/>
        </w:rPr>
        <w:t xml:space="preserve"> р </w:t>
      </w:r>
      <w:r w:rsidR="00B94DDE">
        <w:rPr>
          <w:sz w:val="28"/>
          <w:szCs w:val="28"/>
          <w:lang w:val="uk-UA"/>
        </w:rPr>
        <w:t>кількість дітей 96</w:t>
      </w:r>
      <w:r w:rsidRPr="007D2375">
        <w:rPr>
          <w:sz w:val="28"/>
          <w:szCs w:val="28"/>
        </w:rPr>
        <w:t>.</w:t>
      </w:r>
    </w:p>
    <w:p w:rsidR="007E4D34" w:rsidRDefault="007E4D34" w:rsidP="007E4D34">
      <w:pPr>
        <w:jc w:val="both"/>
        <w:rPr>
          <w:sz w:val="28"/>
          <w:szCs w:val="28"/>
        </w:rPr>
      </w:pPr>
    </w:p>
    <w:p w:rsidR="007E4D34" w:rsidRPr="00665252" w:rsidRDefault="00665252" w:rsidP="007E4D34">
      <w:pPr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 xml:space="preserve">           </w:t>
      </w:r>
      <w:r w:rsidR="007E4D34" w:rsidRPr="00665252">
        <w:rPr>
          <w:b/>
          <w:sz w:val="28"/>
          <w:szCs w:val="28"/>
        </w:rPr>
        <w:t>РОЗПОДІЛ ІНВАЛІДІВ ПО КЛАСАХ ЗАХВОРЮВАНЬ</w:t>
      </w:r>
    </w:p>
    <w:p w:rsidR="007E4D34" w:rsidRPr="00965E30" w:rsidRDefault="007E4D34" w:rsidP="007E4D34">
      <w:pPr>
        <w:jc w:val="both"/>
        <w:rPr>
          <w:sz w:val="28"/>
          <w:szCs w:val="28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4269"/>
        <w:gridCol w:w="1134"/>
        <w:gridCol w:w="1276"/>
        <w:gridCol w:w="1276"/>
        <w:gridCol w:w="1276"/>
      </w:tblGrid>
      <w:tr w:rsidR="00461F95" w:rsidTr="00461F95">
        <w:tc>
          <w:tcPr>
            <w:tcW w:w="517" w:type="dxa"/>
          </w:tcPr>
          <w:p w:rsidR="00461F95" w:rsidRDefault="00461F95" w:rsidP="003E6A4F">
            <w:pPr>
              <w:jc w:val="both"/>
            </w:pPr>
          </w:p>
        </w:tc>
        <w:tc>
          <w:tcPr>
            <w:tcW w:w="4269" w:type="dxa"/>
          </w:tcPr>
          <w:p w:rsidR="00461F95" w:rsidRPr="00867391" w:rsidRDefault="00461F95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Найменування класу</w:t>
            </w:r>
          </w:p>
        </w:tc>
        <w:tc>
          <w:tcPr>
            <w:tcW w:w="1134" w:type="dxa"/>
          </w:tcPr>
          <w:p w:rsidR="00461F95" w:rsidRDefault="00461F95" w:rsidP="003E6A4F">
            <w:pPr>
              <w:jc w:val="both"/>
            </w:pPr>
            <w:r>
              <w:t>Шифр</w:t>
            </w:r>
          </w:p>
        </w:tc>
        <w:tc>
          <w:tcPr>
            <w:tcW w:w="1276" w:type="dxa"/>
          </w:tcPr>
          <w:p w:rsidR="00461F95" w:rsidRDefault="00461F95" w:rsidP="00461F95">
            <w:pPr>
              <w:jc w:val="both"/>
            </w:pPr>
            <w:r>
              <w:rPr>
                <w:lang w:val="uk-UA"/>
              </w:rPr>
              <w:t>2022р.</w:t>
            </w:r>
          </w:p>
        </w:tc>
        <w:tc>
          <w:tcPr>
            <w:tcW w:w="1276" w:type="dxa"/>
          </w:tcPr>
          <w:p w:rsidR="00461F95" w:rsidRPr="00E07DEE" w:rsidRDefault="00461F95" w:rsidP="00461F9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2023 р.</w:t>
            </w:r>
          </w:p>
        </w:tc>
        <w:tc>
          <w:tcPr>
            <w:tcW w:w="1276" w:type="dxa"/>
          </w:tcPr>
          <w:p w:rsidR="00461F95" w:rsidRPr="00461F95" w:rsidRDefault="00461F95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2024р.</w:t>
            </w:r>
          </w:p>
        </w:tc>
      </w:tr>
      <w:tr w:rsidR="00461F95" w:rsidTr="00461F95">
        <w:tc>
          <w:tcPr>
            <w:tcW w:w="517" w:type="dxa"/>
          </w:tcPr>
          <w:p w:rsidR="00461F95" w:rsidRDefault="00461F95" w:rsidP="003E6A4F">
            <w:pPr>
              <w:jc w:val="both"/>
            </w:pPr>
            <w:r>
              <w:t>1.</w:t>
            </w:r>
          </w:p>
        </w:tc>
        <w:tc>
          <w:tcPr>
            <w:tcW w:w="4269" w:type="dxa"/>
          </w:tcPr>
          <w:p w:rsidR="00461F95" w:rsidRPr="0070409B" w:rsidRDefault="00461F95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Інфекційні і паразит захворювання</w:t>
            </w:r>
          </w:p>
        </w:tc>
        <w:tc>
          <w:tcPr>
            <w:tcW w:w="1134" w:type="dxa"/>
          </w:tcPr>
          <w:p w:rsidR="00461F95" w:rsidRDefault="00461F95" w:rsidP="003E6A4F">
            <w:pPr>
              <w:jc w:val="both"/>
            </w:pPr>
            <w:r>
              <w:t>А00-В99</w:t>
            </w:r>
          </w:p>
        </w:tc>
        <w:tc>
          <w:tcPr>
            <w:tcW w:w="1276" w:type="dxa"/>
          </w:tcPr>
          <w:p w:rsidR="00461F95" w:rsidRDefault="00461F95" w:rsidP="00461F95">
            <w:pPr>
              <w:jc w:val="both"/>
            </w:pPr>
            <w:r>
              <w:rPr>
                <w:lang w:val="uk-UA"/>
              </w:rPr>
              <w:t>25 – 3.4</w:t>
            </w:r>
          </w:p>
        </w:tc>
        <w:tc>
          <w:tcPr>
            <w:tcW w:w="1276" w:type="dxa"/>
          </w:tcPr>
          <w:p w:rsidR="00461F95" w:rsidRPr="002641DC" w:rsidRDefault="00461F95" w:rsidP="00461F9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21 – 2.9%</w:t>
            </w:r>
          </w:p>
        </w:tc>
        <w:tc>
          <w:tcPr>
            <w:tcW w:w="1276" w:type="dxa"/>
          </w:tcPr>
          <w:p w:rsidR="00461F95" w:rsidRPr="00B51C1B" w:rsidRDefault="00B51C1B" w:rsidP="003E6A4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14-1.7%</w:t>
            </w:r>
          </w:p>
        </w:tc>
      </w:tr>
      <w:tr w:rsidR="00461F95" w:rsidTr="00461F95">
        <w:tc>
          <w:tcPr>
            <w:tcW w:w="517" w:type="dxa"/>
          </w:tcPr>
          <w:p w:rsidR="00461F95" w:rsidRDefault="00461F95" w:rsidP="003E6A4F">
            <w:pPr>
              <w:jc w:val="both"/>
            </w:pPr>
            <w:r>
              <w:t>2.</w:t>
            </w:r>
          </w:p>
        </w:tc>
        <w:tc>
          <w:tcPr>
            <w:tcW w:w="4269" w:type="dxa"/>
          </w:tcPr>
          <w:p w:rsidR="00461F95" w:rsidRPr="0070409B" w:rsidRDefault="00461F95" w:rsidP="003E6A4F">
            <w:pPr>
              <w:jc w:val="both"/>
              <w:rPr>
                <w:lang w:val="uk-UA"/>
              </w:rPr>
            </w:pPr>
            <w:r>
              <w:t>Ново</w:t>
            </w:r>
            <w:r>
              <w:rPr>
                <w:lang w:val="uk-UA"/>
              </w:rPr>
              <w:t>утворення</w:t>
            </w:r>
          </w:p>
        </w:tc>
        <w:tc>
          <w:tcPr>
            <w:tcW w:w="1134" w:type="dxa"/>
          </w:tcPr>
          <w:p w:rsidR="00461F95" w:rsidRDefault="00461F95" w:rsidP="003E6A4F">
            <w:pPr>
              <w:jc w:val="both"/>
              <w:rPr>
                <w:lang w:val="en-US"/>
              </w:rPr>
            </w:pPr>
            <w:r>
              <w:t>С00-</w:t>
            </w:r>
            <w:r>
              <w:rPr>
                <w:lang w:val="en-US"/>
              </w:rPr>
              <w:t>D48</w:t>
            </w:r>
          </w:p>
        </w:tc>
        <w:tc>
          <w:tcPr>
            <w:tcW w:w="1276" w:type="dxa"/>
          </w:tcPr>
          <w:p w:rsidR="00461F95" w:rsidRDefault="00461F95" w:rsidP="00461F95">
            <w:pPr>
              <w:jc w:val="both"/>
            </w:pPr>
            <w:r>
              <w:rPr>
                <w:lang w:val="uk-UA"/>
              </w:rPr>
              <w:t>43 – 5.9</w:t>
            </w:r>
          </w:p>
        </w:tc>
        <w:tc>
          <w:tcPr>
            <w:tcW w:w="1276" w:type="dxa"/>
          </w:tcPr>
          <w:p w:rsidR="00461F95" w:rsidRPr="002641DC" w:rsidRDefault="00461F95" w:rsidP="00461F9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37 – 5.1%</w:t>
            </w:r>
          </w:p>
        </w:tc>
        <w:tc>
          <w:tcPr>
            <w:tcW w:w="1276" w:type="dxa"/>
          </w:tcPr>
          <w:p w:rsidR="00461F95" w:rsidRPr="00B51C1B" w:rsidRDefault="00B51C1B" w:rsidP="003E6A4F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46-5</w:t>
            </w:r>
            <w:r>
              <w:rPr>
                <w:lang w:val="uk-UA"/>
              </w:rPr>
              <w:t>.5%</w:t>
            </w:r>
          </w:p>
        </w:tc>
      </w:tr>
      <w:tr w:rsidR="00461F95" w:rsidTr="00461F95">
        <w:tc>
          <w:tcPr>
            <w:tcW w:w="517" w:type="dxa"/>
          </w:tcPr>
          <w:p w:rsidR="00461F95" w:rsidRDefault="00461F95" w:rsidP="003E6A4F">
            <w:pPr>
              <w:jc w:val="both"/>
            </w:pPr>
            <w:r>
              <w:t>3.</w:t>
            </w:r>
          </w:p>
        </w:tc>
        <w:tc>
          <w:tcPr>
            <w:tcW w:w="4269" w:type="dxa"/>
          </w:tcPr>
          <w:p w:rsidR="00461F95" w:rsidRPr="0070409B" w:rsidRDefault="00461F95" w:rsidP="003E6A4F">
            <w:pPr>
              <w:jc w:val="both"/>
              <w:rPr>
                <w:lang w:val="uk-UA"/>
              </w:rPr>
            </w:pPr>
            <w:r>
              <w:t>За</w:t>
            </w:r>
            <w:r>
              <w:rPr>
                <w:lang w:val="uk-UA"/>
              </w:rPr>
              <w:t>хвор. кровотворної системи</w:t>
            </w:r>
          </w:p>
        </w:tc>
        <w:tc>
          <w:tcPr>
            <w:tcW w:w="1134" w:type="dxa"/>
          </w:tcPr>
          <w:p w:rsidR="00461F95" w:rsidRDefault="00461F95" w:rsidP="003E6A4F">
            <w:pPr>
              <w:jc w:val="both"/>
            </w:pPr>
            <w:r>
              <w:rPr>
                <w:lang w:val="en-US"/>
              </w:rPr>
              <w:t>D</w:t>
            </w:r>
            <w:r>
              <w:t>50-</w:t>
            </w:r>
            <w:r>
              <w:rPr>
                <w:lang w:val="en-US"/>
              </w:rPr>
              <w:t>D</w:t>
            </w:r>
            <w:r>
              <w:t>89</w:t>
            </w:r>
          </w:p>
        </w:tc>
        <w:tc>
          <w:tcPr>
            <w:tcW w:w="1276" w:type="dxa"/>
          </w:tcPr>
          <w:p w:rsidR="00461F95" w:rsidRDefault="00461F95" w:rsidP="00461F95">
            <w:pPr>
              <w:jc w:val="both"/>
            </w:pPr>
            <w:r>
              <w:rPr>
                <w:lang w:val="uk-UA"/>
              </w:rPr>
              <w:t>6 – 0.83</w:t>
            </w:r>
          </w:p>
        </w:tc>
        <w:tc>
          <w:tcPr>
            <w:tcW w:w="1276" w:type="dxa"/>
          </w:tcPr>
          <w:p w:rsidR="00461F95" w:rsidRPr="002641DC" w:rsidRDefault="00461F95" w:rsidP="00461F9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 – 0.7%</w:t>
            </w:r>
          </w:p>
        </w:tc>
        <w:tc>
          <w:tcPr>
            <w:tcW w:w="1276" w:type="dxa"/>
          </w:tcPr>
          <w:p w:rsidR="00461F95" w:rsidRPr="00B51C1B" w:rsidRDefault="00B51C1B" w:rsidP="003E6A4F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10</w:t>
            </w:r>
            <w:r>
              <w:rPr>
                <w:lang w:val="uk-UA"/>
              </w:rPr>
              <w:t>-1.2%</w:t>
            </w:r>
          </w:p>
        </w:tc>
      </w:tr>
      <w:tr w:rsidR="00461F95" w:rsidTr="00461F95">
        <w:trPr>
          <w:trHeight w:val="199"/>
        </w:trPr>
        <w:tc>
          <w:tcPr>
            <w:tcW w:w="517" w:type="dxa"/>
          </w:tcPr>
          <w:p w:rsidR="00461F95" w:rsidRDefault="00461F95" w:rsidP="003E6A4F">
            <w:pPr>
              <w:jc w:val="both"/>
            </w:pPr>
            <w:r>
              <w:t>4.</w:t>
            </w:r>
          </w:p>
        </w:tc>
        <w:tc>
          <w:tcPr>
            <w:tcW w:w="4269" w:type="dxa"/>
          </w:tcPr>
          <w:p w:rsidR="00461F95" w:rsidRDefault="00461F95" w:rsidP="003E6A4F">
            <w:pPr>
              <w:jc w:val="both"/>
            </w:pPr>
            <w:r>
              <w:t>За</w:t>
            </w:r>
            <w:r>
              <w:rPr>
                <w:lang w:val="uk-UA"/>
              </w:rPr>
              <w:t>хвор. ендокр системи і порушення обміну</w:t>
            </w:r>
            <w:r>
              <w:t xml:space="preserve"> </w:t>
            </w:r>
          </w:p>
        </w:tc>
        <w:tc>
          <w:tcPr>
            <w:tcW w:w="1134" w:type="dxa"/>
          </w:tcPr>
          <w:p w:rsidR="00461F95" w:rsidRDefault="00461F95" w:rsidP="003E6A4F">
            <w:pPr>
              <w:jc w:val="both"/>
            </w:pPr>
            <w:r>
              <w:t>Е00-Е90</w:t>
            </w:r>
          </w:p>
        </w:tc>
        <w:tc>
          <w:tcPr>
            <w:tcW w:w="1276" w:type="dxa"/>
          </w:tcPr>
          <w:p w:rsidR="00461F95" w:rsidRDefault="00461F95" w:rsidP="00461F95">
            <w:pPr>
              <w:jc w:val="both"/>
            </w:pPr>
            <w:r>
              <w:rPr>
                <w:lang w:val="uk-UA"/>
              </w:rPr>
              <w:t>110 – 15.2</w:t>
            </w:r>
          </w:p>
        </w:tc>
        <w:tc>
          <w:tcPr>
            <w:tcW w:w="1276" w:type="dxa"/>
          </w:tcPr>
          <w:p w:rsidR="00461F95" w:rsidRPr="002641DC" w:rsidRDefault="00461F95" w:rsidP="00461F9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120 – 16.6</w:t>
            </w:r>
          </w:p>
        </w:tc>
        <w:tc>
          <w:tcPr>
            <w:tcW w:w="1276" w:type="dxa"/>
          </w:tcPr>
          <w:p w:rsidR="00461F95" w:rsidRPr="00B51C1B" w:rsidRDefault="00B51C1B" w:rsidP="003E6A4F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137</w:t>
            </w:r>
            <w:r>
              <w:rPr>
                <w:lang w:val="uk-UA"/>
              </w:rPr>
              <w:t>-16.5%</w:t>
            </w:r>
          </w:p>
        </w:tc>
      </w:tr>
      <w:tr w:rsidR="00461F95" w:rsidTr="00461F95">
        <w:tc>
          <w:tcPr>
            <w:tcW w:w="517" w:type="dxa"/>
          </w:tcPr>
          <w:p w:rsidR="00461F95" w:rsidRDefault="00461F95" w:rsidP="003E6A4F">
            <w:pPr>
              <w:jc w:val="both"/>
            </w:pPr>
            <w:r>
              <w:t>5.</w:t>
            </w:r>
          </w:p>
        </w:tc>
        <w:tc>
          <w:tcPr>
            <w:tcW w:w="4269" w:type="dxa"/>
          </w:tcPr>
          <w:p w:rsidR="00461F95" w:rsidRPr="0070409B" w:rsidRDefault="00461F95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Порушення психіки і поведінки</w:t>
            </w:r>
          </w:p>
        </w:tc>
        <w:tc>
          <w:tcPr>
            <w:tcW w:w="1134" w:type="dxa"/>
          </w:tcPr>
          <w:p w:rsidR="00461F95" w:rsidRDefault="00461F95" w:rsidP="003E6A4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F00-F99</w:t>
            </w:r>
          </w:p>
        </w:tc>
        <w:tc>
          <w:tcPr>
            <w:tcW w:w="1276" w:type="dxa"/>
          </w:tcPr>
          <w:p w:rsidR="00461F95" w:rsidRDefault="00461F95" w:rsidP="00461F95">
            <w:pPr>
              <w:jc w:val="both"/>
            </w:pPr>
          </w:p>
        </w:tc>
        <w:tc>
          <w:tcPr>
            <w:tcW w:w="1276" w:type="dxa"/>
          </w:tcPr>
          <w:p w:rsidR="00461F95" w:rsidRDefault="00461F95" w:rsidP="00461F95">
            <w:pPr>
              <w:jc w:val="both"/>
            </w:pPr>
          </w:p>
        </w:tc>
        <w:tc>
          <w:tcPr>
            <w:tcW w:w="1276" w:type="dxa"/>
          </w:tcPr>
          <w:p w:rsidR="00461F95" w:rsidRDefault="00461F95" w:rsidP="003E6A4F">
            <w:pPr>
              <w:jc w:val="both"/>
            </w:pPr>
          </w:p>
        </w:tc>
      </w:tr>
      <w:tr w:rsidR="00461F95" w:rsidTr="00461F95">
        <w:tc>
          <w:tcPr>
            <w:tcW w:w="517" w:type="dxa"/>
          </w:tcPr>
          <w:p w:rsidR="00461F95" w:rsidRDefault="00461F95" w:rsidP="003E6A4F">
            <w:pPr>
              <w:jc w:val="both"/>
            </w:pPr>
            <w:r>
              <w:t>6.</w:t>
            </w:r>
          </w:p>
        </w:tc>
        <w:tc>
          <w:tcPr>
            <w:tcW w:w="4269" w:type="dxa"/>
          </w:tcPr>
          <w:p w:rsidR="00461F95" w:rsidRDefault="00461F95" w:rsidP="003E6A4F">
            <w:pPr>
              <w:jc w:val="both"/>
            </w:pPr>
            <w:r>
              <w:t>Захворювання нервової системи</w:t>
            </w:r>
          </w:p>
        </w:tc>
        <w:tc>
          <w:tcPr>
            <w:tcW w:w="1134" w:type="dxa"/>
          </w:tcPr>
          <w:p w:rsidR="00461F95" w:rsidRDefault="00461F95" w:rsidP="003E6A4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G00-G99</w:t>
            </w:r>
          </w:p>
        </w:tc>
        <w:tc>
          <w:tcPr>
            <w:tcW w:w="1276" w:type="dxa"/>
          </w:tcPr>
          <w:p w:rsidR="00461F95" w:rsidRDefault="00461F95" w:rsidP="00461F95">
            <w:pPr>
              <w:jc w:val="both"/>
            </w:pPr>
            <w:r>
              <w:rPr>
                <w:lang w:val="uk-UA"/>
              </w:rPr>
              <w:t>135 – 18.7</w:t>
            </w:r>
          </w:p>
        </w:tc>
        <w:tc>
          <w:tcPr>
            <w:tcW w:w="1276" w:type="dxa"/>
          </w:tcPr>
          <w:p w:rsidR="00461F95" w:rsidRPr="002641DC" w:rsidRDefault="00461F95" w:rsidP="00461F9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134 – 18.5</w:t>
            </w:r>
          </w:p>
        </w:tc>
        <w:tc>
          <w:tcPr>
            <w:tcW w:w="1276" w:type="dxa"/>
          </w:tcPr>
          <w:p w:rsidR="00461F95" w:rsidRPr="00B51C1B" w:rsidRDefault="00B51C1B" w:rsidP="003E6A4F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163</w:t>
            </w:r>
            <w:r>
              <w:rPr>
                <w:lang w:val="uk-UA"/>
              </w:rPr>
              <w:t>-19.7%</w:t>
            </w:r>
          </w:p>
        </w:tc>
      </w:tr>
      <w:tr w:rsidR="00461F95" w:rsidTr="00461F95">
        <w:tc>
          <w:tcPr>
            <w:tcW w:w="517" w:type="dxa"/>
          </w:tcPr>
          <w:p w:rsidR="00461F95" w:rsidRDefault="00461F95" w:rsidP="003E6A4F">
            <w:pPr>
              <w:jc w:val="both"/>
            </w:pPr>
            <w:r>
              <w:t>7.</w:t>
            </w:r>
          </w:p>
        </w:tc>
        <w:tc>
          <w:tcPr>
            <w:tcW w:w="4269" w:type="dxa"/>
          </w:tcPr>
          <w:p w:rsidR="00461F95" w:rsidRDefault="00461F95" w:rsidP="003E6A4F">
            <w:pPr>
              <w:jc w:val="both"/>
            </w:pPr>
            <w:r>
              <w:t>Захворювання  ока и його придатка</w:t>
            </w:r>
          </w:p>
        </w:tc>
        <w:tc>
          <w:tcPr>
            <w:tcW w:w="1134" w:type="dxa"/>
          </w:tcPr>
          <w:p w:rsidR="00461F95" w:rsidRDefault="00461F95" w:rsidP="003E6A4F">
            <w:pPr>
              <w:jc w:val="both"/>
            </w:pPr>
            <w:r>
              <w:t>Н00-Н59</w:t>
            </w:r>
          </w:p>
        </w:tc>
        <w:tc>
          <w:tcPr>
            <w:tcW w:w="1276" w:type="dxa"/>
          </w:tcPr>
          <w:p w:rsidR="00461F95" w:rsidRDefault="00461F95" w:rsidP="00461F95">
            <w:pPr>
              <w:jc w:val="both"/>
            </w:pPr>
            <w:r>
              <w:rPr>
                <w:lang w:val="uk-UA"/>
              </w:rPr>
              <w:t>27 – 3.75</w:t>
            </w:r>
          </w:p>
        </w:tc>
        <w:tc>
          <w:tcPr>
            <w:tcW w:w="1276" w:type="dxa"/>
          </w:tcPr>
          <w:p w:rsidR="00461F95" w:rsidRPr="002641DC" w:rsidRDefault="00461F95" w:rsidP="00461F9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29 – 4.0%</w:t>
            </w:r>
          </w:p>
        </w:tc>
        <w:tc>
          <w:tcPr>
            <w:tcW w:w="1276" w:type="dxa"/>
          </w:tcPr>
          <w:p w:rsidR="00461F95" w:rsidRPr="00B51C1B" w:rsidRDefault="00B51C1B" w:rsidP="003E6A4F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41</w:t>
            </w:r>
            <w:r>
              <w:rPr>
                <w:lang w:val="uk-UA"/>
              </w:rPr>
              <w:t>-4.</w:t>
            </w:r>
            <w:r w:rsidR="005E6D4D">
              <w:rPr>
                <w:lang w:val="uk-UA"/>
              </w:rPr>
              <w:t>9%</w:t>
            </w:r>
          </w:p>
        </w:tc>
      </w:tr>
      <w:tr w:rsidR="00461F95" w:rsidTr="00461F95">
        <w:tc>
          <w:tcPr>
            <w:tcW w:w="517" w:type="dxa"/>
          </w:tcPr>
          <w:p w:rsidR="00461F95" w:rsidRDefault="00461F95" w:rsidP="003E6A4F">
            <w:pPr>
              <w:jc w:val="both"/>
            </w:pPr>
            <w:r>
              <w:t>8.</w:t>
            </w:r>
          </w:p>
        </w:tc>
        <w:tc>
          <w:tcPr>
            <w:tcW w:w="4269" w:type="dxa"/>
          </w:tcPr>
          <w:p w:rsidR="00461F95" w:rsidRDefault="00461F95" w:rsidP="003E6A4F">
            <w:pPr>
              <w:jc w:val="both"/>
            </w:pPr>
            <w:r>
              <w:t xml:space="preserve">Захворювання </w:t>
            </w:r>
            <w:r>
              <w:rPr>
                <w:lang w:val="uk-UA"/>
              </w:rPr>
              <w:t>в</w:t>
            </w:r>
            <w:r>
              <w:t>уха и сосц. отростка</w:t>
            </w:r>
          </w:p>
        </w:tc>
        <w:tc>
          <w:tcPr>
            <w:tcW w:w="1134" w:type="dxa"/>
          </w:tcPr>
          <w:p w:rsidR="00461F95" w:rsidRDefault="00461F95" w:rsidP="003E6A4F">
            <w:pPr>
              <w:jc w:val="both"/>
            </w:pPr>
            <w:r>
              <w:t>Н60-Н95</w:t>
            </w:r>
          </w:p>
        </w:tc>
        <w:tc>
          <w:tcPr>
            <w:tcW w:w="1276" w:type="dxa"/>
          </w:tcPr>
          <w:p w:rsidR="00461F95" w:rsidRDefault="00461F95" w:rsidP="00461F95">
            <w:pPr>
              <w:jc w:val="both"/>
            </w:pPr>
            <w:r>
              <w:rPr>
                <w:lang w:val="uk-UA"/>
              </w:rPr>
              <w:t>53 – 7.36</w:t>
            </w:r>
          </w:p>
        </w:tc>
        <w:tc>
          <w:tcPr>
            <w:tcW w:w="1276" w:type="dxa"/>
          </w:tcPr>
          <w:p w:rsidR="00461F95" w:rsidRPr="002641DC" w:rsidRDefault="00461F95" w:rsidP="00461F9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56 – 7.75</w:t>
            </w:r>
          </w:p>
        </w:tc>
        <w:tc>
          <w:tcPr>
            <w:tcW w:w="1276" w:type="dxa"/>
          </w:tcPr>
          <w:p w:rsidR="00461F95" w:rsidRPr="005E6D4D" w:rsidRDefault="00B51C1B" w:rsidP="003E6A4F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57</w:t>
            </w:r>
            <w:r w:rsidR="005E6D4D">
              <w:rPr>
                <w:lang w:val="uk-UA"/>
              </w:rPr>
              <w:t>-6.8%</w:t>
            </w:r>
          </w:p>
        </w:tc>
      </w:tr>
      <w:tr w:rsidR="00461F95" w:rsidTr="00461F95">
        <w:tc>
          <w:tcPr>
            <w:tcW w:w="517" w:type="dxa"/>
          </w:tcPr>
          <w:p w:rsidR="00461F95" w:rsidRDefault="00461F95" w:rsidP="003E6A4F">
            <w:pPr>
              <w:jc w:val="both"/>
            </w:pPr>
            <w:r>
              <w:t>9.</w:t>
            </w:r>
          </w:p>
        </w:tc>
        <w:tc>
          <w:tcPr>
            <w:tcW w:w="4269" w:type="dxa"/>
          </w:tcPr>
          <w:p w:rsidR="00461F95" w:rsidRDefault="00461F95" w:rsidP="003E6A4F">
            <w:pPr>
              <w:jc w:val="both"/>
            </w:pPr>
            <w:r>
              <w:t>Захворюван. системи кровообігу</w:t>
            </w:r>
          </w:p>
        </w:tc>
        <w:tc>
          <w:tcPr>
            <w:tcW w:w="1134" w:type="dxa"/>
          </w:tcPr>
          <w:p w:rsidR="00461F95" w:rsidRDefault="00461F95" w:rsidP="003E6A4F">
            <w:pPr>
              <w:jc w:val="both"/>
            </w:pPr>
            <w:r>
              <w:t>100-199</w:t>
            </w:r>
          </w:p>
        </w:tc>
        <w:tc>
          <w:tcPr>
            <w:tcW w:w="1276" w:type="dxa"/>
          </w:tcPr>
          <w:p w:rsidR="00461F95" w:rsidRDefault="00461F95" w:rsidP="00461F95">
            <w:pPr>
              <w:jc w:val="both"/>
            </w:pPr>
            <w:r>
              <w:rPr>
                <w:lang w:val="uk-UA"/>
              </w:rPr>
              <w:t>4 – 0.5</w:t>
            </w:r>
          </w:p>
        </w:tc>
        <w:tc>
          <w:tcPr>
            <w:tcW w:w="1276" w:type="dxa"/>
          </w:tcPr>
          <w:p w:rsidR="00461F95" w:rsidRPr="002641DC" w:rsidRDefault="00461F95" w:rsidP="00461F9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 – 0.7%</w:t>
            </w:r>
          </w:p>
        </w:tc>
        <w:tc>
          <w:tcPr>
            <w:tcW w:w="1276" w:type="dxa"/>
          </w:tcPr>
          <w:p w:rsidR="00461F95" w:rsidRPr="005E6D4D" w:rsidRDefault="00B51C1B" w:rsidP="003E6A4F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8</w:t>
            </w:r>
            <w:r w:rsidR="005E6D4D">
              <w:rPr>
                <w:lang w:val="uk-UA"/>
              </w:rPr>
              <w:t>-0.96%</w:t>
            </w:r>
          </w:p>
        </w:tc>
      </w:tr>
      <w:tr w:rsidR="00461F95" w:rsidTr="00461F95">
        <w:tc>
          <w:tcPr>
            <w:tcW w:w="517" w:type="dxa"/>
          </w:tcPr>
          <w:p w:rsidR="00461F95" w:rsidRDefault="00461F95" w:rsidP="003E6A4F">
            <w:pPr>
              <w:jc w:val="both"/>
            </w:pPr>
            <w:r>
              <w:t>10.</w:t>
            </w:r>
          </w:p>
        </w:tc>
        <w:tc>
          <w:tcPr>
            <w:tcW w:w="4269" w:type="dxa"/>
          </w:tcPr>
          <w:p w:rsidR="00461F95" w:rsidRDefault="00461F95" w:rsidP="003E6A4F">
            <w:pPr>
              <w:jc w:val="both"/>
            </w:pPr>
            <w:r>
              <w:t>Захворювання органів дихания</w:t>
            </w:r>
          </w:p>
        </w:tc>
        <w:tc>
          <w:tcPr>
            <w:tcW w:w="1134" w:type="dxa"/>
          </w:tcPr>
          <w:p w:rsidR="00461F95" w:rsidRDefault="00461F95" w:rsidP="003E6A4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J00-J99</w:t>
            </w:r>
          </w:p>
        </w:tc>
        <w:tc>
          <w:tcPr>
            <w:tcW w:w="1276" w:type="dxa"/>
          </w:tcPr>
          <w:p w:rsidR="00461F95" w:rsidRDefault="00461F95" w:rsidP="00461F95">
            <w:pPr>
              <w:jc w:val="both"/>
            </w:pPr>
            <w:r>
              <w:rPr>
                <w:lang w:val="uk-UA"/>
              </w:rPr>
              <w:t>3 – 0.4</w:t>
            </w:r>
          </w:p>
        </w:tc>
        <w:tc>
          <w:tcPr>
            <w:tcW w:w="1276" w:type="dxa"/>
          </w:tcPr>
          <w:p w:rsidR="00461F95" w:rsidRPr="002641DC" w:rsidRDefault="00461F95" w:rsidP="00461F9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– 0.4%</w:t>
            </w:r>
          </w:p>
        </w:tc>
        <w:tc>
          <w:tcPr>
            <w:tcW w:w="1276" w:type="dxa"/>
          </w:tcPr>
          <w:p w:rsidR="00461F95" w:rsidRPr="005E6D4D" w:rsidRDefault="00B51C1B" w:rsidP="003E6A4F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5</w:t>
            </w:r>
            <w:r w:rsidR="005E6D4D">
              <w:rPr>
                <w:lang w:val="uk-UA"/>
              </w:rPr>
              <w:t>-0.6%</w:t>
            </w:r>
          </w:p>
        </w:tc>
      </w:tr>
      <w:tr w:rsidR="00461F95" w:rsidTr="00461F95">
        <w:tc>
          <w:tcPr>
            <w:tcW w:w="517" w:type="dxa"/>
          </w:tcPr>
          <w:p w:rsidR="00461F95" w:rsidRDefault="00461F95" w:rsidP="003E6A4F">
            <w:pPr>
              <w:jc w:val="both"/>
            </w:pPr>
            <w:r>
              <w:t>11.</w:t>
            </w:r>
          </w:p>
        </w:tc>
        <w:tc>
          <w:tcPr>
            <w:tcW w:w="4269" w:type="dxa"/>
          </w:tcPr>
          <w:p w:rsidR="00461F95" w:rsidRDefault="00461F95" w:rsidP="003E6A4F">
            <w:pPr>
              <w:jc w:val="both"/>
            </w:pPr>
            <w:r>
              <w:t>Захворювання органів травлення</w:t>
            </w:r>
          </w:p>
        </w:tc>
        <w:tc>
          <w:tcPr>
            <w:tcW w:w="1134" w:type="dxa"/>
          </w:tcPr>
          <w:p w:rsidR="00461F95" w:rsidRDefault="00461F95" w:rsidP="003E6A4F">
            <w:pPr>
              <w:jc w:val="both"/>
            </w:pPr>
            <w:r>
              <w:t>К00-К93</w:t>
            </w:r>
          </w:p>
        </w:tc>
        <w:tc>
          <w:tcPr>
            <w:tcW w:w="1276" w:type="dxa"/>
          </w:tcPr>
          <w:p w:rsidR="00461F95" w:rsidRDefault="00461F95" w:rsidP="00461F95">
            <w:pPr>
              <w:jc w:val="both"/>
            </w:pPr>
            <w:r>
              <w:rPr>
                <w:lang w:val="uk-UA"/>
              </w:rPr>
              <w:t>10 – 1.4</w:t>
            </w:r>
          </w:p>
        </w:tc>
        <w:tc>
          <w:tcPr>
            <w:tcW w:w="1276" w:type="dxa"/>
          </w:tcPr>
          <w:p w:rsidR="00461F95" w:rsidRPr="002641DC" w:rsidRDefault="00461F95" w:rsidP="00461F9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 – 1.1%</w:t>
            </w:r>
          </w:p>
        </w:tc>
        <w:tc>
          <w:tcPr>
            <w:tcW w:w="1276" w:type="dxa"/>
          </w:tcPr>
          <w:p w:rsidR="00461F95" w:rsidRPr="005E6D4D" w:rsidRDefault="00B51C1B" w:rsidP="003E6A4F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13</w:t>
            </w:r>
            <w:r w:rsidR="005E6D4D">
              <w:rPr>
                <w:lang w:val="uk-UA"/>
              </w:rPr>
              <w:t>-1.5%</w:t>
            </w:r>
          </w:p>
        </w:tc>
      </w:tr>
      <w:tr w:rsidR="00461F95" w:rsidTr="00461F95">
        <w:tc>
          <w:tcPr>
            <w:tcW w:w="517" w:type="dxa"/>
          </w:tcPr>
          <w:p w:rsidR="00461F95" w:rsidRDefault="00461F95" w:rsidP="003E6A4F">
            <w:pPr>
              <w:jc w:val="both"/>
            </w:pPr>
            <w:r>
              <w:t>12.</w:t>
            </w:r>
          </w:p>
        </w:tc>
        <w:tc>
          <w:tcPr>
            <w:tcW w:w="4269" w:type="dxa"/>
          </w:tcPr>
          <w:p w:rsidR="00461F95" w:rsidRDefault="00461F95" w:rsidP="003E6A4F">
            <w:pPr>
              <w:jc w:val="both"/>
            </w:pPr>
            <w:r>
              <w:t>Захв шкіри і під</w:t>
            </w:r>
            <w:r>
              <w:rPr>
                <w:lang w:val="uk-UA"/>
              </w:rPr>
              <w:t>ш</w:t>
            </w:r>
            <w:r>
              <w:t>к</w:t>
            </w:r>
            <w:r>
              <w:rPr>
                <w:lang w:val="uk-UA"/>
              </w:rPr>
              <w:t>і</w:t>
            </w:r>
            <w:r>
              <w:t>рної клітчатки</w:t>
            </w:r>
          </w:p>
        </w:tc>
        <w:tc>
          <w:tcPr>
            <w:tcW w:w="1134" w:type="dxa"/>
          </w:tcPr>
          <w:p w:rsidR="00461F95" w:rsidRDefault="00461F95" w:rsidP="003E6A4F">
            <w:pPr>
              <w:jc w:val="both"/>
            </w:pPr>
            <w:r>
              <w:rPr>
                <w:lang w:val="en-US"/>
              </w:rPr>
              <w:t>L</w:t>
            </w:r>
            <w:r>
              <w:t>00-</w:t>
            </w:r>
            <w:r>
              <w:rPr>
                <w:lang w:val="en-US"/>
              </w:rPr>
              <w:t>L</w:t>
            </w:r>
            <w:r>
              <w:t>99</w:t>
            </w:r>
          </w:p>
        </w:tc>
        <w:tc>
          <w:tcPr>
            <w:tcW w:w="1276" w:type="dxa"/>
          </w:tcPr>
          <w:p w:rsidR="00461F95" w:rsidRDefault="00461F95" w:rsidP="00461F95">
            <w:pPr>
              <w:jc w:val="both"/>
            </w:pPr>
          </w:p>
        </w:tc>
        <w:tc>
          <w:tcPr>
            <w:tcW w:w="1276" w:type="dxa"/>
          </w:tcPr>
          <w:p w:rsidR="00461F95" w:rsidRPr="002641DC" w:rsidRDefault="00461F95" w:rsidP="00461F9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– 0.14%</w:t>
            </w:r>
          </w:p>
        </w:tc>
        <w:tc>
          <w:tcPr>
            <w:tcW w:w="1276" w:type="dxa"/>
          </w:tcPr>
          <w:p w:rsidR="00461F95" w:rsidRPr="005E6D4D" w:rsidRDefault="00B51C1B" w:rsidP="003E6A4F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8</w:t>
            </w:r>
            <w:r w:rsidR="005E6D4D">
              <w:rPr>
                <w:lang w:val="uk-UA"/>
              </w:rPr>
              <w:t>-0.96%</w:t>
            </w:r>
          </w:p>
        </w:tc>
      </w:tr>
      <w:tr w:rsidR="00461F95" w:rsidTr="00461F95">
        <w:tc>
          <w:tcPr>
            <w:tcW w:w="517" w:type="dxa"/>
          </w:tcPr>
          <w:p w:rsidR="00461F95" w:rsidRDefault="00461F95" w:rsidP="003E6A4F">
            <w:pPr>
              <w:jc w:val="both"/>
            </w:pPr>
            <w:r>
              <w:t>13.</w:t>
            </w:r>
          </w:p>
        </w:tc>
        <w:tc>
          <w:tcPr>
            <w:tcW w:w="4269" w:type="dxa"/>
          </w:tcPr>
          <w:p w:rsidR="00461F95" w:rsidRDefault="00461F95" w:rsidP="003E6A4F">
            <w:pPr>
              <w:jc w:val="both"/>
            </w:pPr>
            <w:r>
              <w:t>Захворюв. кістко</w:t>
            </w:r>
            <w:r>
              <w:rPr>
                <w:lang w:val="uk-UA"/>
              </w:rPr>
              <w:t>во</w:t>
            </w:r>
            <w:r>
              <w:t>-мишечної системи</w:t>
            </w:r>
          </w:p>
        </w:tc>
        <w:tc>
          <w:tcPr>
            <w:tcW w:w="1134" w:type="dxa"/>
          </w:tcPr>
          <w:p w:rsidR="00461F95" w:rsidRDefault="00461F95" w:rsidP="003E6A4F">
            <w:pPr>
              <w:jc w:val="both"/>
            </w:pPr>
            <w:r>
              <w:t>М00-99</w:t>
            </w:r>
          </w:p>
        </w:tc>
        <w:tc>
          <w:tcPr>
            <w:tcW w:w="1276" w:type="dxa"/>
          </w:tcPr>
          <w:p w:rsidR="00461F95" w:rsidRDefault="00461F95" w:rsidP="00461F95">
            <w:pPr>
              <w:jc w:val="both"/>
            </w:pPr>
            <w:r>
              <w:rPr>
                <w:lang w:val="uk-UA"/>
              </w:rPr>
              <w:t>49 – 6.8</w:t>
            </w:r>
          </w:p>
        </w:tc>
        <w:tc>
          <w:tcPr>
            <w:tcW w:w="1276" w:type="dxa"/>
          </w:tcPr>
          <w:p w:rsidR="00461F95" w:rsidRPr="002641DC" w:rsidRDefault="00461F95" w:rsidP="00461F9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44 – 6.1%</w:t>
            </w:r>
          </w:p>
        </w:tc>
        <w:tc>
          <w:tcPr>
            <w:tcW w:w="1276" w:type="dxa"/>
          </w:tcPr>
          <w:p w:rsidR="00461F95" w:rsidRPr="005E6D4D" w:rsidRDefault="00B51C1B" w:rsidP="003E6A4F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62</w:t>
            </w:r>
            <w:r w:rsidR="005E6D4D">
              <w:rPr>
                <w:lang w:val="uk-UA"/>
              </w:rPr>
              <w:t>-7.5%</w:t>
            </w:r>
          </w:p>
        </w:tc>
      </w:tr>
      <w:tr w:rsidR="00461F95" w:rsidTr="00461F95">
        <w:tc>
          <w:tcPr>
            <w:tcW w:w="517" w:type="dxa"/>
          </w:tcPr>
          <w:p w:rsidR="00461F95" w:rsidRDefault="00461F95" w:rsidP="003E6A4F">
            <w:pPr>
              <w:jc w:val="both"/>
            </w:pPr>
            <w:r>
              <w:t>14.</w:t>
            </w:r>
          </w:p>
        </w:tc>
        <w:tc>
          <w:tcPr>
            <w:tcW w:w="4269" w:type="dxa"/>
          </w:tcPr>
          <w:p w:rsidR="00461F95" w:rsidRDefault="00461F95" w:rsidP="003E6A4F">
            <w:pPr>
              <w:jc w:val="both"/>
            </w:pPr>
            <w:r>
              <w:t>Захворювання сечополовой системи</w:t>
            </w:r>
          </w:p>
        </w:tc>
        <w:tc>
          <w:tcPr>
            <w:tcW w:w="1134" w:type="dxa"/>
          </w:tcPr>
          <w:p w:rsidR="00461F95" w:rsidRDefault="00461F95" w:rsidP="003E6A4F">
            <w:pPr>
              <w:jc w:val="both"/>
            </w:pPr>
            <w:r>
              <w:rPr>
                <w:lang w:val="en-US"/>
              </w:rPr>
              <w:t>N00-N99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461F95" w:rsidRDefault="00461F95" w:rsidP="00461F95">
            <w:pPr>
              <w:jc w:val="both"/>
            </w:pPr>
            <w:r>
              <w:rPr>
                <w:lang w:val="uk-UA"/>
              </w:rPr>
              <w:t>13 – 1.8</w:t>
            </w:r>
          </w:p>
        </w:tc>
        <w:tc>
          <w:tcPr>
            <w:tcW w:w="1276" w:type="dxa"/>
          </w:tcPr>
          <w:p w:rsidR="00461F95" w:rsidRPr="002641DC" w:rsidRDefault="00461F95" w:rsidP="00461F9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 – 1.8%</w:t>
            </w:r>
          </w:p>
        </w:tc>
        <w:tc>
          <w:tcPr>
            <w:tcW w:w="1276" w:type="dxa"/>
          </w:tcPr>
          <w:p w:rsidR="00461F95" w:rsidRPr="005E6D4D" w:rsidRDefault="00B51C1B" w:rsidP="003E6A4F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12</w:t>
            </w:r>
            <w:r w:rsidR="005E6D4D">
              <w:rPr>
                <w:lang w:val="uk-UA"/>
              </w:rPr>
              <w:t>-1.4%</w:t>
            </w:r>
          </w:p>
        </w:tc>
      </w:tr>
      <w:tr w:rsidR="00461F95" w:rsidTr="00461F95">
        <w:tc>
          <w:tcPr>
            <w:tcW w:w="517" w:type="dxa"/>
          </w:tcPr>
          <w:p w:rsidR="00461F95" w:rsidRDefault="00461F95" w:rsidP="003E6A4F">
            <w:pPr>
              <w:jc w:val="both"/>
            </w:pPr>
            <w:r>
              <w:t>15.</w:t>
            </w:r>
          </w:p>
        </w:tc>
        <w:tc>
          <w:tcPr>
            <w:tcW w:w="4269" w:type="dxa"/>
          </w:tcPr>
          <w:p w:rsidR="00461F95" w:rsidRDefault="00461F95" w:rsidP="003E6A4F">
            <w:pPr>
              <w:jc w:val="both"/>
            </w:pPr>
            <w:r>
              <w:t>В</w:t>
            </w:r>
            <w:r>
              <w:rPr>
                <w:lang w:val="uk-UA"/>
              </w:rPr>
              <w:t>В</w:t>
            </w:r>
            <w:r>
              <w:t>Р і хромосомні порушення.</w:t>
            </w:r>
          </w:p>
        </w:tc>
        <w:tc>
          <w:tcPr>
            <w:tcW w:w="1134" w:type="dxa"/>
          </w:tcPr>
          <w:p w:rsidR="00461F95" w:rsidRDefault="00461F95" w:rsidP="003E6A4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Q00-Q99</w:t>
            </w:r>
          </w:p>
        </w:tc>
        <w:tc>
          <w:tcPr>
            <w:tcW w:w="1276" w:type="dxa"/>
          </w:tcPr>
          <w:p w:rsidR="00461F95" w:rsidRDefault="00461F95" w:rsidP="00461F95">
            <w:pPr>
              <w:jc w:val="both"/>
            </w:pPr>
            <w:r>
              <w:rPr>
                <w:lang w:val="uk-UA"/>
              </w:rPr>
              <w:t>233 – 32.3</w:t>
            </w:r>
          </w:p>
        </w:tc>
        <w:tc>
          <w:tcPr>
            <w:tcW w:w="1276" w:type="dxa"/>
          </w:tcPr>
          <w:p w:rsidR="00461F95" w:rsidRPr="002641DC" w:rsidRDefault="00461F95" w:rsidP="00461F9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237 – 32.8</w:t>
            </w:r>
          </w:p>
        </w:tc>
        <w:tc>
          <w:tcPr>
            <w:tcW w:w="1276" w:type="dxa"/>
          </w:tcPr>
          <w:p w:rsidR="00461F95" w:rsidRPr="005E6D4D" w:rsidRDefault="00B51C1B" w:rsidP="003E6A4F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243</w:t>
            </w:r>
            <w:r w:rsidR="005E6D4D">
              <w:rPr>
                <w:lang w:val="uk-UA"/>
              </w:rPr>
              <w:t>-29.2%</w:t>
            </w:r>
          </w:p>
        </w:tc>
      </w:tr>
      <w:tr w:rsidR="00461F95" w:rsidTr="00461F95">
        <w:tc>
          <w:tcPr>
            <w:tcW w:w="517" w:type="dxa"/>
          </w:tcPr>
          <w:p w:rsidR="00461F95" w:rsidRDefault="00461F95" w:rsidP="003E6A4F">
            <w:pPr>
              <w:jc w:val="both"/>
            </w:pPr>
            <w:r>
              <w:t>16.</w:t>
            </w:r>
          </w:p>
        </w:tc>
        <w:tc>
          <w:tcPr>
            <w:tcW w:w="4269" w:type="dxa"/>
          </w:tcPr>
          <w:p w:rsidR="00461F95" w:rsidRDefault="00461F95" w:rsidP="003E6A4F">
            <w:pPr>
              <w:jc w:val="both"/>
            </w:pPr>
            <w:r>
              <w:t>Травми і отруєння, возд зовнішн. факт.</w:t>
            </w:r>
          </w:p>
        </w:tc>
        <w:tc>
          <w:tcPr>
            <w:tcW w:w="1134" w:type="dxa"/>
          </w:tcPr>
          <w:p w:rsidR="00461F95" w:rsidRDefault="00461F95" w:rsidP="003E6A4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S00-T98</w:t>
            </w:r>
          </w:p>
        </w:tc>
        <w:tc>
          <w:tcPr>
            <w:tcW w:w="1276" w:type="dxa"/>
          </w:tcPr>
          <w:p w:rsidR="00461F95" w:rsidRPr="002F2DC1" w:rsidRDefault="00461F95" w:rsidP="00461F95">
            <w:pPr>
              <w:jc w:val="both"/>
            </w:pPr>
            <w:r>
              <w:rPr>
                <w:lang w:val="uk-UA"/>
              </w:rPr>
              <w:t>8 – 1.1</w:t>
            </w:r>
          </w:p>
        </w:tc>
        <w:tc>
          <w:tcPr>
            <w:tcW w:w="1276" w:type="dxa"/>
          </w:tcPr>
          <w:p w:rsidR="00461F95" w:rsidRPr="002641DC" w:rsidRDefault="00461F95" w:rsidP="00461F9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9 -1.2%</w:t>
            </w:r>
          </w:p>
        </w:tc>
        <w:tc>
          <w:tcPr>
            <w:tcW w:w="1276" w:type="dxa"/>
          </w:tcPr>
          <w:p w:rsidR="00461F95" w:rsidRPr="005E6D4D" w:rsidRDefault="00B51C1B" w:rsidP="003E6A4F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11</w:t>
            </w:r>
            <w:r w:rsidR="005E6D4D">
              <w:rPr>
                <w:lang w:val="uk-UA"/>
              </w:rPr>
              <w:t>-1.3%</w:t>
            </w:r>
          </w:p>
        </w:tc>
      </w:tr>
      <w:tr w:rsidR="00461F95" w:rsidTr="00461F95">
        <w:tc>
          <w:tcPr>
            <w:tcW w:w="517" w:type="dxa"/>
          </w:tcPr>
          <w:p w:rsidR="00461F95" w:rsidRDefault="00461F95" w:rsidP="003E6A4F">
            <w:pPr>
              <w:jc w:val="both"/>
            </w:pPr>
          </w:p>
        </w:tc>
        <w:tc>
          <w:tcPr>
            <w:tcW w:w="4269" w:type="dxa"/>
          </w:tcPr>
          <w:p w:rsidR="00461F95" w:rsidRDefault="00461F95" w:rsidP="003E6A4F">
            <w:pPr>
              <w:jc w:val="both"/>
            </w:pPr>
            <w:r>
              <w:rPr>
                <w:lang w:val="en-US"/>
              </w:rPr>
              <w:t xml:space="preserve">  </w:t>
            </w:r>
            <w:r>
              <w:t xml:space="preserve">                         </w:t>
            </w:r>
            <w:r>
              <w:rPr>
                <w:lang w:val="en-US"/>
              </w:rPr>
              <w:t xml:space="preserve">  </w:t>
            </w:r>
            <w:r>
              <w:t>ВС</w:t>
            </w:r>
            <w:r>
              <w:rPr>
                <w:lang w:val="uk-UA"/>
              </w:rPr>
              <w:t>ЬО</w:t>
            </w:r>
            <w:r>
              <w:t>ГО</w:t>
            </w:r>
          </w:p>
        </w:tc>
        <w:tc>
          <w:tcPr>
            <w:tcW w:w="1134" w:type="dxa"/>
          </w:tcPr>
          <w:p w:rsidR="00461F95" w:rsidRDefault="00461F95" w:rsidP="003E6A4F">
            <w:pPr>
              <w:jc w:val="both"/>
            </w:pPr>
          </w:p>
        </w:tc>
        <w:tc>
          <w:tcPr>
            <w:tcW w:w="1276" w:type="dxa"/>
          </w:tcPr>
          <w:p w:rsidR="00461F95" w:rsidRDefault="00461F95" w:rsidP="00461F95">
            <w:pPr>
              <w:jc w:val="both"/>
            </w:pPr>
            <w:r>
              <w:rPr>
                <w:lang w:val="uk-UA"/>
              </w:rPr>
              <w:t>720</w:t>
            </w:r>
          </w:p>
        </w:tc>
        <w:tc>
          <w:tcPr>
            <w:tcW w:w="1276" w:type="dxa"/>
          </w:tcPr>
          <w:p w:rsidR="00461F95" w:rsidRPr="002641DC" w:rsidRDefault="00461F95" w:rsidP="00461F9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  <w:tc>
          <w:tcPr>
            <w:tcW w:w="1276" w:type="dxa"/>
          </w:tcPr>
          <w:p w:rsidR="00461F95" w:rsidRPr="00B51C1B" w:rsidRDefault="00B51C1B" w:rsidP="003E6A4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830</w:t>
            </w:r>
          </w:p>
        </w:tc>
      </w:tr>
    </w:tbl>
    <w:p w:rsidR="007E4D34" w:rsidRDefault="007E4D34" w:rsidP="007E4D34">
      <w:pPr>
        <w:jc w:val="both"/>
      </w:pPr>
      <w:r>
        <w:t xml:space="preserve">    </w:t>
      </w:r>
    </w:p>
    <w:p w:rsidR="007E4D34" w:rsidRDefault="007E4D34" w:rsidP="007E4D34">
      <w:pPr>
        <w:jc w:val="both"/>
        <w:rPr>
          <w:sz w:val="28"/>
          <w:szCs w:val="28"/>
        </w:rPr>
      </w:pPr>
      <w:r w:rsidRPr="00E22C8A">
        <w:rPr>
          <w:sz w:val="28"/>
          <w:szCs w:val="28"/>
        </w:rPr>
        <w:t xml:space="preserve">З наведених вище даних, необхідно відзначити, що вроджені вади розвитку та </w:t>
      </w:r>
      <w:r>
        <w:rPr>
          <w:sz w:val="28"/>
          <w:szCs w:val="28"/>
        </w:rPr>
        <w:t>хромосомні порушення складають найбільшу питому вагу</w:t>
      </w:r>
      <w:r w:rsidR="009907AB">
        <w:rPr>
          <w:sz w:val="28"/>
          <w:szCs w:val="28"/>
        </w:rPr>
        <w:t xml:space="preserve"> серед всієї патології </w:t>
      </w:r>
      <w:r w:rsidR="009907AB">
        <w:rPr>
          <w:sz w:val="28"/>
          <w:szCs w:val="28"/>
          <w:lang w:val="uk-UA"/>
        </w:rPr>
        <w:t>29</w:t>
      </w:r>
      <w:r w:rsidRPr="00E22C8A">
        <w:rPr>
          <w:sz w:val="28"/>
          <w:szCs w:val="28"/>
        </w:rPr>
        <w:t>.</w:t>
      </w:r>
      <w:r w:rsidR="009907AB">
        <w:rPr>
          <w:sz w:val="28"/>
          <w:szCs w:val="28"/>
          <w:lang w:val="uk-UA"/>
        </w:rPr>
        <w:t>2</w:t>
      </w:r>
      <w:r w:rsidRPr="00E22C8A">
        <w:rPr>
          <w:sz w:val="28"/>
          <w:szCs w:val="28"/>
        </w:rPr>
        <w:t>%, проти 3</w:t>
      </w:r>
      <w:r>
        <w:rPr>
          <w:sz w:val="28"/>
          <w:szCs w:val="28"/>
          <w:lang w:val="uk-UA"/>
        </w:rPr>
        <w:t>2</w:t>
      </w:r>
      <w:r w:rsidRPr="00E22C8A">
        <w:rPr>
          <w:sz w:val="28"/>
          <w:szCs w:val="28"/>
        </w:rPr>
        <w:t>.</w:t>
      </w:r>
      <w:r w:rsidR="009907AB">
        <w:rPr>
          <w:sz w:val="28"/>
          <w:szCs w:val="28"/>
          <w:lang w:val="uk-UA"/>
        </w:rPr>
        <w:t>8</w:t>
      </w:r>
      <w:r w:rsidRPr="00E22C8A">
        <w:rPr>
          <w:sz w:val="28"/>
          <w:szCs w:val="28"/>
        </w:rPr>
        <w:t>%, в минулому році. На другому місці за частотою, патологія нервової системи, в основном</w:t>
      </w:r>
      <w:r w:rsidR="00D44ABC">
        <w:rPr>
          <w:sz w:val="28"/>
          <w:szCs w:val="28"/>
        </w:rPr>
        <w:t>у ДЦП 1</w:t>
      </w:r>
      <w:r w:rsidR="00D44ABC"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>.</w:t>
      </w:r>
      <w:r w:rsidR="00D44ABC">
        <w:rPr>
          <w:sz w:val="28"/>
          <w:szCs w:val="28"/>
          <w:lang w:val="uk-UA"/>
        </w:rPr>
        <w:t>7</w:t>
      </w:r>
      <w:r>
        <w:rPr>
          <w:sz w:val="28"/>
          <w:szCs w:val="28"/>
        </w:rPr>
        <w:t xml:space="preserve"> %, в минулому році бу</w:t>
      </w:r>
      <w:r w:rsidRPr="00E22C8A">
        <w:rPr>
          <w:sz w:val="28"/>
          <w:szCs w:val="28"/>
        </w:rPr>
        <w:t xml:space="preserve">ло </w:t>
      </w:r>
      <w:r w:rsidR="00D44ABC">
        <w:rPr>
          <w:sz w:val="28"/>
          <w:szCs w:val="28"/>
          <w:lang w:val="uk-UA"/>
        </w:rPr>
        <w:t>18.5</w:t>
      </w:r>
      <w:r w:rsidRPr="00E22C8A">
        <w:rPr>
          <w:sz w:val="28"/>
          <w:szCs w:val="28"/>
        </w:rPr>
        <w:t>%. На третьому місці захворювання ендокринної системи та порушення обміну, в основному цукровий</w:t>
      </w:r>
      <w:r>
        <w:rPr>
          <w:sz w:val="28"/>
          <w:szCs w:val="28"/>
        </w:rPr>
        <w:t xml:space="preserve"> діабет 1</w:t>
      </w:r>
      <w:r w:rsidR="00D44ABC">
        <w:rPr>
          <w:sz w:val="28"/>
          <w:szCs w:val="28"/>
          <w:lang w:val="uk-UA"/>
        </w:rPr>
        <w:t>6.5</w:t>
      </w:r>
      <w:r>
        <w:rPr>
          <w:sz w:val="28"/>
          <w:szCs w:val="28"/>
        </w:rPr>
        <w:t xml:space="preserve">%. Зростання дітей </w:t>
      </w:r>
      <w:r w:rsidR="00D44ABC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</w:rPr>
        <w:t>І</w:t>
      </w:r>
      <w:r w:rsidRPr="00E22C8A">
        <w:rPr>
          <w:sz w:val="28"/>
          <w:szCs w:val="28"/>
        </w:rPr>
        <w:t>Д стався за рахунок вродженої патології, захворювань ендокринної системи, захворювань сечостатевої системи, онкології. Найменшу питому вагу становить захворювання травної системи, органів дихання, кровообігу.</w:t>
      </w:r>
    </w:p>
    <w:p w:rsidR="007E4D34" w:rsidRPr="00965E30" w:rsidRDefault="007E4D34" w:rsidP="007E4D3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965E30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</w:t>
      </w:r>
      <w:r>
        <w:rPr>
          <w:sz w:val="28"/>
          <w:szCs w:val="28"/>
        </w:rPr>
        <w:t>оказник загальної інвалідизації</w:t>
      </w:r>
      <w:r w:rsidR="00115183">
        <w:rPr>
          <w:sz w:val="28"/>
          <w:szCs w:val="28"/>
          <w:lang w:val="uk-UA"/>
        </w:rPr>
        <w:t xml:space="preserve"> залишився на рівні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</w:t>
      </w:r>
      <w:r w:rsidR="00115183">
        <w:rPr>
          <w:sz w:val="28"/>
          <w:szCs w:val="28"/>
          <w:lang w:val="uk-UA"/>
        </w:rPr>
        <w:t xml:space="preserve"> минулим роком і складає 196.0%о</w:t>
      </w:r>
      <w:r>
        <w:rPr>
          <w:sz w:val="28"/>
          <w:szCs w:val="28"/>
          <w:lang w:val="uk-UA"/>
        </w:rPr>
        <w:t xml:space="preserve">. </w:t>
      </w:r>
    </w:p>
    <w:p w:rsidR="007E4D34" w:rsidRPr="00965E30" w:rsidRDefault="007E4D34" w:rsidP="007E4D34">
      <w:pPr>
        <w:rPr>
          <w:sz w:val="28"/>
          <w:szCs w:val="28"/>
        </w:rPr>
      </w:pPr>
      <w:r w:rsidRPr="00965E30">
        <w:rPr>
          <w:sz w:val="28"/>
          <w:szCs w:val="28"/>
        </w:rPr>
        <w:t xml:space="preserve">         </w:t>
      </w:r>
    </w:p>
    <w:p w:rsidR="007E4D34" w:rsidRPr="00665252" w:rsidRDefault="007E4D34" w:rsidP="007E4D34">
      <w:pPr>
        <w:rPr>
          <w:sz w:val="28"/>
          <w:szCs w:val="28"/>
          <w:lang w:val="uk-UA"/>
        </w:rPr>
      </w:pPr>
      <w:r w:rsidRPr="00965E30">
        <w:rPr>
          <w:sz w:val="28"/>
          <w:szCs w:val="28"/>
        </w:rPr>
        <w:t xml:space="preserve">                           </w:t>
      </w:r>
      <w:r>
        <w:rPr>
          <w:sz w:val="28"/>
          <w:szCs w:val="28"/>
          <w:lang w:val="uk-UA"/>
        </w:rPr>
        <w:t xml:space="preserve">                  </w:t>
      </w:r>
      <w:r w:rsidRPr="00965E30">
        <w:rPr>
          <w:sz w:val="28"/>
          <w:szCs w:val="28"/>
        </w:rPr>
        <w:t xml:space="preserve">   </w:t>
      </w:r>
      <w:r w:rsidRPr="00665252">
        <w:rPr>
          <w:b/>
          <w:sz w:val="28"/>
          <w:szCs w:val="28"/>
          <w:lang w:val="uk-UA"/>
        </w:rPr>
        <w:t>ВПЕРШЕ ОСВІДЧЕНІ</w:t>
      </w:r>
    </w:p>
    <w:p w:rsidR="007E4D34" w:rsidRPr="00665252" w:rsidRDefault="007E4D34" w:rsidP="007E4D34">
      <w:pPr>
        <w:rPr>
          <w:b/>
          <w:lang w:val="uk-UA"/>
        </w:rPr>
      </w:pPr>
      <w:r>
        <w:t xml:space="preserve">                                                                                            </w:t>
      </w:r>
      <w:r w:rsidRPr="00665252">
        <w:rPr>
          <w:b/>
          <w:lang w:val="uk-UA"/>
        </w:rPr>
        <w:t>20</w:t>
      </w:r>
      <w:r w:rsidR="00461F95" w:rsidRPr="00665252">
        <w:rPr>
          <w:b/>
        </w:rPr>
        <w:t>2</w:t>
      </w:r>
      <w:r w:rsidR="00461F95" w:rsidRPr="00665252">
        <w:rPr>
          <w:b/>
          <w:lang w:val="uk-UA"/>
        </w:rPr>
        <w:t>2</w:t>
      </w:r>
      <w:r w:rsidRPr="00665252">
        <w:rPr>
          <w:b/>
          <w:lang w:val="uk-UA"/>
        </w:rPr>
        <w:t>р</w:t>
      </w:r>
      <w:r w:rsidRPr="00665252">
        <w:rPr>
          <w:b/>
        </w:rPr>
        <w:t xml:space="preserve">            20</w:t>
      </w:r>
      <w:r w:rsidR="00461F95" w:rsidRPr="00665252">
        <w:rPr>
          <w:b/>
          <w:lang w:val="uk-UA"/>
        </w:rPr>
        <w:t>23</w:t>
      </w:r>
      <w:r w:rsidRPr="00665252">
        <w:rPr>
          <w:b/>
          <w:lang w:val="uk-UA"/>
        </w:rPr>
        <w:t>р</w:t>
      </w:r>
      <w:r w:rsidR="00461F95" w:rsidRPr="00665252">
        <w:rPr>
          <w:b/>
          <w:lang w:val="uk-UA"/>
        </w:rPr>
        <w:t xml:space="preserve">             2024</w:t>
      </w:r>
      <w:r w:rsidRPr="00665252">
        <w:rPr>
          <w:b/>
          <w:lang w:val="uk-UA"/>
        </w:rPr>
        <w:t xml:space="preserve"> р.</w:t>
      </w:r>
    </w:p>
    <w:tbl>
      <w:tblPr>
        <w:tblW w:w="9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3753"/>
        <w:gridCol w:w="1189"/>
        <w:gridCol w:w="1220"/>
        <w:gridCol w:w="1220"/>
        <w:gridCol w:w="1220"/>
      </w:tblGrid>
      <w:tr w:rsidR="00461F95" w:rsidRPr="0010002E" w:rsidTr="00461F95">
        <w:tc>
          <w:tcPr>
            <w:tcW w:w="467" w:type="dxa"/>
          </w:tcPr>
          <w:p w:rsidR="00461F95" w:rsidRPr="00F85261" w:rsidRDefault="00461F95" w:rsidP="003E6A4F">
            <w:r>
              <w:t>1.</w:t>
            </w:r>
          </w:p>
        </w:tc>
        <w:tc>
          <w:tcPr>
            <w:tcW w:w="3753" w:type="dxa"/>
          </w:tcPr>
          <w:p w:rsidR="00461F95" w:rsidRPr="0010002E" w:rsidRDefault="00461F95" w:rsidP="003E6A4F">
            <w:pPr>
              <w:rPr>
                <w:lang w:val="uk-UA"/>
              </w:rPr>
            </w:pPr>
            <w:r>
              <w:t xml:space="preserve">Інфекц. </w:t>
            </w:r>
            <w:r>
              <w:rPr>
                <w:lang w:val="uk-UA"/>
              </w:rPr>
              <w:t>та паразитарні захв.</w:t>
            </w:r>
          </w:p>
        </w:tc>
        <w:tc>
          <w:tcPr>
            <w:tcW w:w="1189" w:type="dxa"/>
          </w:tcPr>
          <w:p w:rsidR="00461F95" w:rsidRDefault="00461F95" w:rsidP="003E6A4F">
            <w:r>
              <w:t>А00-В99</w:t>
            </w:r>
          </w:p>
        </w:tc>
        <w:tc>
          <w:tcPr>
            <w:tcW w:w="1220" w:type="dxa"/>
          </w:tcPr>
          <w:p w:rsidR="00461F95" w:rsidRDefault="00461F95" w:rsidP="00461F95">
            <w:r>
              <w:rPr>
                <w:lang w:val="uk-UA"/>
              </w:rPr>
              <w:t>1 – 1.4%</w:t>
            </w:r>
          </w:p>
        </w:tc>
        <w:tc>
          <w:tcPr>
            <w:tcW w:w="1220" w:type="dxa"/>
          </w:tcPr>
          <w:p w:rsidR="00461F95" w:rsidRPr="00421093" w:rsidRDefault="002343E6" w:rsidP="003E6A4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20" w:type="dxa"/>
          </w:tcPr>
          <w:p w:rsidR="00461F95" w:rsidRPr="00461F95" w:rsidRDefault="002343E6" w:rsidP="003E6A4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52DA4">
              <w:rPr>
                <w:lang w:val="uk-UA"/>
              </w:rPr>
              <w:t>-0,96%</w:t>
            </w:r>
          </w:p>
        </w:tc>
      </w:tr>
      <w:tr w:rsidR="00461F95" w:rsidRPr="004A47B5" w:rsidTr="00461F95">
        <w:tc>
          <w:tcPr>
            <w:tcW w:w="467" w:type="dxa"/>
          </w:tcPr>
          <w:p w:rsidR="00461F95" w:rsidRPr="00503EAA" w:rsidRDefault="00461F95" w:rsidP="003E6A4F">
            <w:r w:rsidRPr="0010002E">
              <w:t>2</w:t>
            </w:r>
            <w:r>
              <w:t>.</w:t>
            </w:r>
          </w:p>
        </w:tc>
        <w:tc>
          <w:tcPr>
            <w:tcW w:w="3753" w:type="dxa"/>
          </w:tcPr>
          <w:p w:rsidR="00461F95" w:rsidRDefault="00461F95" w:rsidP="003E6A4F">
            <w:r>
              <w:t xml:space="preserve">Новоутворення </w:t>
            </w:r>
          </w:p>
        </w:tc>
        <w:tc>
          <w:tcPr>
            <w:tcW w:w="1189" w:type="dxa"/>
          </w:tcPr>
          <w:p w:rsidR="00461F95" w:rsidRPr="0010002E" w:rsidRDefault="00461F95" w:rsidP="003E6A4F">
            <w:r>
              <w:t>С00-</w:t>
            </w:r>
            <w:r w:rsidRPr="005C6631">
              <w:rPr>
                <w:lang w:val="en-US"/>
              </w:rPr>
              <w:t>D</w:t>
            </w:r>
            <w:r w:rsidRPr="0010002E">
              <w:t>48</w:t>
            </w:r>
          </w:p>
        </w:tc>
        <w:tc>
          <w:tcPr>
            <w:tcW w:w="1220" w:type="dxa"/>
          </w:tcPr>
          <w:p w:rsidR="00461F95" w:rsidRPr="0073105F" w:rsidRDefault="00461F95" w:rsidP="00461F95">
            <w:pPr>
              <w:rPr>
                <w:lang w:val="uk-UA"/>
              </w:rPr>
            </w:pPr>
            <w:r>
              <w:rPr>
                <w:lang w:val="uk-UA"/>
              </w:rPr>
              <w:t xml:space="preserve">9 – 12.8 </w:t>
            </w:r>
          </w:p>
        </w:tc>
        <w:tc>
          <w:tcPr>
            <w:tcW w:w="1220" w:type="dxa"/>
          </w:tcPr>
          <w:p w:rsidR="00461F95" w:rsidRPr="0073105F" w:rsidRDefault="002343E6" w:rsidP="003E6A4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20" w:type="dxa"/>
          </w:tcPr>
          <w:p w:rsidR="00461F95" w:rsidRPr="00461F95" w:rsidRDefault="00461F95" w:rsidP="003E6A4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452DA4">
              <w:rPr>
                <w:lang w:val="uk-UA"/>
              </w:rPr>
              <w:t>-3,8%</w:t>
            </w:r>
          </w:p>
        </w:tc>
      </w:tr>
      <w:tr w:rsidR="00461F95" w:rsidRPr="004A47B5" w:rsidTr="00461F95">
        <w:tc>
          <w:tcPr>
            <w:tcW w:w="467" w:type="dxa"/>
          </w:tcPr>
          <w:p w:rsidR="00461F95" w:rsidRPr="004A47B5" w:rsidRDefault="00461F95" w:rsidP="003E6A4F">
            <w:pPr>
              <w:rPr>
                <w:lang w:val="uk-UA"/>
              </w:rPr>
            </w:pPr>
            <w:r w:rsidRPr="004A47B5">
              <w:rPr>
                <w:lang w:val="uk-UA"/>
              </w:rPr>
              <w:t>3.</w:t>
            </w:r>
          </w:p>
        </w:tc>
        <w:tc>
          <w:tcPr>
            <w:tcW w:w="3753" w:type="dxa"/>
          </w:tcPr>
          <w:p w:rsidR="00461F95" w:rsidRPr="0010002E" w:rsidRDefault="00461F95" w:rsidP="003E6A4F">
            <w:pPr>
              <w:rPr>
                <w:lang w:val="uk-UA"/>
              </w:rPr>
            </w:pPr>
            <w:r w:rsidRPr="004A47B5">
              <w:rPr>
                <w:lang w:val="uk-UA"/>
              </w:rPr>
              <w:t xml:space="preserve">Хвороби </w:t>
            </w:r>
            <w:r>
              <w:rPr>
                <w:lang w:val="uk-UA"/>
              </w:rPr>
              <w:t>крові і кровотворення</w:t>
            </w:r>
          </w:p>
        </w:tc>
        <w:tc>
          <w:tcPr>
            <w:tcW w:w="1189" w:type="dxa"/>
          </w:tcPr>
          <w:p w:rsidR="00461F95" w:rsidRPr="004A47B5" w:rsidRDefault="00461F95" w:rsidP="003E6A4F">
            <w:pPr>
              <w:rPr>
                <w:lang w:val="uk-UA"/>
              </w:rPr>
            </w:pPr>
            <w:r w:rsidRPr="005C6631">
              <w:rPr>
                <w:lang w:val="en-US"/>
              </w:rPr>
              <w:t>D</w:t>
            </w:r>
            <w:r w:rsidRPr="004A47B5">
              <w:rPr>
                <w:lang w:val="uk-UA"/>
              </w:rPr>
              <w:t>50-</w:t>
            </w:r>
            <w:r w:rsidRPr="005C6631">
              <w:rPr>
                <w:lang w:val="en-US"/>
              </w:rPr>
              <w:t>D</w:t>
            </w:r>
            <w:r w:rsidRPr="004A47B5">
              <w:rPr>
                <w:lang w:val="uk-UA"/>
              </w:rPr>
              <w:t>89</w:t>
            </w:r>
          </w:p>
        </w:tc>
        <w:tc>
          <w:tcPr>
            <w:tcW w:w="1220" w:type="dxa"/>
          </w:tcPr>
          <w:p w:rsidR="00461F95" w:rsidRPr="004A47B5" w:rsidRDefault="00461F95" w:rsidP="00461F95">
            <w:pPr>
              <w:rPr>
                <w:lang w:val="uk-UA"/>
              </w:rPr>
            </w:pPr>
          </w:p>
        </w:tc>
        <w:tc>
          <w:tcPr>
            <w:tcW w:w="1220" w:type="dxa"/>
          </w:tcPr>
          <w:p w:rsidR="00461F95" w:rsidRPr="004A47B5" w:rsidRDefault="00461F95" w:rsidP="00461F95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E02D93">
              <w:rPr>
                <w:lang w:val="uk-UA"/>
              </w:rPr>
              <w:t>-4,8%</w:t>
            </w:r>
          </w:p>
        </w:tc>
        <w:tc>
          <w:tcPr>
            <w:tcW w:w="1220" w:type="dxa"/>
          </w:tcPr>
          <w:p w:rsidR="00461F95" w:rsidRPr="004A47B5" w:rsidRDefault="00461F95" w:rsidP="003E6A4F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452DA4">
              <w:rPr>
                <w:lang w:val="uk-UA"/>
              </w:rPr>
              <w:t>-5,8%</w:t>
            </w:r>
          </w:p>
        </w:tc>
      </w:tr>
      <w:tr w:rsidR="00461F95" w:rsidRPr="004A47B5" w:rsidTr="00461F95">
        <w:tc>
          <w:tcPr>
            <w:tcW w:w="467" w:type="dxa"/>
          </w:tcPr>
          <w:p w:rsidR="00461F95" w:rsidRPr="004A47B5" w:rsidRDefault="00461F95" w:rsidP="003E6A4F">
            <w:pPr>
              <w:rPr>
                <w:lang w:val="uk-UA"/>
              </w:rPr>
            </w:pPr>
            <w:r w:rsidRPr="004A47B5">
              <w:rPr>
                <w:lang w:val="uk-UA"/>
              </w:rPr>
              <w:t>4.</w:t>
            </w:r>
          </w:p>
        </w:tc>
        <w:tc>
          <w:tcPr>
            <w:tcW w:w="3753" w:type="dxa"/>
          </w:tcPr>
          <w:p w:rsidR="00461F95" w:rsidRPr="0010002E" w:rsidRDefault="00461F95" w:rsidP="003E6A4F">
            <w:pPr>
              <w:rPr>
                <w:lang w:val="uk-UA"/>
              </w:rPr>
            </w:pPr>
            <w:r>
              <w:rPr>
                <w:lang w:val="uk-UA"/>
              </w:rPr>
              <w:t>Ендокринні хвороби</w:t>
            </w:r>
          </w:p>
        </w:tc>
        <w:tc>
          <w:tcPr>
            <w:tcW w:w="1189" w:type="dxa"/>
          </w:tcPr>
          <w:p w:rsidR="00461F95" w:rsidRPr="004A47B5" w:rsidRDefault="00461F95" w:rsidP="003E6A4F">
            <w:pPr>
              <w:rPr>
                <w:lang w:val="uk-UA"/>
              </w:rPr>
            </w:pPr>
            <w:r w:rsidRPr="004A47B5">
              <w:rPr>
                <w:lang w:val="uk-UA"/>
              </w:rPr>
              <w:t>Е00-Е90</w:t>
            </w:r>
          </w:p>
        </w:tc>
        <w:tc>
          <w:tcPr>
            <w:tcW w:w="1220" w:type="dxa"/>
          </w:tcPr>
          <w:p w:rsidR="00461F95" w:rsidRPr="00517760" w:rsidRDefault="00461F95" w:rsidP="00461F95">
            <w:pPr>
              <w:rPr>
                <w:lang w:val="uk-UA"/>
              </w:rPr>
            </w:pPr>
            <w:r>
              <w:rPr>
                <w:lang w:val="uk-UA"/>
              </w:rPr>
              <w:t>16 – 22.8%</w:t>
            </w:r>
          </w:p>
        </w:tc>
        <w:tc>
          <w:tcPr>
            <w:tcW w:w="1220" w:type="dxa"/>
          </w:tcPr>
          <w:p w:rsidR="00461F95" w:rsidRPr="004A47B5" w:rsidRDefault="00461F95" w:rsidP="00461F95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  <w:r w:rsidR="00E02D93">
              <w:rPr>
                <w:lang w:val="uk-UA"/>
              </w:rPr>
              <w:t>-32.5%</w:t>
            </w:r>
          </w:p>
        </w:tc>
        <w:tc>
          <w:tcPr>
            <w:tcW w:w="1220" w:type="dxa"/>
          </w:tcPr>
          <w:p w:rsidR="00461F95" w:rsidRPr="004A47B5" w:rsidRDefault="00461F95" w:rsidP="003E6A4F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  <w:r w:rsidR="00452DA4">
              <w:rPr>
                <w:lang w:val="uk-UA"/>
              </w:rPr>
              <w:t>-</w:t>
            </w:r>
            <w:r w:rsidR="002831F1">
              <w:rPr>
                <w:lang w:val="uk-UA"/>
              </w:rPr>
              <w:t>16.3%</w:t>
            </w:r>
          </w:p>
        </w:tc>
      </w:tr>
      <w:tr w:rsidR="00461F95" w:rsidRPr="007444B5" w:rsidTr="00461F95">
        <w:tc>
          <w:tcPr>
            <w:tcW w:w="467" w:type="dxa"/>
          </w:tcPr>
          <w:p w:rsidR="00461F95" w:rsidRPr="004A47B5" w:rsidRDefault="00461F95" w:rsidP="003E6A4F">
            <w:pPr>
              <w:rPr>
                <w:lang w:val="uk-UA"/>
              </w:rPr>
            </w:pPr>
            <w:r w:rsidRPr="004A47B5">
              <w:rPr>
                <w:lang w:val="uk-UA"/>
              </w:rPr>
              <w:t>5.</w:t>
            </w:r>
          </w:p>
        </w:tc>
        <w:tc>
          <w:tcPr>
            <w:tcW w:w="3753" w:type="dxa"/>
          </w:tcPr>
          <w:p w:rsidR="00461F95" w:rsidRPr="0010002E" w:rsidRDefault="00461F95" w:rsidP="003E6A4F">
            <w:pPr>
              <w:rPr>
                <w:lang w:val="uk-UA"/>
              </w:rPr>
            </w:pPr>
            <w:r>
              <w:rPr>
                <w:lang w:val="uk-UA"/>
              </w:rPr>
              <w:t>Розлади психіки і поведінки</w:t>
            </w:r>
          </w:p>
        </w:tc>
        <w:tc>
          <w:tcPr>
            <w:tcW w:w="1189" w:type="dxa"/>
          </w:tcPr>
          <w:p w:rsidR="00461F95" w:rsidRPr="007444B5" w:rsidRDefault="00461F95" w:rsidP="003E6A4F">
            <w:r w:rsidRPr="005C6631">
              <w:rPr>
                <w:lang w:val="en-US"/>
              </w:rPr>
              <w:t>F</w:t>
            </w:r>
            <w:r w:rsidRPr="007444B5">
              <w:t>00-</w:t>
            </w:r>
            <w:r w:rsidRPr="005C6631">
              <w:rPr>
                <w:lang w:val="en-US"/>
              </w:rPr>
              <w:t>F</w:t>
            </w:r>
            <w:r w:rsidRPr="007444B5">
              <w:t>99</w:t>
            </w:r>
          </w:p>
        </w:tc>
        <w:tc>
          <w:tcPr>
            <w:tcW w:w="1220" w:type="dxa"/>
          </w:tcPr>
          <w:p w:rsidR="00461F95" w:rsidRPr="00503EAA" w:rsidRDefault="00461F95" w:rsidP="00461F95"/>
        </w:tc>
        <w:tc>
          <w:tcPr>
            <w:tcW w:w="1220" w:type="dxa"/>
          </w:tcPr>
          <w:p w:rsidR="00461F95" w:rsidRPr="00503EAA" w:rsidRDefault="00461F95" w:rsidP="00461F95"/>
        </w:tc>
        <w:tc>
          <w:tcPr>
            <w:tcW w:w="1220" w:type="dxa"/>
          </w:tcPr>
          <w:p w:rsidR="00461F95" w:rsidRPr="00503EAA" w:rsidRDefault="00461F95" w:rsidP="003E6A4F"/>
        </w:tc>
      </w:tr>
      <w:tr w:rsidR="00461F95" w:rsidRPr="007444B5" w:rsidTr="00461F95">
        <w:tc>
          <w:tcPr>
            <w:tcW w:w="467" w:type="dxa"/>
          </w:tcPr>
          <w:p w:rsidR="00461F95" w:rsidRPr="00503EAA" w:rsidRDefault="00461F95" w:rsidP="003E6A4F">
            <w:r>
              <w:t>6.</w:t>
            </w:r>
          </w:p>
        </w:tc>
        <w:tc>
          <w:tcPr>
            <w:tcW w:w="3753" w:type="dxa"/>
          </w:tcPr>
          <w:p w:rsidR="00461F95" w:rsidRPr="0010002E" w:rsidRDefault="00461F95" w:rsidP="003E6A4F">
            <w:pPr>
              <w:rPr>
                <w:lang w:val="uk-UA"/>
              </w:rPr>
            </w:pPr>
            <w:r>
              <w:rPr>
                <w:lang w:val="uk-UA"/>
              </w:rPr>
              <w:t>Хвороби центральної нервової с.</w:t>
            </w:r>
          </w:p>
        </w:tc>
        <w:tc>
          <w:tcPr>
            <w:tcW w:w="1189" w:type="dxa"/>
          </w:tcPr>
          <w:p w:rsidR="00461F95" w:rsidRPr="007444B5" w:rsidRDefault="00461F95" w:rsidP="003E6A4F">
            <w:r w:rsidRPr="005C6631">
              <w:rPr>
                <w:lang w:val="en-US"/>
              </w:rPr>
              <w:t>G</w:t>
            </w:r>
            <w:r w:rsidRPr="007444B5">
              <w:t>00-</w:t>
            </w:r>
            <w:r w:rsidRPr="005C6631">
              <w:rPr>
                <w:lang w:val="en-US"/>
              </w:rPr>
              <w:t>G</w:t>
            </w:r>
            <w:r w:rsidRPr="007444B5">
              <w:t>99</w:t>
            </w:r>
          </w:p>
        </w:tc>
        <w:tc>
          <w:tcPr>
            <w:tcW w:w="1220" w:type="dxa"/>
          </w:tcPr>
          <w:p w:rsidR="00461F95" w:rsidRPr="0073105F" w:rsidRDefault="00461F95" w:rsidP="00461F95">
            <w:pPr>
              <w:rPr>
                <w:lang w:val="uk-UA"/>
              </w:rPr>
            </w:pPr>
            <w:r>
              <w:rPr>
                <w:lang w:val="uk-UA"/>
              </w:rPr>
              <w:t>8 – 11.4 %</w:t>
            </w:r>
          </w:p>
        </w:tc>
        <w:tc>
          <w:tcPr>
            <w:tcW w:w="1220" w:type="dxa"/>
          </w:tcPr>
          <w:p w:rsidR="00461F95" w:rsidRPr="00A03DFB" w:rsidRDefault="00461F95" w:rsidP="00461F95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  <w:r w:rsidR="00E02D93">
              <w:rPr>
                <w:lang w:val="uk-UA"/>
              </w:rPr>
              <w:t>-</w:t>
            </w:r>
            <w:r w:rsidR="00080F0F">
              <w:rPr>
                <w:lang w:val="uk-UA"/>
              </w:rPr>
              <w:t>22%</w:t>
            </w:r>
          </w:p>
        </w:tc>
        <w:tc>
          <w:tcPr>
            <w:tcW w:w="1220" w:type="dxa"/>
          </w:tcPr>
          <w:p w:rsidR="00461F95" w:rsidRPr="00A03DFB" w:rsidRDefault="00461F95" w:rsidP="003E6A4F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2831F1">
              <w:rPr>
                <w:lang w:val="uk-UA"/>
              </w:rPr>
              <w:t>-</w:t>
            </w:r>
            <w:r w:rsidR="007C7991">
              <w:rPr>
                <w:lang w:val="uk-UA"/>
              </w:rPr>
              <w:t>11,5%</w:t>
            </w:r>
          </w:p>
        </w:tc>
      </w:tr>
      <w:tr w:rsidR="00461F95" w:rsidRPr="005C6631" w:rsidTr="00461F95">
        <w:tc>
          <w:tcPr>
            <w:tcW w:w="467" w:type="dxa"/>
          </w:tcPr>
          <w:p w:rsidR="00461F95" w:rsidRPr="00503EAA" w:rsidRDefault="00461F95" w:rsidP="003E6A4F">
            <w:r>
              <w:t>7.</w:t>
            </w:r>
          </w:p>
        </w:tc>
        <w:tc>
          <w:tcPr>
            <w:tcW w:w="3753" w:type="dxa"/>
          </w:tcPr>
          <w:p w:rsidR="00461F95" w:rsidRPr="0010002E" w:rsidRDefault="00461F95" w:rsidP="003E6A4F">
            <w:pPr>
              <w:rPr>
                <w:lang w:val="uk-UA"/>
              </w:rPr>
            </w:pPr>
            <w:r>
              <w:t>Хвороби ока і</w:t>
            </w:r>
            <w:r>
              <w:rPr>
                <w:lang w:val="uk-UA"/>
              </w:rPr>
              <w:t xml:space="preserve"> його </w:t>
            </w:r>
            <w:r>
              <w:t xml:space="preserve"> придатка</w:t>
            </w:r>
          </w:p>
        </w:tc>
        <w:tc>
          <w:tcPr>
            <w:tcW w:w="1189" w:type="dxa"/>
          </w:tcPr>
          <w:p w:rsidR="00461F95" w:rsidRDefault="00461F95" w:rsidP="003E6A4F">
            <w:r>
              <w:t>Н00-Н59</w:t>
            </w:r>
          </w:p>
        </w:tc>
        <w:tc>
          <w:tcPr>
            <w:tcW w:w="1220" w:type="dxa"/>
          </w:tcPr>
          <w:p w:rsidR="00461F95" w:rsidRPr="00D20CA4" w:rsidRDefault="00461F95" w:rsidP="00461F95">
            <w:pPr>
              <w:rPr>
                <w:lang w:val="uk-UA"/>
              </w:rPr>
            </w:pPr>
            <w:r>
              <w:rPr>
                <w:lang w:val="uk-UA"/>
              </w:rPr>
              <w:t>1 – 1.4 %</w:t>
            </w:r>
          </w:p>
        </w:tc>
        <w:tc>
          <w:tcPr>
            <w:tcW w:w="1220" w:type="dxa"/>
          </w:tcPr>
          <w:p w:rsidR="00461F95" w:rsidRPr="00A03DFB" w:rsidRDefault="00461F95" w:rsidP="00461F95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080F0F">
              <w:rPr>
                <w:lang w:val="uk-UA"/>
              </w:rPr>
              <w:t>-8.4%</w:t>
            </w:r>
          </w:p>
        </w:tc>
        <w:tc>
          <w:tcPr>
            <w:tcW w:w="1220" w:type="dxa"/>
          </w:tcPr>
          <w:p w:rsidR="00461F95" w:rsidRPr="00A03DFB" w:rsidRDefault="00461F95" w:rsidP="003E6A4F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C7991">
              <w:rPr>
                <w:lang w:val="uk-UA"/>
              </w:rPr>
              <w:t>-5,8%</w:t>
            </w:r>
          </w:p>
        </w:tc>
      </w:tr>
      <w:tr w:rsidR="00461F95" w:rsidRPr="005C6631" w:rsidTr="00461F95">
        <w:tc>
          <w:tcPr>
            <w:tcW w:w="467" w:type="dxa"/>
          </w:tcPr>
          <w:p w:rsidR="00461F95" w:rsidRPr="00503EAA" w:rsidRDefault="00461F95" w:rsidP="003E6A4F">
            <w:r>
              <w:t>8.</w:t>
            </w:r>
          </w:p>
        </w:tc>
        <w:tc>
          <w:tcPr>
            <w:tcW w:w="3753" w:type="dxa"/>
          </w:tcPr>
          <w:p w:rsidR="00461F95" w:rsidRPr="0010002E" w:rsidRDefault="00461F95" w:rsidP="003E6A4F">
            <w:pPr>
              <w:rPr>
                <w:lang w:val="uk-UA"/>
              </w:rPr>
            </w:pPr>
            <w:r>
              <w:rPr>
                <w:lang w:val="uk-UA"/>
              </w:rPr>
              <w:t>Хвороби вуха та сосков відростка</w:t>
            </w:r>
          </w:p>
        </w:tc>
        <w:tc>
          <w:tcPr>
            <w:tcW w:w="1189" w:type="dxa"/>
          </w:tcPr>
          <w:p w:rsidR="00461F95" w:rsidRDefault="00461F95" w:rsidP="003E6A4F">
            <w:r>
              <w:t>Н60-Н95</w:t>
            </w:r>
          </w:p>
        </w:tc>
        <w:tc>
          <w:tcPr>
            <w:tcW w:w="1220" w:type="dxa"/>
          </w:tcPr>
          <w:p w:rsidR="00461F95" w:rsidRPr="00D20CA4" w:rsidRDefault="00461F95" w:rsidP="00461F95">
            <w:pPr>
              <w:rPr>
                <w:lang w:val="uk-UA"/>
              </w:rPr>
            </w:pPr>
            <w:r>
              <w:rPr>
                <w:lang w:val="uk-UA"/>
              </w:rPr>
              <w:t>9 – 12.8 %</w:t>
            </w:r>
          </w:p>
        </w:tc>
        <w:tc>
          <w:tcPr>
            <w:tcW w:w="1220" w:type="dxa"/>
          </w:tcPr>
          <w:p w:rsidR="00461F95" w:rsidRPr="00A03DFB" w:rsidRDefault="00461F95" w:rsidP="00461F95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080F0F">
              <w:rPr>
                <w:lang w:val="uk-UA"/>
              </w:rPr>
              <w:t>-7.2%</w:t>
            </w:r>
          </w:p>
        </w:tc>
        <w:tc>
          <w:tcPr>
            <w:tcW w:w="1220" w:type="dxa"/>
          </w:tcPr>
          <w:p w:rsidR="00461F95" w:rsidRPr="00A03DFB" w:rsidRDefault="00461F95" w:rsidP="003E6A4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7C7991">
              <w:rPr>
                <w:lang w:val="uk-UA"/>
              </w:rPr>
              <w:t>-3,8%</w:t>
            </w:r>
          </w:p>
        </w:tc>
      </w:tr>
      <w:tr w:rsidR="00461F95" w:rsidRPr="005C6631" w:rsidTr="00461F95">
        <w:tc>
          <w:tcPr>
            <w:tcW w:w="467" w:type="dxa"/>
          </w:tcPr>
          <w:p w:rsidR="00461F95" w:rsidRPr="00503EAA" w:rsidRDefault="00461F95" w:rsidP="003E6A4F">
            <w:r>
              <w:t>9.</w:t>
            </w:r>
          </w:p>
        </w:tc>
        <w:tc>
          <w:tcPr>
            <w:tcW w:w="3753" w:type="dxa"/>
          </w:tcPr>
          <w:p w:rsidR="00461F95" w:rsidRPr="008E0961" w:rsidRDefault="00461F95" w:rsidP="003E6A4F">
            <w:pPr>
              <w:rPr>
                <w:lang w:val="uk-UA"/>
              </w:rPr>
            </w:pPr>
            <w:r>
              <w:rPr>
                <w:lang w:val="uk-UA"/>
              </w:rPr>
              <w:t>Хвороби системи кровообігу</w:t>
            </w:r>
          </w:p>
        </w:tc>
        <w:tc>
          <w:tcPr>
            <w:tcW w:w="1189" w:type="dxa"/>
          </w:tcPr>
          <w:p w:rsidR="00461F95" w:rsidRDefault="00461F95" w:rsidP="003E6A4F">
            <w:r>
              <w:t>100-199</w:t>
            </w:r>
          </w:p>
        </w:tc>
        <w:tc>
          <w:tcPr>
            <w:tcW w:w="1220" w:type="dxa"/>
          </w:tcPr>
          <w:p w:rsidR="00461F95" w:rsidRPr="00D20CA4" w:rsidRDefault="00461F95" w:rsidP="00461F95">
            <w:pPr>
              <w:rPr>
                <w:lang w:val="uk-UA"/>
              </w:rPr>
            </w:pPr>
            <w:r>
              <w:rPr>
                <w:lang w:val="uk-UA"/>
              </w:rPr>
              <w:t>1 – 1.4 %</w:t>
            </w:r>
          </w:p>
        </w:tc>
        <w:tc>
          <w:tcPr>
            <w:tcW w:w="1220" w:type="dxa"/>
          </w:tcPr>
          <w:p w:rsidR="00461F95" w:rsidRPr="00A03DFB" w:rsidRDefault="00461F95" w:rsidP="00080F0F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80F0F">
              <w:rPr>
                <w:lang w:val="uk-UA"/>
              </w:rPr>
              <w:t>-1.2%</w:t>
            </w:r>
          </w:p>
        </w:tc>
        <w:tc>
          <w:tcPr>
            <w:tcW w:w="1220" w:type="dxa"/>
          </w:tcPr>
          <w:p w:rsidR="00461F95" w:rsidRPr="00A03DFB" w:rsidRDefault="005D4D59" w:rsidP="003E6A4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7C7991">
              <w:rPr>
                <w:lang w:val="uk-UA"/>
              </w:rPr>
              <w:t>-0.96%</w:t>
            </w:r>
          </w:p>
        </w:tc>
      </w:tr>
      <w:tr w:rsidR="00461F95" w:rsidRPr="005C6631" w:rsidTr="00461F95">
        <w:tc>
          <w:tcPr>
            <w:tcW w:w="467" w:type="dxa"/>
          </w:tcPr>
          <w:p w:rsidR="00461F95" w:rsidRPr="00503EAA" w:rsidRDefault="00461F95" w:rsidP="003E6A4F">
            <w:r>
              <w:t>10</w:t>
            </w:r>
          </w:p>
        </w:tc>
        <w:tc>
          <w:tcPr>
            <w:tcW w:w="3753" w:type="dxa"/>
          </w:tcPr>
          <w:p w:rsidR="00461F95" w:rsidRPr="008E0961" w:rsidRDefault="00461F95" w:rsidP="003E6A4F">
            <w:pPr>
              <w:rPr>
                <w:lang w:val="uk-UA"/>
              </w:rPr>
            </w:pPr>
            <w:r>
              <w:rPr>
                <w:lang w:val="uk-UA"/>
              </w:rPr>
              <w:t xml:space="preserve">Хвороби органів дихання </w:t>
            </w:r>
          </w:p>
        </w:tc>
        <w:tc>
          <w:tcPr>
            <w:tcW w:w="1189" w:type="dxa"/>
          </w:tcPr>
          <w:p w:rsidR="00461F95" w:rsidRPr="005C6631" w:rsidRDefault="00461F95" w:rsidP="003E6A4F">
            <w:pPr>
              <w:rPr>
                <w:lang w:val="en-US"/>
              </w:rPr>
            </w:pPr>
            <w:r w:rsidRPr="005C6631">
              <w:rPr>
                <w:lang w:val="en-US"/>
              </w:rPr>
              <w:t>J00-J99</w:t>
            </w:r>
          </w:p>
        </w:tc>
        <w:tc>
          <w:tcPr>
            <w:tcW w:w="1220" w:type="dxa"/>
          </w:tcPr>
          <w:p w:rsidR="00461F95" w:rsidRPr="00D20CA4" w:rsidRDefault="00461F95" w:rsidP="00461F95">
            <w:pPr>
              <w:rPr>
                <w:lang w:val="uk-UA"/>
              </w:rPr>
            </w:pPr>
          </w:p>
        </w:tc>
        <w:tc>
          <w:tcPr>
            <w:tcW w:w="1220" w:type="dxa"/>
          </w:tcPr>
          <w:p w:rsidR="00461F95" w:rsidRPr="002343E6" w:rsidRDefault="002343E6" w:rsidP="00461F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20" w:type="dxa"/>
          </w:tcPr>
          <w:p w:rsidR="00461F95" w:rsidRPr="00461F95" w:rsidRDefault="00461F95" w:rsidP="003E6A4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7C7991">
              <w:rPr>
                <w:lang w:val="uk-UA"/>
              </w:rPr>
              <w:t>-2,0%</w:t>
            </w:r>
          </w:p>
        </w:tc>
      </w:tr>
      <w:tr w:rsidR="00461F95" w:rsidRPr="005C6631" w:rsidTr="00461F95">
        <w:tc>
          <w:tcPr>
            <w:tcW w:w="467" w:type="dxa"/>
          </w:tcPr>
          <w:p w:rsidR="00461F95" w:rsidRPr="00503EAA" w:rsidRDefault="00461F95" w:rsidP="003E6A4F">
            <w:r>
              <w:t>11</w:t>
            </w:r>
          </w:p>
        </w:tc>
        <w:tc>
          <w:tcPr>
            <w:tcW w:w="3753" w:type="dxa"/>
          </w:tcPr>
          <w:p w:rsidR="00461F95" w:rsidRPr="008E0961" w:rsidRDefault="00461F95" w:rsidP="003E6A4F">
            <w:pPr>
              <w:rPr>
                <w:lang w:val="uk-UA"/>
              </w:rPr>
            </w:pPr>
            <w:r>
              <w:rPr>
                <w:lang w:val="uk-UA"/>
              </w:rPr>
              <w:t>Хвороби органів травлення</w:t>
            </w:r>
          </w:p>
        </w:tc>
        <w:tc>
          <w:tcPr>
            <w:tcW w:w="1189" w:type="dxa"/>
          </w:tcPr>
          <w:p w:rsidR="00461F95" w:rsidRDefault="00461F95" w:rsidP="003E6A4F">
            <w:r>
              <w:t>К00-К93</w:t>
            </w:r>
          </w:p>
        </w:tc>
        <w:tc>
          <w:tcPr>
            <w:tcW w:w="1220" w:type="dxa"/>
          </w:tcPr>
          <w:p w:rsidR="00461F95" w:rsidRPr="00D20CA4" w:rsidRDefault="00461F95" w:rsidP="00461F95">
            <w:pPr>
              <w:rPr>
                <w:lang w:val="uk-UA"/>
              </w:rPr>
            </w:pPr>
            <w:r>
              <w:rPr>
                <w:lang w:val="uk-UA"/>
              </w:rPr>
              <w:t xml:space="preserve">1 – 1.4 % </w:t>
            </w:r>
          </w:p>
        </w:tc>
        <w:tc>
          <w:tcPr>
            <w:tcW w:w="1220" w:type="dxa"/>
          </w:tcPr>
          <w:p w:rsidR="00461F95" w:rsidRPr="00A03DFB" w:rsidRDefault="00461F95" w:rsidP="00461F9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80F0F">
              <w:rPr>
                <w:lang w:val="uk-UA"/>
              </w:rPr>
              <w:t>-1,2%</w:t>
            </w:r>
          </w:p>
        </w:tc>
        <w:tc>
          <w:tcPr>
            <w:tcW w:w="1220" w:type="dxa"/>
          </w:tcPr>
          <w:p w:rsidR="00461F95" w:rsidRPr="00A03DFB" w:rsidRDefault="005D4D59" w:rsidP="003E6A4F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7C7991">
              <w:rPr>
                <w:lang w:val="uk-UA"/>
              </w:rPr>
              <w:t>-2.88%</w:t>
            </w:r>
          </w:p>
        </w:tc>
      </w:tr>
      <w:tr w:rsidR="00461F95" w:rsidRPr="008E0961" w:rsidTr="00461F95">
        <w:trPr>
          <w:trHeight w:val="262"/>
        </w:trPr>
        <w:tc>
          <w:tcPr>
            <w:tcW w:w="467" w:type="dxa"/>
          </w:tcPr>
          <w:p w:rsidR="00461F95" w:rsidRPr="00503EAA" w:rsidRDefault="00461F95" w:rsidP="003E6A4F">
            <w:r>
              <w:t>12</w:t>
            </w:r>
          </w:p>
        </w:tc>
        <w:tc>
          <w:tcPr>
            <w:tcW w:w="3753" w:type="dxa"/>
          </w:tcPr>
          <w:p w:rsidR="00461F95" w:rsidRPr="008E0961" w:rsidRDefault="00461F95" w:rsidP="003E6A4F">
            <w:pPr>
              <w:rPr>
                <w:lang w:val="uk-UA"/>
              </w:rPr>
            </w:pPr>
            <w:r>
              <w:rPr>
                <w:lang w:val="uk-UA"/>
              </w:rPr>
              <w:t>Хвор. Шкіри та підшкірн клітков.</w:t>
            </w:r>
          </w:p>
        </w:tc>
        <w:tc>
          <w:tcPr>
            <w:tcW w:w="1189" w:type="dxa"/>
          </w:tcPr>
          <w:p w:rsidR="00461F95" w:rsidRDefault="00461F95" w:rsidP="003E6A4F">
            <w:r w:rsidRPr="005C6631">
              <w:rPr>
                <w:lang w:val="en-US"/>
              </w:rPr>
              <w:t>L</w:t>
            </w:r>
            <w:r>
              <w:t>00-</w:t>
            </w:r>
            <w:r w:rsidRPr="005C6631">
              <w:rPr>
                <w:lang w:val="en-US"/>
              </w:rPr>
              <w:t>L</w:t>
            </w:r>
            <w:r>
              <w:t>99</w:t>
            </w:r>
          </w:p>
        </w:tc>
        <w:tc>
          <w:tcPr>
            <w:tcW w:w="1220" w:type="dxa"/>
          </w:tcPr>
          <w:p w:rsidR="00461F95" w:rsidRDefault="00461F95" w:rsidP="00461F95"/>
        </w:tc>
        <w:tc>
          <w:tcPr>
            <w:tcW w:w="1220" w:type="dxa"/>
          </w:tcPr>
          <w:p w:rsidR="00461F95" w:rsidRPr="00A03DFB" w:rsidRDefault="00461F95" w:rsidP="00461F95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080F0F">
              <w:rPr>
                <w:lang w:val="uk-UA"/>
              </w:rPr>
              <w:t>-7.2%</w:t>
            </w:r>
          </w:p>
        </w:tc>
        <w:tc>
          <w:tcPr>
            <w:tcW w:w="1220" w:type="dxa"/>
          </w:tcPr>
          <w:p w:rsidR="00461F95" w:rsidRPr="00A03DFB" w:rsidRDefault="002343E6" w:rsidP="003E6A4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461F95" w:rsidRPr="008E0961" w:rsidTr="00461F95">
        <w:tc>
          <w:tcPr>
            <w:tcW w:w="467" w:type="dxa"/>
          </w:tcPr>
          <w:p w:rsidR="00461F95" w:rsidRPr="00503EAA" w:rsidRDefault="00461F95" w:rsidP="003E6A4F">
            <w:r>
              <w:t>13</w:t>
            </w:r>
          </w:p>
        </w:tc>
        <w:tc>
          <w:tcPr>
            <w:tcW w:w="3753" w:type="dxa"/>
          </w:tcPr>
          <w:p w:rsidR="00461F95" w:rsidRPr="008E0961" w:rsidRDefault="00461F95" w:rsidP="003E6A4F">
            <w:pPr>
              <w:rPr>
                <w:lang w:val="uk-UA"/>
              </w:rPr>
            </w:pPr>
            <w:r>
              <w:rPr>
                <w:lang w:val="uk-UA"/>
              </w:rPr>
              <w:t>Хвор кістково-м’язов. системи</w:t>
            </w:r>
          </w:p>
        </w:tc>
        <w:tc>
          <w:tcPr>
            <w:tcW w:w="1189" w:type="dxa"/>
          </w:tcPr>
          <w:p w:rsidR="00461F95" w:rsidRDefault="00461F95" w:rsidP="003E6A4F">
            <w:r>
              <w:t>М00-99</w:t>
            </w:r>
          </w:p>
        </w:tc>
        <w:tc>
          <w:tcPr>
            <w:tcW w:w="1220" w:type="dxa"/>
          </w:tcPr>
          <w:p w:rsidR="00461F95" w:rsidRPr="00D20CA4" w:rsidRDefault="00461F95" w:rsidP="00461F95">
            <w:pPr>
              <w:rPr>
                <w:lang w:val="uk-UA"/>
              </w:rPr>
            </w:pPr>
            <w:r>
              <w:rPr>
                <w:lang w:val="uk-UA"/>
              </w:rPr>
              <w:t xml:space="preserve">9 – 12.8 % </w:t>
            </w:r>
          </w:p>
        </w:tc>
        <w:tc>
          <w:tcPr>
            <w:tcW w:w="1220" w:type="dxa"/>
          </w:tcPr>
          <w:p w:rsidR="00461F95" w:rsidRPr="0073105F" w:rsidRDefault="00461F95" w:rsidP="00461F95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080F0F">
              <w:rPr>
                <w:lang w:val="uk-UA"/>
              </w:rPr>
              <w:t>-14,5%</w:t>
            </w:r>
          </w:p>
        </w:tc>
        <w:tc>
          <w:tcPr>
            <w:tcW w:w="1220" w:type="dxa"/>
          </w:tcPr>
          <w:p w:rsidR="00461F95" w:rsidRPr="0073105F" w:rsidRDefault="005D4D59" w:rsidP="003E6A4F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  <w:r w:rsidR="007C7991">
              <w:rPr>
                <w:lang w:val="uk-UA"/>
              </w:rPr>
              <w:t>-16,3%</w:t>
            </w:r>
          </w:p>
        </w:tc>
      </w:tr>
      <w:tr w:rsidR="00461F95" w:rsidRPr="008E0961" w:rsidTr="00461F95">
        <w:tc>
          <w:tcPr>
            <w:tcW w:w="467" w:type="dxa"/>
          </w:tcPr>
          <w:p w:rsidR="00461F95" w:rsidRPr="00503EAA" w:rsidRDefault="00461F95" w:rsidP="003E6A4F">
            <w:r>
              <w:t>14</w:t>
            </w:r>
          </w:p>
        </w:tc>
        <w:tc>
          <w:tcPr>
            <w:tcW w:w="3753" w:type="dxa"/>
          </w:tcPr>
          <w:p w:rsidR="00461F95" w:rsidRPr="008E0961" w:rsidRDefault="00461F95" w:rsidP="003E6A4F">
            <w:pPr>
              <w:rPr>
                <w:lang w:val="uk-UA"/>
              </w:rPr>
            </w:pPr>
            <w:r>
              <w:rPr>
                <w:lang w:val="uk-UA"/>
              </w:rPr>
              <w:t>Хвороби сечостатевої системи</w:t>
            </w:r>
          </w:p>
        </w:tc>
        <w:tc>
          <w:tcPr>
            <w:tcW w:w="1189" w:type="dxa"/>
          </w:tcPr>
          <w:p w:rsidR="00461F95" w:rsidRDefault="00461F95" w:rsidP="003E6A4F">
            <w:r w:rsidRPr="005C6631">
              <w:rPr>
                <w:lang w:val="en-US"/>
              </w:rPr>
              <w:t>N</w:t>
            </w:r>
            <w:r w:rsidRPr="008E0961">
              <w:t>00-</w:t>
            </w:r>
            <w:r w:rsidRPr="005C6631">
              <w:rPr>
                <w:lang w:val="en-US"/>
              </w:rPr>
              <w:t>N</w:t>
            </w:r>
            <w:r w:rsidRPr="008E0961">
              <w:t>99</w:t>
            </w:r>
          </w:p>
        </w:tc>
        <w:tc>
          <w:tcPr>
            <w:tcW w:w="1220" w:type="dxa"/>
          </w:tcPr>
          <w:p w:rsidR="00461F95" w:rsidRPr="00D20CA4" w:rsidRDefault="00461F95" w:rsidP="00461F95">
            <w:pPr>
              <w:rPr>
                <w:lang w:val="uk-UA"/>
              </w:rPr>
            </w:pPr>
          </w:p>
        </w:tc>
        <w:tc>
          <w:tcPr>
            <w:tcW w:w="1220" w:type="dxa"/>
          </w:tcPr>
          <w:p w:rsidR="00461F95" w:rsidRPr="0073105F" w:rsidRDefault="002343E6" w:rsidP="00461F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20" w:type="dxa"/>
          </w:tcPr>
          <w:p w:rsidR="00461F95" w:rsidRPr="0073105F" w:rsidRDefault="005D4D59" w:rsidP="003E6A4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7C7991">
              <w:rPr>
                <w:lang w:val="uk-UA"/>
              </w:rPr>
              <w:t>-2,0%</w:t>
            </w:r>
          </w:p>
        </w:tc>
      </w:tr>
      <w:tr w:rsidR="00461F95" w:rsidRPr="007444B5" w:rsidTr="00461F95">
        <w:tc>
          <w:tcPr>
            <w:tcW w:w="467" w:type="dxa"/>
          </w:tcPr>
          <w:p w:rsidR="00461F95" w:rsidRPr="00503EAA" w:rsidRDefault="00461F95" w:rsidP="003E6A4F">
            <w:r>
              <w:t>15</w:t>
            </w:r>
          </w:p>
        </w:tc>
        <w:tc>
          <w:tcPr>
            <w:tcW w:w="3753" w:type="dxa"/>
          </w:tcPr>
          <w:p w:rsidR="00461F95" w:rsidRPr="008E0961" w:rsidRDefault="00461F95" w:rsidP="003E6A4F">
            <w:pPr>
              <w:rPr>
                <w:lang w:val="uk-UA"/>
              </w:rPr>
            </w:pPr>
            <w:r>
              <w:rPr>
                <w:lang w:val="uk-UA"/>
              </w:rPr>
              <w:t>Вро</w:t>
            </w:r>
            <w:r w:rsidR="007C7991">
              <w:rPr>
                <w:lang w:val="uk-UA"/>
              </w:rPr>
              <w:t>ж</w:t>
            </w:r>
            <w:r>
              <w:rPr>
                <w:lang w:val="uk-UA"/>
              </w:rPr>
              <w:t>дені  аномалії, вади розвитку</w:t>
            </w:r>
          </w:p>
        </w:tc>
        <w:tc>
          <w:tcPr>
            <w:tcW w:w="1189" w:type="dxa"/>
          </w:tcPr>
          <w:p w:rsidR="00461F95" w:rsidRPr="007444B5" w:rsidRDefault="00461F95" w:rsidP="003E6A4F">
            <w:r w:rsidRPr="005C6631">
              <w:rPr>
                <w:lang w:val="en-US"/>
              </w:rPr>
              <w:t>Q</w:t>
            </w:r>
            <w:r w:rsidRPr="007444B5">
              <w:t>00-</w:t>
            </w:r>
            <w:r w:rsidRPr="005C6631">
              <w:rPr>
                <w:lang w:val="en-US"/>
              </w:rPr>
              <w:t>Q</w:t>
            </w:r>
            <w:r w:rsidRPr="007444B5">
              <w:t>99</w:t>
            </w:r>
          </w:p>
        </w:tc>
        <w:tc>
          <w:tcPr>
            <w:tcW w:w="1220" w:type="dxa"/>
          </w:tcPr>
          <w:p w:rsidR="00461F95" w:rsidRPr="00D20CA4" w:rsidRDefault="00461F95" w:rsidP="00461F95">
            <w:pPr>
              <w:rPr>
                <w:lang w:val="uk-UA"/>
              </w:rPr>
            </w:pPr>
            <w:r>
              <w:rPr>
                <w:lang w:val="uk-UA"/>
              </w:rPr>
              <w:t xml:space="preserve">15 – 21.4 % </w:t>
            </w:r>
          </w:p>
        </w:tc>
        <w:tc>
          <w:tcPr>
            <w:tcW w:w="1220" w:type="dxa"/>
          </w:tcPr>
          <w:p w:rsidR="00461F95" w:rsidRPr="0073105F" w:rsidRDefault="002343E6" w:rsidP="00461F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20" w:type="dxa"/>
          </w:tcPr>
          <w:p w:rsidR="00461F95" w:rsidRPr="0073105F" w:rsidRDefault="002343E6" w:rsidP="003E6A4F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  <w:r w:rsidR="007C7991">
              <w:rPr>
                <w:lang w:val="uk-UA"/>
              </w:rPr>
              <w:t>-27%</w:t>
            </w:r>
          </w:p>
        </w:tc>
      </w:tr>
      <w:tr w:rsidR="00461F95" w:rsidRPr="007444B5" w:rsidTr="00461F95">
        <w:tc>
          <w:tcPr>
            <w:tcW w:w="467" w:type="dxa"/>
          </w:tcPr>
          <w:p w:rsidR="00461F95" w:rsidRPr="00503EAA" w:rsidRDefault="00461F95" w:rsidP="003E6A4F">
            <w:r>
              <w:t>16</w:t>
            </w:r>
          </w:p>
        </w:tc>
        <w:tc>
          <w:tcPr>
            <w:tcW w:w="3753" w:type="dxa"/>
          </w:tcPr>
          <w:p w:rsidR="00461F95" w:rsidRPr="008E0961" w:rsidRDefault="00461F95" w:rsidP="003E6A4F">
            <w:pPr>
              <w:rPr>
                <w:lang w:val="uk-UA"/>
              </w:rPr>
            </w:pPr>
            <w:r>
              <w:rPr>
                <w:lang w:val="uk-UA"/>
              </w:rPr>
              <w:t>Травми, отруєння, дії зовн причин</w:t>
            </w:r>
          </w:p>
        </w:tc>
        <w:tc>
          <w:tcPr>
            <w:tcW w:w="1189" w:type="dxa"/>
          </w:tcPr>
          <w:p w:rsidR="00461F95" w:rsidRPr="007444B5" w:rsidRDefault="00461F95" w:rsidP="003E6A4F">
            <w:r w:rsidRPr="005C6631">
              <w:rPr>
                <w:lang w:val="en-US"/>
              </w:rPr>
              <w:t>S</w:t>
            </w:r>
            <w:r w:rsidRPr="007444B5">
              <w:t>00-</w:t>
            </w:r>
            <w:r w:rsidRPr="005C6631">
              <w:rPr>
                <w:lang w:val="en-US"/>
              </w:rPr>
              <w:t>T</w:t>
            </w:r>
            <w:r w:rsidRPr="007444B5">
              <w:t>98</w:t>
            </w:r>
          </w:p>
        </w:tc>
        <w:tc>
          <w:tcPr>
            <w:tcW w:w="1220" w:type="dxa"/>
          </w:tcPr>
          <w:p w:rsidR="00461F95" w:rsidRPr="00D20CA4" w:rsidRDefault="00461F95" w:rsidP="00461F95">
            <w:pPr>
              <w:rPr>
                <w:lang w:val="uk-UA"/>
              </w:rPr>
            </w:pPr>
          </w:p>
        </w:tc>
        <w:tc>
          <w:tcPr>
            <w:tcW w:w="1220" w:type="dxa"/>
          </w:tcPr>
          <w:p w:rsidR="00461F95" w:rsidRPr="0073105F" w:rsidRDefault="00461F95" w:rsidP="00461F9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80F0F">
              <w:rPr>
                <w:lang w:val="uk-UA"/>
              </w:rPr>
              <w:t>-1,2%</w:t>
            </w:r>
          </w:p>
        </w:tc>
        <w:tc>
          <w:tcPr>
            <w:tcW w:w="1220" w:type="dxa"/>
          </w:tcPr>
          <w:p w:rsidR="00461F95" w:rsidRPr="0073105F" w:rsidRDefault="005D4D59" w:rsidP="003E6A4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7C7991">
              <w:rPr>
                <w:lang w:val="uk-UA"/>
              </w:rPr>
              <w:t>-2,0%</w:t>
            </w:r>
          </w:p>
        </w:tc>
      </w:tr>
      <w:tr w:rsidR="00461F95" w:rsidRPr="007444B5" w:rsidTr="00461F95">
        <w:tc>
          <w:tcPr>
            <w:tcW w:w="467" w:type="dxa"/>
          </w:tcPr>
          <w:p w:rsidR="00461F95" w:rsidRDefault="00461F95" w:rsidP="003E6A4F"/>
        </w:tc>
        <w:tc>
          <w:tcPr>
            <w:tcW w:w="3753" w:type="dxa"/>
          </w:tcPr>
          <w:p w:rsidR="00461F95" w:rsidRDefault="00461F95" w:rsidP="003E6A4F">
            <w:r>
              <w:t xml:space="preserve">                                          ВСЬОГО:</w:t>
            </w:r>
          </w:p>
        </w:tc>
        <w:tc>
          <w:tcPr>
            <w:tcW w:w="1189" w:type="dxa"/>
          </w:tcPr>
          <w:p w:rsidR="00461F95" w:rsidRPr="008E0961" w:rsidRDefault="00461F95" w:rsidP="003E6A4F"/>
        </w:tc>
        <w:tc>
          <w:tcPr>
            <w:tcW w:w="1220" w:type="dxa"/>
          </w:tcPr>
          <w:p w:rsidR="00461F95" w:rsidRPr="00D20CA4" w:rsidRDefault="00461F95" w:rsidP="00461F95">
            <w:pPr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1220" w:type="dxa"/>
          </w:tcPr>
          <w:p w:rsidR="00461F95" w:rsidRPr="0073105F" w:rsidRDefault="002343E6" w:rsidP="00461F95">
            <w:pPr>
              <w:rPr>
                <w:lang w:val="uk-UA"/>
              </w:rPr>
            </w:pPr>
            <w:r>
              <w:rPr>
                <w:lang w:val="uk-UA"/>
              </w:rPr>
              <w:t>83</w:t>
            </w:r>
          </w:p>
        </w:tc>
        <w:tc>
          <w:tcPr>
            <w:tcW w:w="1220" w:type="dxa"/>
          </w:tcPr>
          <w:p w:rsidR="00461F95" w:rsidRPr="0073105F" w:rsidRDefault="002343E6" w:rsidP="003E6A4F">
            <w:pPr>
              <w:rPr>
                <w:lang w:val="uk-UA"/>
              </w:rPr>
            </w:pPr>
            <w:r>
              <w:rPr>
                <w:lang w:val="uk-UA"/>
              </w:rPr>
              <w:t>104</w:t>
            </w:r>
          </w:p>
        </w:tc>
      </w:tr>
    </w:tbl>
    <w:p w:rsidR="007E4D34" w:rsidRPr="00965E30" w:rsidRDefault="007E4D34" w:rsidP="007E4D34">
      <w:pPr>
        <w:rPr>
          <w:sz w:val="28"/>
          <w:szCs w:val="28"/>
        </w:rPr>
      </w:pPr>
    </w:p>
    <w:p w:rsidR="007E4D34" w:rsidRDefault="007E4D34" w:rsidP="007E4D34">
      <w:pPr>
        <w:rPr>
          <w:b/>
          <w:sz w:val="28"/>
          <w:szCs w:val="28"/>
          <w:lang w:val="uk-UA"/>
        </w:rPr>
      </w:pPr>
      <w:r>
        <w:rPr>
          <w:sz w:val="28"/>
          <w:szCs w:val="28"/>
        </w:rPr>
        <w:t xml:space="preserve">      Із таблиці бачимо, </w:t>
      </w:r>
      <w:r>
        <w:rPr>
          <w:sz w:val="28"/>
          <w:szCs w:val="28"/>
          <w:lang w:val="uk-UA"/>
        </w:rPr>
        <w:t>що серед вперше освідчених ІД</w:t>
      </w:r>
      <w:r w:rsidR="007C7991">
        <w:rPr>
          <w:sz w:val="28"/>
          <w:szCs w:val="28"/>
          <w:lang w:val="uk-UA"/>
        </w:rPr>
        <w:t xml:space="preserve">  на першому місці  </w:t>
      </w:r>
      <w:r w:rsidR="007C7991" w:rsidRPr="007C7991">
        <w:rPr>
          <w:sz w:val="28"/>
          <w:szCs w:val="28"/>
          <w:lang w:val="uk-UA"/>
        </w:rPr>
        <w:t>Врождені  аномалії, вади розвитку</w:t>
      </w:r>
      <w:r w:rsidR="007C7991">
        <w:rPr>
          <w:sz w:val="28"/>
          <w:szCs w:val="28"/>
          <w:lang w:val="uk-UA"/>
        </w:rPr>
        <w:t xml:space="preserve"> – 27.0</w:t>
      </w:r>
      <w:r>
        <w:rPr>
          <w:sz w:val="28"/>
          <w:szCs w:val="28"/>
          <w:lang w:val="uk-UA"/>
        </w:rPr>
        <w:t xml:space="preserve">%, </w:t>
      </w:r>
      <w:r w:rsidRPr="00965E30"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другому </w:t>
      </w:r>
      <w:r w:rsidR="007C7991">
        <w:rPr>
          <w:sz w:val="28"/>
          <w:szCs w:val="28"/>
          <w:lang w:val="uk-UA"/>
        </w:rPr>
        <w:t>Ендокринні хвороби та хвор. Кістково-м’язов. системи (16,3</w:t>
      </w:r>
      <w:r>
        <w:rPr>
          <w:sz w:val="28"/>
          <w:szCs w:val="28"/>
          <w:lang w:val="uk-UA"/>
        </w:rPr>
        <w:t xml:space="preserve">%),  </w:t>
      </w:r>
      <w:r w:rsidR="00E02D93">
        <w:rPr>
          <w:sz w:val="28"/>
          <w:szCs w:val="28"/>
          <w:lang w:val="uk-UA"/>
        </w:rPr>
        <w:t>далі виріс показник</w:t>
      </w:r>
      <w:r w:rsidRPr="007C799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хвороб</w:t>
      </w:r>
      <w:r w:rsidR="00E02D93">
        <w:rPr>
          <w:sz w:val="28"/>
          <w:szCs w:val="28"/>
          <w:lang w:val="uk-UA"/>
        </w:rPr>
        <w:t xml:space="preserve"> </w:t>
      </w:r>
      <w:r w:rsidR="007C7991" w:rsidRPr="007C7991">
        <w:rPr>
          <w:sz w:val="28"/>
          <w:szCs w:val="28"/>
          <w:lang w:val="uk-UA"/>
        </w:rPr>
        <w:t>центральної нервової с.</w:t>
      </w:r>
      <w:r>
        <w:rPr>
          <w:sz w:val="28"/>
          <w:szCs w:val="28"/>
          <w:lang w:val="uk-UA"/>
        </w:rPr>
        <w:t xml:space="preserve"> </w:t>
      </w:r>
      <w:r w:rsidR="00E02D93">
        <w:rPr>
          <w:sz w:val="28"/>
          <w:szCs w:val="28"/>
          <w:lang w:val="uk-UA"/>
        </w:rPr>
        <w:t>хвороби ока</w:t>
      </w:r>
      <w:r>
        <w:rPr>
          <w:sz w:val="28"/>
          <w:szCs w:val="28"/>
          <w:lang w:val="uk-UA"/>
        </w:rPr>
        <w:t xml:space="preserve"> і вушні (порушення слуху),  з </w:t>
      </w:r>
      <w:r w:rsidRPr="00E02D93">
        <w:rPr>
          <w:sz w:val="28"/>
          <w:szCs w:val="28"/>
          <w:lang w:val="uk-UA"/>
        </w:rPr>
        <w:t>хворобами</w:t>
      </w:r>
      <w:r w:rsidR="00E02D93" w:rsidRPr="00E02D93">
        <w:rPr>
          <w:sz w:val="28"/>
          <w:szCs w:val="28"/>
          <w:lang w:val="uk-UA"/>
        </w:rPr>
        <w:t xml:space="preserve"> </w:t>
      </w:r>
      <w:r w:rsidRPr="00E02D93">
        <w:rPr>
          <w:b/>
          <w:sz w:val="28"/>
          <w:szCs w:val="28"/>
          <w:lang w:val="uk-UA"/>
        </w:rPr>
        <w:t xml:space="preserve"> </w:t>
      </w:r>
      <w:r w:rsidR="00E02D93" w:rsidRPr="00E02D93">
        <w:rPr>
          <w:sz w:val="28"/>
          <w:szCs w:val="28"/>
          <w:lang w:val="uk-UA"/>
        </w:rPr>
        <w:t>органів травлення</w:t>
      </w:r>
      <w:r w:rsidR="00E02D93">
        <w:rPr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                                  </w:t>
      </w:r>
    </w:p>
    <w:p w:rsidR="007E4D34" w:rsidRDefault="007E4D34" w:rsidP="007E4D3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</w:t>
      </w:r>
      <w:r w:rsidR="00697A39">
        <w:rPr>
          <w:b/>
          <w:sz w:val="28"/>
          <w:szCs w:val="28"/>
          <w:lang w:val="uk-UA"/>
        </w:rPr>
        <w:t xml:space="preserve">              БАГАТОДІТНІ СІМ’Ї</w:t>
      </w:r>
    </w:p>
    <w:p w:rsidR="007E4D34" w:rsidRPr="0038514F" w:rsidRDefault="007E4D34" w:rsidP="007E4D34">
      <w:pPr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360"/>
        <w:gridCol w:w="1809"/>
        <w:gridCol w:w="1809"/>
        <w:gridCol w:w="1809"/>
      </w:tblGrid>
      <w:tr w:rsidR="007E4D34" w:rsidTr="003E6A4F">
        <w:tc>
          <w:tcPr>
            <w:tcW w:w="468" w:type="dxa"/>
          </w:tcPr>
          <w:p w:rsidR="007E4D34" w:rsidRDefault="007E4D34" w:rsidP="003E6A4F">
            <w:pPr>
              <w:jc w:val="both"/>
            </w:pPr>
          </w:p>
        </w:tc>
        <w:tc>
          <w:tcPr>
            <w:tcW w:w="3360" w:type="dxa"/>
          </w:tcPr>
          <w:p w:rsidR="007E4D34" w:rsidRDefault="007E4D34" w:rsidP="003E6A4F">
            <w:pPr>
              <w:jc w:val="both"/>
            </w:pPr>
          </w:p>
        </w:tc>
        <w:tc>
          <w:tcPr>
            <w:tcW w:w="1809" w:type="dxa"/>
          </w:tcPr>
          <w:p w:rsidR="007E4D34" w:rsidRPr="00794264" w:rsidRDefault="00D44ABC" w:rsidP="003E6A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  <w:r w:rsidR="007E4D34">
              <w:rPr>
                <w:lang w:val="uk-UA"/>
              </w:rPr>
              <w:t>р</w:t>
            </w:r>
          </w:p>
        </w:tc>
        <w:tc>
          <w:tcPr>
            <w:tcW w:w="1809" w:type="dxa"/>
          </w:tcPr>
          <w:p w:rsidR="007E4D34" w:rsidRPr="00794264" w:rsidRDefault="00D44ABC" w:rsidP="003E6A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</w:t>
            </w:r>
            <w:r w:rsidR="007E4D34">
              <w:rPr>
                <w:lang w:val="uk-UA"/>
              </w:rPr>
              <w:t xml:space="preserve"> р.</w:t>
            </w:r>
          </w:p>
        </w:tc>
        <w:tc>
          <w:tcPr>
            <w:tcW w:w="1809" w:type="dxa"/>
          </w:tcPr>
          <w:p w:rsidR="007E4D34" w:rsidRPr="00794264" w:rsidRDefault="00D44ABC" w:rsidP="003E6A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2024</w:t>
            </w:r>
            <w:r w:rsidR="007E4D34">
              <w:rPr>
                <w:lang w:val="uk-UA"/>
              </w:rPr>
              <w:t xml:space="preserve"> р.</w:t>
            </w:r>
          </w:p>
        </w:tc>
      </w:tr>
      <w:tr w:rsidR="00D44ABC" w:rsidTr="003E6A4F">
        <w:tc>
          <w:tcPr>
            <w:tcW w:w="468" w:type="dxa"/>
          </w:tcPr>
          <w:p w:rsidR="00D44ABC" w:rsidRDefault="00D44ABC" w:rsidP="003E6A4F">
            <w:pPr>
              <w:jc w:val="both"/>
            </w:pPr>
            <w:r>
              <w:t>1.</w:t>
            </w:r>
          </w:p>
        </w:tc>
        <w:tc>
          <w:tcPr>
            <w:tcW w:w="3360" w:type="dxa"/>
          </w:tcPr>
          <w:p w:rsidR="00D44ABC" w:rsidRPr="003D6064" w:rsidRDefault="00D44ABC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 обліку багатодітних родин:</w:t>
            </w:r>
          </w:p>
        </w:tc>
        <w:tc>
          <w:tcPr>
            <w:tcW w:w="1809" w:type="dxa"/>
          </w:tcPr>
          <w:p w:rsidR="00D44ABC" w:rsidRPr="00794264" w:rsidRDefault="00D44ABC" w:rsidP="007814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630</w:t>
            </w:r>
          </w:p>
        </w:tc>
        <w:tc>
          <w:tcPr>
            <w:tcW w:w="1809" w:type="dxa"/>
          </w:tcPr>
          <w:p w:rsidR="00D44ABC" w:rsidRPr="00794264" w:rsidRDefault="00D44ABC" w:rsidP="007814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662</w:t>
            </w:r>
          </w:p>
        </w:tc>
        <w:tc>
          <w:tcPr>
            <w:tcW w:w="1809" w:type="dxa"/>
          </w:tcPr>
          <w:p w:rsidR="00D44ABC" w:rsidRPr="00794264" w:rsidRDefault="001A1917" w:rsidP="003E6A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708</w:t>
            </w:r>
          </w:p>
        </w:tc>
      </w:tr>
      <w:tr w:rsidR="00D44ABC" w:rsidTr="003E6A4F">
        <w:tc>
          <w:tcPr>
            <w:tcW w:w="468" w:type="dxa"/>
          </w:tcPr>
          <w:p w:rsidR="00D44ABC" w:rsidRDefault="00D44ABC" w:rsidP="003E6A4F">
            <w:pPr>
              <w:jc w:val="both"/>
            </w:pPr>
            <w:r>
              <w:t>2.</w:t>
            </w:r>
          </w:p>
        </w:tc>
        <w:tc>
          <w:tcPr>
            <w:tcW w:w="3360" w:type="dxa"/>
          </w:tcPr>
          <w:p w:rsidR="00D44ABC" w:rsidRPr="003D6064" w:rsidRDefault="00D44ABC" w:rsidP="003E6A4F">
            <w:pPr>
              <w:jc w:val="both"/>
              <w:rPr>
                <w:lang w:val="uk-UA"/>
              </w:rPr>
            </w:pPr>
            <w:r>
              <w:t xml:space="preserve">В них </w:t>
            </w:r>
            <w:r>
              <w:rPr>
                <w:lang w:val="uk-UA"/>
              </w:rPr>
              <w:t>дітей всього:</w:t>
            </w:r>
          </w:p>
        </w:tc>
        <w:tc>
          <w:tcPr>
            <w:tcW w:w="1809" w:type="dxa"/>
          </w:tcPr>
          <w:p w:rsidR="00D44ABC" w:rsidRPr="00794264" w:rsidRDefault="00D44ABC" w:rsidP="007814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2168</w:t>
            </w:r>
          </w:p>
        </w:tc>
        <w:tc>
          <w:tcPr>
            <w:tcW w:w="1809" w:type="dxa"/>
          </w:tcPr>
          <w:p w:rsidR="00D44ABC" w:rsidRPr="00794264" w:rsidRDefault="00D44ABC" w:rsidP="007814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2166</w:t>
            </w:r>
          </w:p>
        </w:tc>
        <w:tc>
          <w:tcPr>
            <w:tcW w:w="1809" w:type="dxa"/>
          </w:tcPr>
          <w:p w:rsidR="00D44ABC" w:rsidRPr="00794264" w:rsidRDefault="001A1917" w:rsidP="003E6A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2394</w:t>
            </w:r>
          </w:p>
        </w:tc>
      </w:tr>
      <w:tr w:rsidR="00D44ABC" w:rsidTr="003E6A4F">
        <w:tc>
          <w:tcPr>
            <w:tcW w:w="468" w:type="dxa"/>
          </w:tcPr>
          <w:p w:rsidR="00D44ABC" w:rsidRDefault="00D44ABC" w:rsidP="003E6A4F">
            <w:pPr>
              <w:jc w:val="both"/>
            </w:pPr>
          </w:p>
        </w:tc>
        <w:tc>
          <w:tcPr>
            <w:tcW w:w="3360" w:type="dxa"/>
          </w:tcPr>
          <w:p w:rsidR="00D44ABC" w:rsidRDefault="00D44ABC" w:rsidP="003E6A4F">
            <w:pPr>
              <w:jc w:val="both"/>
            </w:pPr>
            <w:r>
              <w:t xml:space="preserve">  В том</w:t>
            </w:r>
            <w:r>
              <w:rPr>
                <w:lang w:val="uk-UA"/>
              </w:rPr>
              <w:t>у</w:t>
            </w:r>
            <w:r>
              <w:t xml:space="preserve"> числі до 1 року:</w:t>
            </w:r>
          </w:p>
        </w:tc>
        <w:tc>
          <w:tcPr>
            <w:tcW w:w="1809" w:type="dxa"/>
          </w:tcPr>
          <w:p w:rsidR="00D44ABC" w:rsidRPr="00794264" w:rsidRDefault="00D44ABC" w:rsidP="007814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1809" w:type="dxa"/>
          </w:tcPr>
          <w:p w:rsidR="00D44ABC" w:rsidRPr="00794264" w:rsidRDefault="00D44ABC" w:rsidP="007814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1809" w:type="dxa"/>
          </w:tcPr>
          <w:p w:rsidR="00D44ABC" w:rsidRPr="00794264" w:rsidRDefault="001A1917" w:rsidP="003E6A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136</w:t>
            </w:r>
          </w:p>
        </w:tc>
      </w:tr>
      <w:tr w:rsidR="00D44ABC" w:rsidTr="003E6A4F">
        <w:tc>
          <w:tcPr>
            <w:tcW w:w="468" w:type="dxa"/>
          </w:tcPr>
          <w:p w:rsidR="00D44ABC" w:rsidRDefault="00D44ABC" w:rsidP="003E6A4F">
            <w:pPr>
              <w:jc w:val="both"/>
            </w:pPr>
            <w:r>
              <w:t>3.</w:t>
            </w:r>
          </w:p>
        </w:tc>
        <w:tc>
          <w:tcPr>
            <w:tcW w:w="3360" w:type="dxa"/>
          </w:tcPr>
          <w:p w:rsidR="00D44ABC" w:rsidRDefault="00D44ABC" w:rsidP="003E6A4F">
            <w:pPr>
              <w:jc w:val="both"/>
            </w:pPr>
            <w:r>
              <w:t>Оздоровлено санаторно</w:t>
            </w:r>
          </w:p>
        </w:tc>
        <w:tc>
          <w:tcPr>
            <w:tcW w:w="1809" w:type="dxa"/>
          </w:tcPr>
          <w:p w:rsidR="00D44ABC" w:rsidRPr="00794264" w:rsidRDefault="00D44ABC" w:rsidP="007814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12-0.55%</w:t>
            </w:r>
          </w:p>
        </w:tc>
        <w:tc>
          <w:tcPr>
            <w:tcW w:w="1809" w:type="dxa"/>
          </w:tcPr>
          <w:p w:rsidR="00D44ABC" w:rsidRPr="00794264" w:rsidRDefault="00D44ABC" w:rsidP="007814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11-0.51%</w:t>
            </w:r>
          </w:p>
        </w:tc>
        <w:tc>
          <w:tcPr>
            <w:tcW w:w="1809" w:type="dxa"/>
          </w:tcPr>
          <w:p w:rsidR="00D44ABC" w:rsidRPr="00794264" w:rsidRDefault="001A1917" w:rsidP="003E6A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17-0.71%</w:t>
            </w:r>
          </w:p>
        </w:tc>
      </w:tr>
      <w:tr w:rsidR="00D44ABC" w:rsidTr="003E6A4F">
        <w:tc>
          <w:tcPr>
            <w:tcW w:w="468" w:type="dxa"/>
          </w:tcPr>
          <w:p w:rsidR="00D44ABC" w:rsidRDefault="00D44ABC" w:rsidP="003E6A4F">
            <w:pPr>
              <w:jc w:val="both"/>
            </w:pPr>
            <w:r>
              <w:t>4.</w:t>
            </w:r>
          </w:p>
        </w:tc>
        <w:tc>
          <w:tcPr>
            <w:tcW w:w="3360" w:type="dxa"/>
          </w:tcPr>
          <w:p w:rsidR="00D44ABC" w:rsidRPr="003D6064" w:rsidRDefault="00D44ABC" w:rsidP="003E6A4F">
            <w:pPr>
              <w:jc w:val="both"/>
              <w:rPr>
                <w:lang w:val="uk-UA"/>
              </w:rPr>
            </w:pPr>
            <w:r>
              <w:t>Оздоровлено в піонер</w:t>
            </w:r>
            <w:r>
              <w:rPr>
                <w:lang w:val="uk-UA"/>
              </w:rPr>
              <w:t>таборах:</w:t>
            </w:r>
          </w:p>
        </w:tc>
        <w:tc>
          <w:tcPr>
            <w:tcW w:w="1809" w:type="dxa"/>
          </w:tcPr>
          <w:p w:rsidR="00D44ABC" w:rsidRPr="00794264" w:rsidRDefault="00D44ABC" w:rsidP="007814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26-1.26%</w:t>
            </w:r>
          </w:p>
        </w:tc>
        <w:tc>
          <w:tcPr>
            <w:tcW w:w="1809" w:type="dxa"/>
          </w:tcPr>
          <w:p w:rsidR="00D44ABC" w:rsidRPr="00794264" w:rsidRDefault="00D44ABC" w:rsidP="007814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50-2.31%</w:t>
            </w:r>
          </w:p>
        </w:tc>
        <w:tc>
          <w:tcPr>
            <w:tcW w:w="1809" w:type="dxa"/>
          </w:tcPr>
          <w:p w:rsidR="00D44ABC" w:rsidRPr="00794264" w:rsidRDefault="001A1917" w:rsidP="003E6A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10-0.42%</w:t>
            </w:r>
          </w:p>
        </w:tc>
      </w:tr>
    </w:tbl>
    <w:p w:rsidR="007E4D34" w:rsidRDefault="007E4D34" w:rsidP="007E4D34">
      <w:pPr>
        <w:jc w:val="both"/>
      </w:pPr>
    </w:p>
    <w:p w:rsidR="007E4D34" w:rsidRPr="00965E30" w:rsidRDefault="007E4D34" w:rsidP="007E4D34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Кількість багатодітних родин збільшилось, а також виросло, кількість дітей.</w:t>
      </w:r>
      <w:r w:rsidRPr="00965E30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104 дитини із цих сімей одержували безкоштовно харчування до 2-х років.</w:t>
      </w:r>
      <w:r w:rsidRPr="00965E30">
        <w:rPr>
          <w:sz w:val="28"/>
          <w:szCs w:val="28"/>
        </w:rPr>
        <w:t xml:space="preserve">                         </w:t>
      </w:r>
    </w:p>
    <w:p w:rsidR="00CF072B" w:rsidRDefault="007E4D34" w:rsidP="007E4D34">
      <w:pPr>
        <w:jc w:val="both"/>
        <w:rPr>
          <w:b/>
          <w:sz w:val="28"/>
          <w:szCs w:val="28"/>
          <w:lang w:val="uk-UA"/>
        </w:rPr>
      </w:pPr>
      <w:r w:rsidRPr="00C7568F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  <w:lang w:val="uk-UA"/>
        </w:rPr>
        <w:t xml:space="preserve">          </w:t>
      </w:r>
      <w:r w:rsidRPr="00C7568F">
        <w:rPr>
          <w:b/>
          <w:sz w:val="28"/>
          <w:szCs w:val="28"/>
        </w:rPr>
        <w:t xml:space="preserve">   </w:t>
      </w:r>
    </w:p>
    <w:p w:rsidR="00765647" w:rsidRDefault="007E4D34" w:rsidP="007E4D3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</w:t>
      </w:r>
    </w:p>
    <w:p w:rsidR="00765647" w:rsidRDefault="00765647" w:rsidP="007E4D34">
      <w:pPr>
        <w:jc w:val="both"/>
        <w:rPr>
          <w:b/>
          <w:sz w:val="28"/>
          <w:szCs w:val="28"/>
          <w:lang w:val="uk-UA"/>
        </w:rPr>
      </w:pPr>
    </w:p>
    <w:p w:rsidR="00765647" w:rsidRDefault="00765647" w:rsidP="007E4D34">
      <w:pPr>
        <w:jc w:val="both"/>
        <w:rPr>
          <w:b/>
          <w:sz w:val="28"/>
          <w:szCs w:val="28"/>
          <w:lang w:val="uk-UA"/>
        </w:rPr>
      </w:pPr>
    </w:p>
    <w:p w:rsidR="007E4D34" w:rsidRPr="009F33E8" w:rsidRDefault="007E4D34" w:rsidP="00697A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СОЦ</w:t>
      </w:r>
      <w:r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</w:rPr>
        <w:t>АЛЬН</w:t>
      </w:r>
      <w:r>
        <w:rPr>
          <w:b/>
          <w:sz w:val="28"/>
          <w:szCs w:val="28"/>
          <w:lang w:val="uk-UA"/>
        </w:rPr>
        <w:t>О</w:t>
      </w:r>
      <w:r w:rsidR="00697A39">
        <w:rPr>
          <w:b/>
          <w:sz w:val="28"/>
          <w:szCs w:val="28"/>
        </w:rPr>
        <w:t>–</w:t>
      </w:r>
      <w:r>
        <w:rPr>
          <w:b/>
          <w:sz w:val="28"/>
          <w:szCs w:val="28"/>
          <w:lang w:val="uk-UA"/>
        </w:rPr>
        <w:t xml:space="preserve">ВРАЗЛИВІ </w:t>
      </w:r>
      <w:r w:rsidR="00697A39">
        <w:rPr>
          <w:b/>
          <w:sz w:val="28"/>
          <w:szCs w:val="28"/>
        </w:rPr>
        <w:t xml:space="preserve"> РОДИНИ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360"/>
        <w:gridCol w:w="1617"/>
        <w:gridCol w:w="1617"/>
        <w:gridCol w:w="1617"/>
      </w:tblGrid>
      <w:tr w:rsidR="007E4D34" w:rsidTr="003E6A4F">
        <w:tc>
          <w:tcPr>
            <w:tcW w:w="468" w:type="dxa"/>
          </w:tcPr>
          <w:p w:rsidR="007E4D34" w:rsidRDefault="007E4D34" w:rsidP="003E6A4F">
            <w:pPr>
              <w:jc w:val="both"/>
            </w:pPr>
          </w:p>
        </w:tc>
        <w:tc>
          <w:tcPr>
            <w:tcW w:w="3360" w:type="dxa"/>
          </w:tcPr>
          <w:p w:rsidR="007E4D34" w:rsidRDefault="007E4D34" w:rsidP="003E6A4F">
            <w:pPr>
              <w:jc w:val="both"/>
            </w:pPr>
          </w:p>
        </w:tc>
        <w:tc>
          <w:tcPr>
            <w:tcW w:w="1617" w:type="dxa"/>
          </w:tcPr>
          <w:p w:rsidR="007E4D34" w:rsidRPr="00470FCF" w:rsidRDefault="001A1917" w:rsidP="003E6A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  <w:r w:rsidR="007E4D34">
              <w:rPr>
                <w:lang w:val="uk-UA"/>
              </w:rPr>
              <w:t>р.</w:t>
            </w:r>
          </w:p>
        </w:tc>
        <w:tc>
          <w:tcPr>
            <w:tcW w:w="1617" w:type="dxa"/>
          </w:tcPr>
          <w:p w:rsidR="007E4D34" w:rsidRPr="0038514F" w:rsidRDefault="001A1917" w:rsidP="003E6A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</w:t>
            </w:r>
            <w:r w:rsidR="007E4D34">
              <w:rPr>
                <w:lang w:val="uk-UA"/>
              </w:rPr>
              <w:t xml:space="preserve"> р.</w:t>
            </w:r>
          </w:p>
        </w:tc>
        <w:tc>
          <w:tcPr>
            <w:tcW w:w="1617" w:type="dxa"/>
          </w:tcPr>
          <w:p w:rsidR="007E4D34" w:rsidRPr="0038514F" w:rsidRDefault="001A1917" w:rsidP="003E6A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2024</w:t>
            </w:r>
            <w:r w:rsidR="007E4D34">
              <w:rPr>
                <w:lang w:val="uk-UA"/>
              </w:rPr>
              <w:t xml:space="preserve"> р.</w:t>
            </w:r>
          </w:p>
        </w:tc>
      </w:tr>
      <w:tr w:rsidR="001A1917" w:rsidTr="003E6A4F">
        <w:tc>
          <w:tcPr>
            <w:tcW w:w="468" w:type="dxa"/>
          </w:tcPr>
          <w:p w:rsidR="001A1917" w:rsidRDefault="001A1917" w:rsidP="003E6A4F">
            <w:pPr>
              <w:jc w:val="both"/>
            </w:pPr>
            <w:r>
              <w:t>1.</w:t>
            </w:r>
          </w:p>
        </w:tc>
        <w:tc>
          <w:tcPr>
            <w:tcW w:w="3360" w:type="dxa"/>
          </w:tcPr>
          <w:p w:rsidR="001A1917" w:rsidRPr="003D6064" w:rsidRDefault="001A1917" w:rsidP="003E6A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Знаходиться на обліку родин:</w:t>
            </w:r>
          </w:p>
        </w:tc>
        <w:tc>
          <w:tcPr>
            <w:tcW w:w="1617" w:type="dxa"/>
          </w:tcPr>
          <w:p w:rsidR="001A1917" w:rsidRPr="0038514F" w:rsidRDefault="001A1917" w:rsidP="007814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1617" w:type="dxa"/>
          </w:tcPr>
          <w:p w:rsidR="001A1917" w:rsidRPr="0038514F" w:rsidRDefault="001A1917" w:rsidP="007814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1617" w:type="dxa"/>
          </w:tcPr>
          <w:p w:rsidR="001A1917" w:rsidRPr="0038514F" w:rsidRDefault="001A1917" w:rsidP="003E6A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107</w:t>
            </w:r>
          </w:p>
        </w:tc>
      </w:tr>
      <w:tr w:rsidR="001A1917" w:rsidTr="003E6A4F">
        <w:tc>
          <w:tcPr>
            <w:tcW w:w="468" w:type="dxa"/>
          </w:tcPr>
          <w:p w:rsidR="001A1917" w:rsidRDefault="001A1917" w:rsidP="003E6A4F">
            <w:pPr>
              <w:jc w:val="both"/>
            </w:pPr>
            <w:r>
              <w:t>2.</w:t>
            </w:r>
          </w:p>
        </w:tc>
        <w:tc>
          <w:tcPr>
            <w:tcW w:w="3360" w:type="dxa"/>
          </w:tcPr>
          <w:p w:rsidR="001A1917" w:rsidRPr="003D6064" w:rsidRDefault="001A1917" w:rsidP="003E6A4F">
            <w:pPr>
              <w:jc w:val="both"/>
              <w:rPr>
                <w:lang w:val="uk-UA"/>
              </w:rPr>
            </w:pPr>
            <w:r>
              <w:t xml:space="preserve">В них дітей </w:t>
            </w:r>
            <w:r>
              <w:rPr>
                <w:lang w:val="uk-UA"/>
              </w:rPr>
              <w:t>всього:</w:t>
            </w:r>
          </w:p>
        </w:tc>
        <w:tc>
          <w:tcPr>
            <w:tcW w:w="1617" w:type="dxa"/>
          </w:tcPr>
          <w:p w:rsidR="001A1917" w:rsidRPr="0038514F" w:rsidRDefault="001A1917" w:rsidP="007814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1617" w:type="dxa"/>
          </w:tcPr>
          <w:p w:rsidR="001A1917" w:rsidRPr="0038514F" w:rsidRDefault="001A1917" w:rsidP="007814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97</w:t>
            </w:r>
          </w:p>
        </w:tc>
        <w:tc>
          <w:tcPr>
            <w:tcW w:w="1617" w:type="dxa"/>
          </w:tcPr>
          <w:p w:rsidR="001A1917" w:rsidRPr="0038514F" w:rsidRDefault="001A1917" w:rsidP="003E6A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216</w:t>
            </w:r>
          </w:p>
        </w:tc>
      </w:tr>
      <w:tr w:rsidR="001A1917" w:rsidTr="003E6A4F">
        <w:tc>
          <w:tcPr>
            <w:tcW w:w="468" w:type="dxa"/>
          </w:tcPr>
          <w:p w:rsidR="001A1917" w:rsidRDefault="001A1917" w:rsidP="003E6A4F">
            <w:pPr>
              <w:jc w:val="both"/>
            </w:pPr>
          </w:p>
        </w:tc>
        <w:tc>
          <w:tcPr>
            <w:tcW w:w="3360" w:type="dxa"/>
          </w:tcPr>
          <w:p w:rsidR="001A1917" w:rsidRDefault="001A1917" w:rsidP="003E6A4F">
            <w:pPr>
              <w:jc w:val="both"/>
            </w:pPr>
            <w:r>
              <w:t xml:space="preserve">  в том</w:t>
            </w:r>
            <w:r>
              <w:rPr>
                <w:lang w:val="uk-UA"/>
              </w:rPr>
              <w:t>у</w:t>
            </w:r>
            <w:r>
              <w:t xml:space="preserve"> числі до 1 року:</w:t>
            </w:r>
          </w:p>
        </w:tc>
        <w:tc>
          <w:tcPr>
            <w:tcW w:w="1617" w:type="dxa"/>
          </w:tcPr>
          <w:p w:rsidR="001A1917" w:rsidRPr="0038514F" w:rsidRDefault="001A1917" w:rsidP="007814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17" w:type="dxa"/>
          </w:tcPr>
          <w:p w:rsidR="001A1917" w:rsidRPr="0038514F" w:rsidRDefault="001A1917" w:rsidP="007814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617" w:type="dxa"/>
          </w:tcPr>
          <w:p w:rsidR="001A1917" w:rsidRPr="0038514F" w:rsidRDefault="001A1917" w:rsidP="003E6A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1A1917" w:rsidTr="003E6A4F">
        <w:tc>
          <w:tcPr>
            <w:tcW w:w="468" w:type="dxa"/>
          </w:tcPr>
          <w:p w:rsidR="001A1917" w:rsidRDefault="001A1917" w:rsidP="003E6A4F">
            <w:pPr>
              <w:jc w:val="both"/>
            </w:pPr>
            <w:r>
              <w:t>3.</w:t>
            </w:r>
          </w:p>
        </w:tc>
        <w:tc>
          <w:tcPr>
            <w:tcW w:w="3360" w:type="dxa"/>
          </w:tcPr>
          <w:p w:rsidR="001A1917" w:rsidRDefault="001A1917" w:rsidP="003E6A4F">
            <w:pPr>
              <w:jc w:val="both"/>
            </w:pPr>
            <w:r>
              <w:t xml:space="preserve">Оздоровлено: </w:t>
            </w:r>
          </w:p>
        </w:tc>
        <w:tc>
          <w:tcPr>
            <w:tcW w:w="1617" w:type="dxa"/>
          </w:tcPr>
          <w:p w:rsidR="001A1917" w:rsidRPr="0038514F" w:rsidRDefault="001A1917" w:rsidP="0078149D">
            <w:pPr>
              <w:jc w:val="center"/>
              <w:rPr>
                <w:lang w:val="uk-UA"/>
              </w:rPr>
            </w:pPr>
          </w:p>
        </w:tc>
        <w:tc>
          <w:tcPr>
            <w:tcW w:w="1617" w:type="dxa"/>
          </w:tcPr>
          <w:p w:rsidR="001A1917" w:rsidRPr="0038514F" w:rsidRDefault="001A1917" w:rsidP="0078149D">
            <w:pPr>
              <w:jc w:val="center"/>
              <w:rPr>
                <w:lang w:val="uk-UA"/>
              </w:rPr>
            </w:pPr>
          </w:p>
        </w:tc>
        <w:tc>
          <w:tcPr>
            <w:tcW w:w="1617" w:type="dxa"/>
          </w:tcPr>
          <w:p w:rsidR="001A1917" w:rsidRPr="0038514F" w:rsidRDefault="001A1917" w:rsidP="003E6A4F">
            <w:pPr>
              <w:jc w:val="center"/>
              <w:rPr>
                <w:lang w:val="uk-UA"/>
              </w:rPr>
            </w:pPr>
          </w:p>
        </w:tc>
      </w:tr>
      <w:tr w:rsidR="001A1917" w:rsidTr="003E6A4F">
        <w:tc>
          <w:tcPr>
            <w:tcW w:w="468" w:type="dxa"/>
          </w:tcPr>
          <w:p w:rsidR="001A1917" w:rsidRDefault="001A1917" w:rsidP="003E6A4F">
            <w:pPr>
              <w:jc w:val="both"/>
            </w:pPr>
          </w:p>
        </w:tc>
        <w:tc>
          <w:tcPr>
            <w:tcW w:w="3360" w:type="dxa"/>
          </w:tcPr>
          <w:p w:rsidR="001A1917" w:rsidRDefault="001A1917" w:rsidP="003E6A4F">
            <w:pPr>
              <w:jc w:val="both"/>
            </w:pPr>
            <w:r>
              <w:t>стаціонарно</w:t>
            </w:r>
          </w:p>
        </w:tc>
        <w:tc>
          <w:tcPr>
            <w:tcW w:w="1617" w:type="dxa"/>
          </w:tcPr>
          <w:p w:rsidR="001A1917" w:rsidRPr="0038514F" w:rsidRDefault="001A1917" w:rsidP="007814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8-10.81%</w:t>
            </w:r>
          </w:p>
        </w:tc>
        <w:tc>
          <w:tcPr>
            <w:tcW w:w="1617" w:type="dxa"/>
          </w:tcPr>
          <w:p w:rsidR="001A1917" w:rsidRPr="0038514F" w:rsidRDefault="001A1917" w:rsidP="007814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8-8.20%</w:t>
            </w:r>
          </w:p>
        </w:tc>
        <w:tc>
          <w:tcPr>
            <w:tcW w:w="1617" w:type="dxa"/>
          </w:tcPr>
          <w:p w:rsidR="001A1917" w:rsidRPr="0038514F" w:rsidRDefault="001A1917" w:rsidP="003E6A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11-5.09%</w:t>
            </w:r>
          </w:p>
        </w:tc>
      </w:tr>
      <w:tr w:rsidR="001A1917" w:rsidTr="003E6A4F">
        <w:tc>
          <w:tcPr>
            <w:tcW w:w="468" w:type="dxa"/>
          </w:tcPr>
          <w:p w:rsidR="001A1917" w:rsidRDefault="001A1917" w:rsidP="003E6A4F">
            <w:pPr>
              <w:jc w:val="both"/>
            </w:pPr>
          </w:p>
        </w:tc>
        <w:tc>
          <w:tcPr>
            <w:tcW w:w="3360" w:type="dxa"/>
          </w:tcPr>
          <w:p w:rsidR="001A1917" w:rsidRDefault="001A1917" w:rsidP="003E6A4F">
            <w:pPr>
              <w:jc w:val="both"/>
            </w:pPr>
            <w:r>
              <w:t>санаторно</w:t>
            </w:r>
          </w:p>
        </w:tc>
        <w:tc>
          <w:tcPr>
            <w:tcW w:w="1617" w:type="dxa"/>
          </w:tcPr>
          <w:p w:rsidR="001A1917" w:rsidRPr="00470FCF" w:rsidRDefault="001A1917" w:rsidP="007814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1-1.35%</w:t>
            </w:r>
          </w:p>
        </w:tc>
        <w:tc>
          <w:tcPr>
            <w:tcW w:w="1617" w:type="dxa"/>
          </w:tcPr>
          <w:p w:rsidR="001A1917" w:rsidRPr="0038514F" w:rsidRDefault="001A1917" w:rsidP="007814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1-1.03%</w:t>
            </w:r>
          </w:p>
        </w:tc>
        <w:tc>
          <w:tcPr>
            <w:tcW w:w="1617" w:type="dxa"/>
          </w:tcPr>
          <w:p w:rsidR="001A1917" w:rsidRPr="0038514F" w:rsidRDefault="001A1917" w:rsidP="003E6A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1-0.46%</w:t>
            </w:r>
          </w:p>
        </w:tc>
      </w:tr>
      <w:tr w:rsidR="001A1917" w:rsidTr="003E6A4F">
        <w:tc>
          <w:tcPr>
            <w:tcW w:w="468" w:type="dxa"/>
          </w:tcPr>
          <w:p w:rsidR="001A1917" w:rsidRDefault="001A1917" w:rsidP="003E6A4F">
            <w:pPr>
              <w:jc w:val="both"/>
            </w:pPr>
          </w:p>
        </w:tc>
        <w:tc>
          <w:tcPr>
            <w:tcW w:w="3360" w:type="dxa"/>
          </w:tcPr>
          <w:p w:rsidR="001A1917" w:rsidRPr="003D6064" w:rsidRDefault="001A1917" w:rsidP="003E6A4F">
            <w:pPr>
              <w:jc w:val="both"/>
              <w:rPr>
                <w:lang w:val="uk-UA"/>
              </w:rPr>
            </w:pPr>
            <w:r>
              <w:t>Оздоров</w:t>
            </w:r>
            <w:r>
              <w:rPr>
                <w:lang w:val="uk-UA"/>
              </w:rPr>
              <w:t>чий піонертабір:</w:t>
            </w:r>
          </w:p>
        </w:tc>
        <w:tc>
          <w:tcPr>
            <w:tcW w:w="1617" w:type="dxa"/>
          </w:tcPr>
          <w:p w:rsidR="001A1917" w:rsidRPr="00470FCF" w:rsidRDefault="001A1917" w:rsidP="007814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4-5.41%</w:t>
            </w:r>
          </w:p>
        </w:tc>
        <w:tc>
          <w:tcPr>
            <w:tcW w:w="1617" w:type="dxa"/>
          </w:tcPr>
          <w:p w:rsidR="001A1917" w:rsidRPr="0038514F" w:rsidRDefault="001A1917" w:rsidP="007814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6-6.20%</w:t>
            </w:r>
          </w:p>
        </w:tc>
        <w:tc>
          <w:tcPr>
            <w:tcW w:w="1617" w:type="dxa"/>
          </w:tcPr>
          <w:p w:rsidR="001A1917" w:rsidRPr="0038514F" w:rsidRDefault="001A1917" w:rsidP="003E6A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2-0.93%</w:t>
            </w:r>
          </w:p>
        </w:tc>
      </w:tr>
      <w:tr w:rsidR="001A1917" w:rsidTr="003E6A4F">
        <w:tc>
          <w:tcPr>
            <w:tcW w:w="468" w:type="dxa"/>
          </w:tcPr>
          <w:p w:rsidR="001A1917" w:rsidRDefault="001A1917" w:rsidP="003E6A4F">
            <w:pPr>
              <w:jc w:val="both"/>
            </w:pPr>
          </w:p>
        </w:tc>
        <w:tc>
          <w:tcPr>
            <w:tcW w:w="3360" w:type="dxa"/>
          </w:tcPr>
          <w:p w:rsidR="001A1917" w:rsidRDefault="001A1917" w:rsidP="003E6A4F">
            <w:pPr>
              <w:jc w:val="both"/>
            </w:pPr>
            <w:r>
              <w:t>Оформлено в дом</w:t>
            </w:r>
            <w:r>
              <w:rPr>
                <w:lang w:val="uk-UA"/>
              </w:rPr>
              <w:t>а</w:t>
            </w:r>
            <w:r>
              <w:t xml:space="preserve"> дитини:</w:t>
            </w:r>
          </w:p>
        </w:tc>
        <w:tc>
          <w:tcPr>
            <w:tcW w:w="1617" w:type="dxa"/>
          </w:tcPr>
          <w:p w:rsidR="001A1917" w:rsidRPr="004B587A" w:rsidRDefault="001A1917" w:rsidP="007814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617" w:type="dxa"/>
          </w:tcPr>
          <w:p w:rsidR="001A1917" w:rsidRPr="00575D1F" w:rsidRDefault="001A1917" w:rsidP="007814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617" w:type="dxa"/>
          </w:tcPr>
          <w:p w:rsidR="001A1917" w:rsidRPr="00575D1F" w:rsidRDefault="001A1917" w:rsidP="003E6A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1A1917" w:rsidTr="003E6A4F">
        <w:tc>
          <w:tcPr>
            <w:tcW w:w="468" w:type="dxa"/>
          </w:tcPr>
          <w:p w:rsidR="001A1917" w:rsidRDefault="001A1917" w:rsidP="003E6A4F">
            <w:pPr>
              <w:jc w:val="both"/>
            </w:pPr>
          </w:p>
        </w:tc>
        <w:tc>
          <w:tcPr>
            <w:tcW w:w="3360" w:type="dxa"/>
          </w:tcPr>
          <w:p w:rsidR="001A1917" w:rsidRPr="003D6064" w:rsidRDefault="001A1917" w:rsidP="003E6A4F">
            <w:pPr>
              <w:jc w:val="both"/>
              <w:rPr>
                <w:lang w:val="uk-UA"/>
              </w:rPr>
            </w:pPr>
            <w:r>
              <w:t>Оформлено в шк.- інтернат</w:t>
            </w:r>
            <w:r>
              <w:rPr>
                <w:lang w:val="uk-UA"/>
              </w:rPr>
              <w:t>:</w:t>
            </w:r>
          </w:p>
        </w:tc>
        <w:tc>
          <w:tcPr>
            <w:tcW w:w="1617" w:type="dxa"/>
          </w:tcPr>
          <w:p w:rsidR="001A1917" w:rsidRPr="004B587A" w:rsidRDefault="001A1917" w:rsidP="007814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617" w:type="dxa"/>
          </w:tcPr>
          <w:p w:rsidR="001A1917" w:rsidRPr="00575D1F" w:rsidRDefault="001A1917" w:rsidP="007814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617" w:type="dxa"/>
          </w:tcPr>
          <w:p w:rsidR="001A1917" w:rsidRPr="00575D1F" w:rsidRDefault="001A1917" w:rsidP="003E6A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1A1917" w:rsidTr="003E6A4F">
        <w:trPr>
          <w:trHeight w:val="50"/>
        </w:trPr>
        <w:tc>
          <w:tcPr>
            <w:tcW w:w="468" w:type="dxa"/>
          </w:tcPr>
          <w:p w:rsidR="001A1917" w:rsidRDefault="001A1917" w:rsidP="003E6A4F">
            <w:pPr>
              <w:jc w:val="both"/>
            </w:pPr>
          </w:p>
        </w:tc>
        <w:tc>
          <w:tcPr>
            <w:tcW w:w="3360" w:type="dxa"/>
          </w:tcPr>
          <w:p w:rsidR="001A1917" w:rsidRDefault="001A1917" w:rsidP="003E6A4F">
            <w:pPr>
              <w:jc w:val="both"/>
            </w:pPr>
            <w:r>
              <w:t>Друге</w:t>
            </w:r>
          </w:p>
        </w:tc>
        <w:tc>
          <w:tcPr>
            <w:tcW w:w="1617" w:type="dxa"/>
          </w:tcPr>
          <w:p w:rsidR="001A1917" w:rsidRPr="004B587A" w:rsidRDefault="001A1917" w:rsidP="007814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617" w:type="dxa"/>
          </w:tcPr>
          <w:p w:rsidR="001A1917" w:rsidRPr="009D5A8F" w:rsidRDefault="001A1917" w:rsidP="007814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617" w:type="dxa"/>
          </w:tcPr>
          <w:p w:rsidR="001A1917" w:rsidRPr="009D5A8F" w:rsidRDefault="001A1917" w:rsidP="003E6A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</w:tbl>
    <w:p w:rsidR="007E4D34" w:rsidRDefault="007E4D34" w:rsidP="007E4D34">
      <w:pPr>
        <w:jc w:val="both"/>
      </w:pPr>
    </w:p>
    <w:p w:rsidR="007E4D34" w:rsidRDefault="007E4D34" w:rsidP="007E4D34">
      <w:pPr>
        <w:jc w:val="both"/>
        <w:rPr>
          <w:sz w:val="28"/>
          <w:szCs w:val="28"/>
        </w:rPr>
      </w:pPr>
      <w:r w:rsidRPr="00965E30">
        <w:rPr>
          <w:sz w:val="28"/>
          <w:szCs w:val="28"/>
        </w:rPr>
        <w:t xml:space="preserve">   </w:t>
      </w:r>
      <w:r>
        <w:rPr>
          <w:sz w:val="28"/>
          <w:szCs w:val="28"/>
          <w:lang w:val="uk-UA"/>
        </w:rPr>
        <w:t>Кількість соціально-вразливих родин постійно змінюється</w:t>
      </w:r>
      <w:r>
        <w:rPr>
          <w:sz w:val="28"/>
          <w:szCs w:val="28"/>
        </w:rPr>
        <w:t>, в 202</w:t>
      </w:r>
      <w:r w:rsidR="001A1917">
        <w:rPr>
          <w:sz w:val="28"/>
          <w:szCs w:val="28"/>
          <w:lang w:val="uk-UA"/>
        </w:rPr>
        <w:t>4</w:t>
      </w:r>
      <w:r w:rsidRPr="00965E30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році кількість цих родин виросло.</w:t>
      </w:r>
      <w:r>
        <w:rPr>
          <w:sz w:val="28"/>
          <w:szCs w:val="28"/>
        </w:rPr>
        <w:t xml:space="preserve"> Всі діти</w:t>
      </w:r>
      <w:r>
        <w:rPr>
          <w:sz w:val="28"/>
          <w:szCs w:val="28"/>
          <w:lang w:val="uk-UA"/>
        </w:rPr>
        <w:t xml:space="preserve"> до 2-х років</w:t>
      </w:r>
      <w:r>
        <w:rPr>
          <w:sz w:val="28"/>
          <w:szCs w:val="28"/>
        </w:rPr>
        <w:t xml:space="preserve"> із соціально-вразливих</w:t>
      </w:r>
      <w:r>
        <w:rPr>
          <w:sz w:val="28"/>
          <w:szCs w:val="28"/>
          <w:lang w:val="uk-UA"/>
        </w:rPr>
        <w:t xml:space="preserve"> родин одержували безкоштовно молочні суміші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 xml:space="preserve">багато дітей одержували безкоштовні медикаменти при лікуванні </w:t>
      </w:r>
      <w:r>
        <w:rPr>
          <w:sz w:val="28"/>
          <w:szCs w:val="28"/>
        </w:rPr>
        <w:t>в амбулаторних умовах</w:t>
      </w:r>
      <w:r>
        <w:rPr>
          <w:sz w:val="28"/>
          <w:szCs w:val="28"/>
          <w:lang w:val="uk-UA"/>
        </w:rPr>
        <w:t>.</w:t>
      </w:r>
    </w:p>
    <w:p w:rsidR="007E4D34" w:rsidRPr="00965E30" w:rsidRDefault="007E4D34" w:rsidP="007E4D34">
      <w:pPr>
        <w:jc w:val="both"/>
        <w:rPr>
          <w:sz w:val="28"/>
          <w:szCs w:val="28"/>
        </w:rPr>
      </w:pPr>
    </w:p>
    <w:p w:rsidR="007E4D34" w:rsidRPr="00665252" w:rsidRDefault="00697A39" w:rsidP="00697A39">
      <w:pPr>
        <w:pStyle w:val="a7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КАДРИ</w:t>
      </w: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3827"/>
        <w:gridCol w:w="1637"/>
        <w:gridCol w:w="1624"/>
        <w:gridCol w:w="1417"/>
      </w:tblGrid>
      <w:tr w:rsidR="007E4D34" w:rsidRPr="00933B17" w:rsidTr="003E6A4F">
        <w:trPr>
          <w:trHeight w:val="2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4D34" w:rsidRPr="003B2703" w:rsidRDefault="007E4D34" w:rsidP="003E6A4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4D34" w:rsidRPr="00933B17" w:rsidRDefault="007E4D34" w:rsidP="003E6A4F">
            <w:pPr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4D34" w:rsidRPr="00933B17" w:rsidRDefault="001A1917" w:rsidP="003E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2022</w:t>
            </w:r>
            <w:r w:rsidR="007E4D34">
              <w:rPr>
                <w:sz w:val="28"/>
                <w:szCs w:val="28"/>
                <w:lang w:val="uk-UA"/>
              </w:rPr>
              <w:t>р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4D34" w:rsidRPr="00B9721E" w:rsidRDefault="001A1917" w:rsidP="003E6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2023</w:t>
            </w:r>
            <w:r w:rsidR="007E4D34">
              <w:rPr>
                <w:sz w:val="28"/>
                <w:szCs w:val="28"/>
                <w:lang w:val="uk-UA"/>
              </w:rPr>
              <w:t>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4D34" w:rsidRPr="00B9721E" w:rsidRDefault="001A1917" w:rsidP="003E6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2024</w:t>
            </w:r>
            <w:r w:rsidR="007E4D34">
              <w:rPr>
                <w:sz w:val="28"/>
                <w:szCs w:val="28"/>
                <w:lang w:val="uk-UA"/>
              </w:rPr>
              <w:t>р.</w:t>
            </w:r>
          </w:p>
        </w:tc>
      </w:tr>
      <w:tr w:rsidR="001A1917" w:rsidRPr="00933B17" w:rsidTr="003E6A4F">
        <w:trPr>
          <w:trHeight w:val="2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1917" w:rsidRPr="00933B17" w:rsidRDefault="001A1917" w:rsidP="003E6A4F">
            <w:pPr>
              <w:jc w:val="right"/>
              <w:rPr>
                <w:sz w:val="28"/>
                <w:szCs w:val="28"/>
              </w:rPr>
            </w:pPr>
            <w:r w:rsidRPr="00933B17">
              <w:rPr>
                <w:sz w:val="28"/>
                <w:szCs w:val="28"/>
              </w:rPr>
              <w:t> </w:t>
            </w:r>
            <w:r w:rsidRPr="003B2703"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1917" w:rsidRPr="00933B17" w:rsidRDefault="001A1917" w:rsidP="003E6A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  <w:lang w:val="uk-UA"/>
              </w:rPr>
              <w:t xml:space="preserve">Лікарські </w:t>
            </w:r>
            <w:r w:rsidRPr="00933B17">
              <w:rPr>
                <w:sz w:val="28"/>
                <w:szCs w:val="28"/>
              </w:rPr>
              <w:t xml:space="preserve">ставки: 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7E2317" w:rsidRDefault="001A1917" w:rsidP="0078149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115</w:t>
            </w:r>
            <w:r>
              <w:rPr>
                <w:sz w:val="28"/>
                <w:szCs w:val="28"/>
                <w:lang w:val="uk-UA"/>
              </w:rPr>
              <w:t>.75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78149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111.75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3E6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117</w:t>
            </w:r>
          </w:p>
        </w:tc>
      </w:tr>
      <w:tr w:rsidR="001A1917" w:rsidRPr="00933B17" w:rsidTr="003E6A4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1917" w:rsidRPr="00933B17" w:rsidRDefault="001A1917" w:rsidP="003E6A4F">
            <w:pPr>
              <w:jc w:val="right"/>
              <w:rPr>
                <w:sz w:val="28"/>
                <w:szCs w:val="28"/>
              </w:rPr>
            </w:pPr>
            <w:r w:rsidRPr="00933B17">
              <w:rPr>
                <w:sz w:val="28"/>
                <w:szCs w:val="28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1917" w:rsidRPr="00933B17" w:rsidRDefault="001A1917" w:rsidP="003E6A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 штатом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78149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97.00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78149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95.00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3E6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95.75%</w:t>
            </w:r>
          </w:p>
        </w:tc>
      </w:tr>
      <w:tr w:rsidR="001A1917" w:rsidRPr="00933B17" w:rsidTr="003E6A4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1917" w:rsidRPr="00933B17" w:rsidRDefault="001A1917" w:rsidP="003E6A4F">
            <w:pPr>
              <w:jc w:val="right"/>
              <w:rPr>
                <w:sz w:val="28"/>
                <w:szCs w:val="28"/>
              </w:rPr>
            </w:pPr>
            <w:r w:rsidRPr="00933B17">
              <w:rPr>
                <w:sz w:val="28"/>
                <w:szCs w:val="28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1917" w:rsidRPr="00933B17" w:rsidRDefault="001A1917" w:rsidP="003E6A4F">
            <w:pPr>
              <w:rPr>
                <w:sz w:val="28"/>
                <w:szCs w:val="28"/>
              </w:rPr>
            </w:pPr>
            <w:r w:rsidRPr="00933B17">
              <w:rPr>
                <w:sz w:val="28"/>
                <w:szCs w:val="28"/>
              </w:rPr>
              <w:t>Занято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78149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95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78149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3E6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93</w:t>
            </w:r>
          </w:p>
        </w:tc>
      </w:tr>
      <w:tr w:rsidR="001A1917" w:rsidRPr="00933B17" w:rsidTr="003E6A4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1917" w:rsidRPr="00933B17" w:rsidRDefault="001A1917" w:rsidP="003E6A4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1917" w:rsidRPr="001865A6" w:rsidRDefault="001A1917" w:rsidP="003E6A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фіз. о</w:t>
            </w:r>
            <w:r>
              <w:rPr>
                <w:sz w:val="28"/>
                <w:szCs w:val="28"/>
                <w:lang w:val="uk-UA"/>
              </w:rPr>
              <w:t>сіб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78149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68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78149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3E6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57</w:t>
            </w:r>
          </w:p>
        </w:tc>
      </w:tr>
      <w:tr w:rsidR="001A1917" w:rsidRPr="00933B17" w:rsidTr="003E6A4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1917" w:rsidRPr="001865A6" w:rsidRDefault="001A1917" w:rsidP="003E6A4F">
            <w:pPr>
              <w:jc w:val="right"/>
              <w:rPr>
                <w:sz w:val="28"/>
                <w:szCs w:val="28"/>
              </w:rPr>
            </w:pPr>
            <w:r w:rsidRPr="00933B17">
              <w:rPr>
                <w:sz w:val="28"/>
                <w:szCs w:val="28"/>
              </w:rPr>
              <w:t> </w:t>
            </w:r>
            <w:r w:rsidRPr="001865A6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1917" w:rsidRPr="00933B17" w:rsidRDefault="001A1917" w:rsidP="003E6A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Категорії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78149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78149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3E6A4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A1917" w:rsidRPr="00933B17" w:rsidTr="003E6A4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1917" w:rsidRPr="00933B17" w:rsidRDefault="001A1917" w:rsidP="003E6A4F">
            <w:pPr>
              <w:jc w:val="right"/>
              <w:rPr>
                <w:sz w:val="28"/>
                <w:szCs w:val="28"/>
              </w:rPr>
            </w:pPr>
            <w:r w:rsidRPr="00933B17">
              <w:rPr>
                <w:sz w:val="28"/>
                <w:szCs w:val="28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1917" w:rsidRPr="00933B17" w:rsidRDefault="001A1917" w:rsidP="003E6A4F">
            <w:pPr>
              <w:rPr>
                <w:sz w:val="28"/>
                <w:szCs w:val="28"/>
              </w:rPr>
            </w:pPr>
            <w:r w:rsidRPr="00933B17">
              <w:rPr>
                <w:sz w:val="28"/>
                <w:szCs w:val="28"/>
              </w:rPr>
              <w:t>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78149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78149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3E6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1A1917" w:rsidRPr="00933B17" w:rsidTr="003E6A4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1917" w:rsidRPr="00933B17" w:rsidRDefault="001A1917" w:rsidP="003E6A4F">
            <w:pPr>
              <w:jc w:val="right"/>
              <w:rPr>
                <w:sz w:val="28"/>
                <w:szCs w:val="28"/>
              </w:rPr>
            </w:pPr>
            <w:r w:rsidRPr="00933B17">
              <w:rPr>
                <w:sz w:val="28"/>
                <w:szCs w:val="28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1917" w:rsidRPr="00933B17" w:rsidRDefault="001A1917" w:rsidP="003E6A4F">
            <w:pPr>
              <w:rPr>
                <w:sz w:val="28"/>
                <w:szCs w:val="28"/>
              </w:rPr>
            </w:pPr>
            <w:r w:rsidRPr="00933B17">
              <w:rPr>
                <w:sz w:val="28"/>
                <w:szCs w:val="28"/>
              </w:rPr>
              <w:t>2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78149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78149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3E6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1A1917" w:rsidRPr="00933B17" w:rsidTr="003E6A4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1917" w:rsidRPr="00933B17" w:rsidRDefault="001A1917" w:rsidP="003E6A4F">
            <w:pPr>
              <w:jc w:val="right"/>
              <w:rPr>
                <w:sz w:val="28"/>
                <w:szCs w:val="28"/>
              </w:rPr>
            </w:pPr>
            <w:r w:rsidRPr="00933B17">
              <w:rPr>
                <w:sz w:val="28"/>
                <w:szCs w:val="28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1917" w:rsidRPr="00115989" w:rsidRDefault="001A1917" w:rsidP="003E6A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Вища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78149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78149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3E6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</w:t>
            </w:r>
          </w:p>
        </w:tc>
      </w:tr>
      <w:tr w:rsidR="001A1917" w:rsidRPr="00933B17" w:rsidTr="003E6A4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1917" w:rsidRPr="001865A6" w:rsidRDefault="001A1917" w:rsidP="003E6A4F">
            <w:pPr>
              <w:jc w:val="right"/>
              <w:rPr>
                <w:sz w:val="28"/>
                <w:szCs w:val="28"/>
              </w:rPr>
            </w:pPr>
            <w:r w:rsidRPr="00933B17">
              <w:rPr>
                <w:sz w:val="28"/>
                <w:szCs w:val="28"/>
              </w:rPr>
              <w:t> </w:t>
            </w:r>
            <w:r w:rsidRPr="001865A6">
              <w:rPr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1917" w:rsidRPr="00933B17" w:rsidRDefault="001A1917" w:rsidP="003E6A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Підляг.</w:t>
            </w:r>
            <w:r w:rsidRPr="00933B1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пів. кваліфікації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78149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78149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3E6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</w:t>
            </w:r>
          </w:p>
        </w:tc>
      </w:tr>
      <w:tr w:rsidR="001A1917" w:rsidRPr="00933B17" w:rsidTr="003E6A4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1917" w:rsidRPr="001865A6" w:rsidRDefault="001A1917" w:rsidP="003E6A4F">
            <w:pPr>
              <w:jc w:val="right"/>
              <w:rPr>
                <w:sz w:val="28"/>
                <w:szCs w:val="28"/>
              </w:rPr>
            </w:pPr>
            <w:r w:rsidRPr="00933B17">
              <w:rPr>
                <w:sz w:val="28"/>
                <w:szCs w:val="28"/>
              </w:rPr>
              <w:t> </w:t>
            </w:r>
            <w:r w:rsidRPr="001865A6">
              <w:rPr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1917" w:rsidRPr="00933B17" w:rsidRDefault="001A1917" w:rsidP="003E6A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Підлягають атестації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78149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78149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3E6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</w:tr>
      <w:tr w:rsidR="001A1917" w:rsidRPr="00933B17" w:rsidTr="003E6A4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1917" w:rsidRPr="00933B17" w:rsidRDefault="001A1917" w:rsidP="003E6A4F">
            <w:pPr>
              <w:jc w:val="right"/>
              <w:rPr>
                <w:sz w:val="28"/>
                <w:szCs w:val="28"/>
              </w:rPr>
            </w:pPr>
            <w:r w:rsidRPr="00933B17">
              <w:rPr>
                <w:sz w:val="28"/>
                <w:szCs w:val="28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1917" w:rsidRPr="00933B17" w:rsidRDefault="001A1917" w:rsidP="003E6A4F">
            <w:pPr>
              <w:rPr>
                <w:sz w:val="28"/>
                <w:szCs w:val="28"/>
              </w:rPr>
            </w:pPr>
            <w:r w:rsidRPr="00933B17">
              <w:rPr>
                <w:sz w:val="28"/>
                <w:szCs w:val="28"/>
              </w:rPr>
              <w:t>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78149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78149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3E6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</w:tr>
      <w:tr w:rsidR="001A1917" w:rsidRPr="00933B17" w:rsidTr="003E6A4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1917" w:rsidRPr="00933B17" w:rsidRDefault="001A1917" w:rsidP="003E6A4F">
            <w:pPr>
              <w:jc w:val="right"/>
              <w:rPr>
                <w:sz w:val="28"/>
                <w:szCs w:val="28"/>
              </w:rPr>
            </w:pPr>
            <w:r w:rsidRPr="00933B17">
              <w:rPr>
                <w:sz w:val="28"/>
                <w:szCs w:val="28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1917" w:rsidRPr="00933B17" w:rsidRDefault="001A1917" w:rsidP="003E6A4F">
            <w:pPr>
              <w:rPr>
                <w:sz w:val="28"/>
                <w:szCs w:val="28"/>
              </w:rPr>
            </w:pPr>
            <w:r w:rsidRPr="00933B17">
              <w:rPr>
                <w:sz w:val="28"/>
                <w:szCs w:val="28"/>
              </w:rPr>
              <w:t>2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78149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78149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3E6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</w:tr>
      <w:tr w:rsidR="001A1917" w:rsidRPr="00933B17" w:rsidTr="003E6A4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1917" w:rsidRPr="00933B17" w:rsidRDefault="001A1917" w:rsidP="003E6A4F">
            <w:pPr>
              <w:jc w:val="right"/>
              <w:rPr>
                <w:sz w:val="28"/>
                <w:szCs w:val="28"/>
              </w:rPr>
            </w:pPr>
            <w:r w:rsidRPr="00933B17">
              <w:rPr>
                <w:sz w:val="28"/>
                <w:szCs w:val="28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1917" w:rsidRPr="00933B17" w:rsidRDefault="001A1917" w:rsidP="003E6A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Вища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78149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78149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3E6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</w:tr>
      <w:tr w:rsidR="001A1917" w:rsidRPr="00933B17" w:rsidTr="003E6A4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1917" w:rsidRPr="00933B17" w:rsidRDefault="001A1917" w:rsidP="003E6A4F">
            <w:pPr>
              <w:jc w:val="right"/>
              <w:rPr>
                <w:sz w:val="28"/>
                <w:szCs w:val="28"/>
                <w:lang w:val="en-US"/>
              </w:rPr>
            </w:pPr>
            <w:r w:rsidRPr="00933B17">
              <w:rPr>
                <w:sz w:val="28"/>
                <w:szCs w:val="28"/>
              </w:rPr>
              <w:t> </w:t>
            </w:r>
            <w:r w:rsidRPr="00933B17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1917" w:rsidRPr="00933B17" w:rsidRDefault="001A1917" w:rsidP="003E6A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Ат\</w:t>
            </w:r>
            <w:r w:rsidRPr="00933B17">
              <w:rPr>
                <w:sz w:val="28"/>
                <w:szCs w:val="28"/>
              </w:rPr>
              <w:t>естовано: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78149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78149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3E6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</w:tr>
      <w:tr w:rsidR="001A1917" w:rsidRPr="00933B17" w:rsidTr="003E6A4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1917" w:rsidRPr="00933B17" w:rsidRDefault="001A1917" w:rsidP="003E6A4F">
            <w:pPr>
              <w:jc w:val="right"/>
              <w:rPr>
                <w:sz w:val="28"/>
                <w:szCs w:val="28"/>
              </w:rPr>
            </w:pPr>
            <w:r w:rsidRPr="00933B17">
              <w:rPr>
                <w:sz w:val="28"/>
                <w:szCs w:val="28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1917" w:rsidRPr="00933B17" w:rsidRDefault="001A1917" w:rsidP="003E6A4F">
            <w:pPr>
              <w:rPr>
                <w:sz w:val="28"/>
                <w:szCs w:val="28"/>
              </w:rPr>
            </w:pPr>
            <w:r w:rsidRPr="00933B17">
              <w:rPr>
                <w:sz w:val="28"/>
                <w:szCs w:val="28"/>
              </w:rPr>
              <w:t>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3E6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3E6A4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3E6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</w:tr>
      <w:tr w:rsidR="001A1917" w:rsidRPr="00933B17" w:rsidTr="003E6A4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1917" w:rsidRPr="00933B17" w:rsidRDefault="001A1917" w:rsidP="003E6A4F">
            <w:pPr>
              <w:jc w:val="right"/>
              <w:rPr>
                <w:sz w:val="28"/>
                <w:szCs w:val="28"/>
              </w:rPr>
            </w:pPr>
            <w:r w:rsidRPr="00933B17">
              <w:rPr>
                <w:sz w:val="28"/>
                <w:szCs w:val="28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1917" w:rsidRPr="00933B17" w:rsidRDefault="001A1917" w:rsidP="003E6A4F">
            <w:pPr>
              <w:rPr>
                <w:sz w:val="28"/>
                <w:szCs w:val="28"/>
              </w:rPr>
            </w:pPr>
            <w:r w:rsidRPr="00933B17">
              <w:rPr>
                <w:sz w:val="28"/>
                <w:szCs w:val="28"/>
              </w:rPr>
              <w:t>2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3E6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3E6A4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3E6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</w:tr>
      <w:tr w:rsidR="001A1917" w:rsidRPr="00933B17" w:rsidTr="003E6A4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1917" w:rsidRPr="00933B17" w:rsidRDefault="001A1917" w:rsidP="003E6A4F">
            <w:pPr>
              <w:jc w:val="right"/>
              <w:rPr>
                <w:sz w:val="28"/>
                <w:szCs w:val="28"/>
              </w:rPr>
            </w:pPr>
            <w:r w:rsidRPr="00933B17">
              <w:rPr>
                <w:sz w:val="28"/>
                <w:szCs w:val="28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1917" w:rsidRPr="00933B17" w:rsidRDefault="005A74D3" w:rsidP="003E6A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1A1917">
              <w:rPr>
                <w:sz w:val="28"/>
                <w:szCs w:val="28"/>
              </w:rPr>
              <w:t>ища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3E6A4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3E6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3E6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</w:tr>
      <w:tr w:rsidR="001A1917" w:rsidRPr="00933B17" w:rsidTr="003E6A4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1917" w:rsidRPr="00933B17" w:rsidRDefault="001A1917" w:rsidP="003E6A4F">
            <w:pPr>
              <w:jc w:val="right"/>
              <w:rPr>
                <w:sz w:val="28"/>
                <w:szCs w:val="28"/>
                <w:lang w:val="en-US"/>
              </w:rPr>
            </w:pPr>
            <w:r w:rsidRPr="00933B17">
              <w:rPr>
                <w:sz w:val="28"/>
                <w:szCs w:val="28"/>
              </w:rPr>
              <w:t> </w:t>
            </w:r>
            <w:r w:rsidRPr="00933B17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1917" w:rsidRPr="00933B17" w:rsidRDefault="001A1917" w:rsidP="003E6A4F">
            <w:pPr>
              <w:rPr>
                <w:sz w:val="28"/>
                <w:szCs w:val="28"/>
              </w:rPr>
            </w:pPr>
            <w:r w:rsidRPr="00933B17">
              <w:rPr>
                <w:sz w:val="28"/>
                <w:szCs w:val="28"/>
              </w:rPr>
              <w:t>Медсестринс</w:t>
            </w:r>
            <w:r>
              <w:rPr>
                <w:sz w:val="28"/>
                <w:szCs w:val="28"/>
                <w:lang w:val="uk-UA"/>
              </w:rPr>
              <w:t>ь</w:t>
            </w:r>
            <w:r>
              <w:rPr>
                <w:sz w:val="28"/>
                <w:szCs w:val="28"/>
              </w:rPr>
              <w:t>кі</w:t>
            </w:r>
            <w:r w:rsidRPr="00933B17">
              <w:rPr>
                <w:sz w:val="28"/>
                <w:szCs w:val="28"/>
              </w:rPr>
              <w:t xml:space="preserve"> ставки: 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3E6A4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3E6A4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3E6A4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A1917" w:rsidRPr="00933B17" w:rsidTr="003E6A4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1917" w:rsidRPr="00933B17" w:rsidRDefault="001A1917" w:rsidP="003E6A4F">
            <w:pPr>
              <w:jc w:val="right"/>
              <w:rPr>
                <w:sz w:val="28"/>
                <w:szCs w:val="28"/>
              </w:rPr>
            </w:pPr>
            <w:r w:rsidRPr="00933B17">
              <w:rPr>
                <w:sz w:val="28"/>
                <w:szCs w:val="28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1917" w:rsidRPr="00933B17" w:rsidRDefault="001A1917" w:rsidP="003E6A4F">
            <w:pPr>
              <w:rPr>
                <w:sz w:val="28"/>
                <w:szCs w:val="28"/>
              </w:rPr>
            </w:pPr>
            <w:r w:rsidRPr="00933B17">
              <w:rPr>
                <w:sz w:val="28"/>
                <w:szCs w:val="28"/>
              </w:rPr>
              <w:t>По штату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78149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131.25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78149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128.25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3E6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123</w:t>
            </w:r>
          </w:p>
        </w:tc>
      </w:tr>
      <w:tr w:rsidR="001A1917" w:rsidRPr="00933B17" w:rsidTr="003E6A4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1917" w:rsidRPr="00933B17" w:rsidRDefault="001A1917" w:rsidP="003E6A4F">
            <w:pPr>
              <w:jc w:val="right"/>
              <w:rPr>
                <w:sz w:val="28"/>
                <w:szCs w:val="28"/>
              </w:rPr>
            </w:pPr>
            <w:r w:rsidRPr="00933B17">
              <w:rPr>
                <w:sz w:val="28"/>
                <w:szCs w:val="28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1917" w:rsidRPr="00933B17" w:rsidRDefault="001A1917" w:rsidP="003E6A4F">
            <w:pPr>
              <w:rPr>
                <w:sz w:val="28"/>
                <w:szCs w:val="28"/>
              </w:rPr>
            </w:pPr>
            <w:r w:rsidRPr="00933B17">
              <w:rPr>
                <w:sz w:val="28"/>
                <w:szCs w:val="28"/>
              </w:rPr>
              <w:t>Занято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78149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108.25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78149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97.00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3E6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95.75</w:t>
            </w:r>
          </w:p>
        </w:tc>
      </w:tr>
      <w:tr w:rsidR="001A1917" w:rsidRPr="00933B17" w:rsidTr="003E6A4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1917" w:rsidRPr="00933B17" w:rsidRDefault="001A1917" w:rsidP="003E6A4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1917" w:rsidRPr="005E1351" w:rsidRDefault="001A1917" w:rsidP="003E6A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фіз.  </w:t>
            </w:r>
            <w:r w:rsidR="005A74D3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сіб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78149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111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78149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3E6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92</w:t>
            </w:r>
          </w:p>
        </w:tc>
      </w:tr>
      <w:tr w:rsidR="001A1917" w:rsidRPr="00933B17" w:rsidTr="003E6A4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1917" w:rsidRPr="005E1351" w:rsidRDefault="001A1917" w:rsidP="003E6A4F">
            <w:pPr>
              <w:jc w:val="right"/>
              <w:rPr>
                <w:sz w:val="28"/>
                <w:szCs w:val="28"/>
              </w:rPr>
            </w:pPr>
            <w:r w:rsidRPr="00933B17">
              <w:rPr>
                <w:sz w:val="28"/>
                <w:szCs w:val="28"/>
              </w:rPr>
              <w:t> </w:t>
            </w:r>
            <w:r w:rsidRPr="005E1351">
              <w:rPr>
                <w:sz w:val="28"/>
                <w:szCs w:val="28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1917" w:rsidRPr="00933B17" w:rsidRDefault="001A1917" w:rsidP="003E6A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Категорії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78149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102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78149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3E6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78</w:t>
            </w:r>
          </w:p>
        </w:tc>
      </w:tr>
      <w:tr w:rsidR="001A1917" w:rsidRPr="00933B17" w:rsidTr="003E6A4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1917" w:rsidRPr="00933B17" w:rsidRDefault="001A1917" w:rsidP="003E6A4F">
            <w:pPr>
              <w:jc w:val="right"/>
              <w:rPr>
                <w:sz w:val="28"/>
                <w:szCs w:val="28"/>
              </w:rPr>
            </w:pPr>
            <w:r w:rsidRPr="00933B17">
              <w:rPr>
                <w:sz w:val="28"/>
                <w:szCs w:val="28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1917" w:rsidRPr="00933B17" w:rsidRDefault="001A1917" w:rsidP="003E6A4F">
            <w:pPr>
              <w:rPr>
                <w:sz w:val="28"/>
                <w:szCs w:val="28"/>
              </w:rPr>
            </w:pPr>
            <w:r w:rsidRPr="00933B17">
              <w:rPr>
                <w:sz w:val="28"/>
                <w:szCs w:val="28"/>
              </w:rPr>
              <w:t>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78149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78149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255390" w:rsidP="003E6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1A1917" w:rsidRPr="00933B17" w:rsidTr="003E6A4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1917" w:rsidRPr="00933B17" w:rsidRDefault="001A1917" w:rsidP="003E6A4F">
            <w:pPr>
              <w:jc w:val="right"/>
              <w:rPr>
                <w:sz w:val="28"/>
                <w:szCs w:val="28"/>
              </w:rPr>
            </w:pPr>
            <w:r w:rsidRPr="00933B17">
              <w:rPr>
                <w:sz w:val="28"/>
                <w:szCs w:val="28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1917" w:rsidRPr="00933B17" w:rsidRDefault="001A1917" w:rsidP="003E6A4F">
            <w:pPr>
              <w:rPr>
                <w:sz w:val="28"/>
                <w:szCs w:val="28"/>
              </w:rPr>
            </w:pPr>
            <w:r w:rsidRPr="00933B17">
              <w:rPr>
                <w:sz w:val="28"/>
                <w:szCs w:val="28"/>
              </w:rPr>
              <w:t>2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78149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78149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255390" w:rsidP="003E6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1A1917" w:rsidRPr="00933B17" w:rsidTr="003E6A4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1917" w:rsidRPr="00933B17" w:rsidRDefault="001A1917" w:rsidP="003E6A4F">
            <w:pPr>
              <w:jc w:val="right"/>
              <w:rPr>
                <w:sz w:val="28"/>
                <w:szCs w:val="28"/>
              </w:rPr>
            </w:pPr>
            <w:r w:rsidRPr="00933B17">
              <w:rPr>
                <w:sz w:val="28"/>
                <w:szCs w:val="28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1917" w:rsidRPr="00933B17" w:rsidRDefault="005A74D3" w:rsidP="003E6A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1A1917">
              <w:rPr>
                <w:sz w:val="28"/>
                <w:szCs w:val="28"/>
              </w:rPr>
              <w:t>ища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78149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83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78149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255390" w:rsidP="003E6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</w:t>
            </w:r>
          </w:p>
        </w:tc>
      </w:tr>
      <w:tr w:rsidR="001A1917" w:rsidRPr="00933B17" w:rsidTr="003E6A4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1917" w:rsidRPr="005E1351" w:rsidRDefault="001A1917" w:rsidP="003E6A4F">
            <w:pPr>
              <w:jc w:val="right"/>
              <w:rPr>
                <w:sz w:val="28"/>
                <w:szCs w:val="28"/>
              </w:rPr>
            </w:pPr>
            <w:r w:rsidRPr="00933B17">
              <w:rPr>
                <w:sz w:val="28"/>
                <w:szCs w:val="28"/>
              </w:rPr>
              <w:lastRenderedPageBreak/>
              <w:t> </w:t>
            </w:r>
            <w:r w:rsidRPr="005E1351">
              <w:rPr>
                <w:sz w:val="28"/>
                <w:szCs w:val="28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1917" w:rsidRPr="00933B17" w:rsidRDefault="001A1917" w:rsidP="003E6A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Підляг. підвищ.. кваліфікації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78149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1A1917" w:rsidP="0078149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B9721E" w:rsidRDefault="00255390" w:rsidP="003E6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</w:t>
            </w:r>
          </w:p>
        </w:tc>
      </w:tr>
      <w:tr w:rsidR="001A1917" w:rsidRPr="00933B17" w:rsidTr="003E6A4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1917" w:rsidRPr="005E1351" w:rsidRDefault="001A1917" w:rsidP="003E6A4F">
            <w:pPr>
              <w:jc w:val="right"/>
              <w:rPr>
                <w:sz w:val="28"/>
                <w:szCs w:val="28"/>
              </w:rPr>
            </w:pPr>
            <w:r w:rsidRPr="00933B17">
              <w:rPr>
                <w:sz w:val="28"/>
                <w:szCs w:val="28"/>
              </w:rPr>
              <w:t> </w:t>
            </w:r>
            <w:r w:rsidRPr="005E1351">
              <w:rPr>
                <w:sz w:val="28"/>
                <w:szCs w:val="28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1917" w:rsidRPr="00933B17" w:rsidRDefault="001A1917" w:rsidP="003E6A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Підляг. </w:t>
            </w:r>
            <w:r w:rsidR="005A74D3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тестації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73105F" w:rsidRDefault="001A1917" w:rsidP="0078149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73105F" w:rsidRDefault="001A1917" w:rsidP="0078149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73105F" w:rsidRDefault="00255390" w:rsidP="003E6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</w:tr>
      <w:tr w:rsidR="001A1917" w:rsidRPr="00933B17" w:rsidTr="003E6A4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1917" w:rsidRPr="005E1351" w:rsidRDefault="001A1917" w:rsidP="003E6A4F">
            <w:pPr>
              <w:jc w:val="right"/>
              <w:rPr>
                <w:sz w:val="28"/>
                <w:szCs w:val="28"/>
              </w:rPr>
            </w:pPr>
            <w:r w:rsidRPr="00933B17">
              <w:rPr>
                <w:sz w:val="28"/>
                <w:szCs w:val="28"/>
              </w:rPr>
              <w:t> </w:t>
            </w:r>
            <w:r w:rsidRPr="005E1351">
              <w:rPr>
                <w:sz w:val="28"/>
                <w:szCs w:val="28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1917" w:rsidRPr="00933B17" w:rsidRDefault="001A1917" w:rsidP="003E6A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</w:t>
            </w:r>
            <w:r w:rsidRPr="00933B17">
              <w:rPr>
                <w:sz w:val="28"/>
                <w:szCs w:val="28"/>
              </w:rPr>
              <w:t>естовано: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73105F" w:rsidRDefault="001A1917" w:rsidP="0078149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73105F" w:rsidRDefault="001A1917" w:rsidP="0078149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73105F" w:rsidRDefault="00255390" w:rsidP="003E6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</w:tr>
      <w:tr w:rsidR="001A1917" w:rsidRPr="00933B17" w:rsidTr="003E6A4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1917" w:rsidRPr="00933B17" w:rsidRDefault="001A1917" w:rsidP="003E6A4F">
            <w:pPr>
              <w:jc w:val="right"/>
              <w:rPr>
                <w:sz w:val="28"/>
                <w:szCs w:val="28"/>
              </w:rPr>
            </w:pPr>
            <w:r w:rsidRPr="00933B17">
              <w:rPr>
                <w:sz w:val="28"/>
                <w:szCs w:val="28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1917" w:rsidRPr="00933B17" w:rsidRDefault="001A1917" w:rsidP="003E6A4F">
            <w:pPr>
              <w:rPr>
                <w:sz w:val="28"/>
                <w:szCs w:val="28"/>
              </w:rPr>
            </w:pPr>
            <w:r w:rsidRPr="00933B17">
              <w:rPr>
                <w:sz w:val="28"/>
                <w:szCs w:val="28"/>
              </w:rPr>
              <w:t>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73105F" w:rsidRDefault="001A1917" w:rsidP="0078149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73105F" w:rsidRDefault="001A1917" w:rsidP="0078149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73105F" w:rsidRDefault="00255390" w:rsidP="003E6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</w:tr>
      <w:tr w:rsidR="001A1917" w:rsidRPr="00933B17" w:rsidTr="003E6A4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1917" w:rsidRPr="00933B17" w:rsidRDefault="001A1917" w:rsidP="003E6A4F">
            <w:pPr>
              <w:jc w:val="right"/>
              <w:rPr>
                <w:sz w:val="28"/>
                <w:szCs w:val="28"/>
              </w:rPr>
            </w:pPr>
            <w:r w:rsidRPr="00933B17">
              <w:rPr>
                <w:sz w:val="28"/>
                <w:szCs w:val="28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1917" w:rsidRPr="00933B17" w:rsidRDefault="001A1917" w:rsidP="003E6A4F">
            <w:pPr>
              <w:rPr>
                <w:sz w:val="28"/>
                <w:szCs w:val="28"/>
              </w:rPr>
            </w:pPr>
            <w:r w:rsidRPr="00933B17">
              <w:rPr>
                <w:sz w:val="28"/>
                <w:szCs w:val="28"/>
              </w:rPr>
              <w:t>2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73105F" w:rsidRDefault="001A1917" w:rsidP="0078149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73105F" w:rsidRDefault="001A1917" w:rsidP="0078149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73105F" w:rsidRDefault="00255390" w:rsidP="003E6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</w:tr>
      <w:tr w:rsidR="001A1917" w:rsidRPr="00933B17" w:rsidTr="003E6A4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1917" w:rsidRPr="00933B17" w:rsidRDefault="001A1917" w:rsidP="003E6A4F">
            <w:pPr>
              <w:jc w:val="right"/>
              <w:rPr>
                <w:sz w:val="28"/>
                <w:szCs w:val="28"/>
              </w:rPr>
            </w:pPr>
            <w:r w:rsidRPr="00933B17">
              <w:rPr>
                <w:sz w:val="28"/>
                <w:szCs w:val="28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1917" w:rsidRPr="00933B17" w:rsidRDefault="001A1917" w:rsidP="003E6A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Вища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73105F" w:rsidRDefault="001A1917" w:rsidP="0078149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73105F" w:rsidRDefault="001A1917" w:rsidP="0078149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917" w:rsidRPr="0073105F" w:rsidRDefault="00255390" w:rsidP="003E6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</w:tr>
    </w:tbl>
    <w:p w:rsidR="007E4D34" w:rsidRPr="00B73C6F" w:rsidRDefault="007E4D34" w:rsidP="007E4D34">
      <w:r>
        <w:t xml:space="preserve">                                         </w:t>
      </w:r>
    </w:p>
    <w:p w:rsidR="007E4D34" w:rsidRPr="001E6D6C" w:rsidRDefault="007E4D34" w:rsidP="007E4D34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Pr="001E6D6C">
        <w:rPr>
          <w:sz w:val="28"/>
          <w:szCs w:val="28"/>
          <w:lang w:val="uk-UA"/>
        </w:rPr>
        <w:t>Кількіс</w:t>
      </w:r>
      <w:r>
        <w:rPr>
          <w:sz w:val="28"/>
          <w:szCs w:val="28"/>
          <w:lang w:val="uk-UA"/>
        </w:rPr>
        <w:t>ть лікарських ставок зменьшилось</w:t>
      </w:r>
      <w:r w:rsidRPr="001E6D6C">
        <w:rPr>
          <w:sz w:val="28"/>
          <w:szCs w:val="28"/>
          <w:lang w:val="uk-UA"/>
        </w:rPr>
        <w:t xml:space="preserve"> за рахунок</w:t>
      </w:r>
      <w:r>
        <w:rPr>
          <w:sz w:val="28"/>
          <w:szCs w:val="28"/>
          <w:lang w:val="uk-UA"/>
        </w:rPr>
        <w:t xml:space="preserve"> звільнення лікарів первинної ланки. Кількість медсестринських ставок зменшилось, за рахунок звільнення медичних сестер із поліклініки, які працювали в школах і дитячих дошкільних закладах,  також звільнені молодші медичні сестри.</w:t>
      </w:r>
    </w:p>
    <w:p w:rsidR="007E4D34" w:rsidRPr="00036DE8" w:rsidRDefault="007E4D34" w:rsidP="007E4D34">
      <w:pPr>
        <w:jc w:val="both"/>
        <w:rPr>
          <w:b/>
          <w:color w:val="C00000"/>
          <w:sz w:val="28"/>
          <w:szCs w:val="28"/>
          <w:lang w:val="uk-UA"/>
        </w:rPr>
      </w:pPr>
      <w:r w:rsidRPr="00036DE8">
        <w:rPr>
          <w:b/>
          <w:color w:val="C00000"/>
          <w:sz w:val="28"/>
          <w:szCs w:val="28"/>
          <w:lang w:val="uk-UA"/>
        </w:rPr>
        <w:t xml:space="preserve">       </w:t>
      </w:r>
    </w:p>
    <w:p w:rsidR="007E4D34" w:rsidRPr="00697A39" w:rsidRDefault="00697A39" w:rsidP="00697A39">
      <w:pPr>
        <w:jc w:val="center"/>
        <w:rPr>
          <w:b/>
          <w:color w:val="000000" w:themeColor="text1"/>
          <w:sz w:val="28"/>
          <w:szCs w:val="28"/>
        </w:rPr>
      </w:pPr>
      <w:r w:rsidRPr="00697A39">
        <w:rPr>
          <w:b/>
          <w:color w:val="000000" w:themeColor="text1"/>
          <w:sz w:val="28"/>
          <w:szCs w:val="28"/>
          <w:lang w:val="uk-UA"/>
        </w:rPr>
        <w:t>ВИСНОВКИ:</w:t>
      </w:r>
    </w:p>
    <w:p w:rsidR="007E4D34" w:rsidRPr="009F1FF4" w:rsidRDefault="007E4D34" w:rsidP="007E4D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123180">
        <w:rPr>
          <w:sz w:val="28"/>
          <w:szCs w:val="28"/>
        </w:rPr>
        <w:t>1. К</w:t>
      </w:r>
      <w:r>
        <w:rPr>
          <w:sz w:val="28"/>
          <w:szCs w:val="28"/>
        </w:rPr>
        <w:t xml:space="preserve">ількість </w:t>
      </w:r>
      <w:r>
        <w:rPr>
          <w:sz w:val="28"/>
          <w:szCs w:val="28"/>
          <w:lang w:val="uk-UA"/>
        </w:rPr>
        <w:t xml:space="preserve">дитячого </w:t>
      </w:r>
      <w:r>
        <w:rPr>
          <w:sz w:val="28"/>
          <w:szCs w:val="28"/>
        </w:rPr>
        <w:t>населення</w:t>
      </w:r>
      <w:r>
        <w:rPr>
          <w:sz w:val="28"/>
          <w:szCs w:val="28"/>
          <w:lang w:val="uk-UA"/>
        </w:rPr>
        <w:t xml:space="preserve">, згідно ЦСУ, </w:t>
      </w:r>
      <w:r>
        <w:rPr>
          <w:sz w:val="28"/>
          <w:szCs w:val="28"/>
        </w:rPr>
        <w:t>зросла на 7.</w:t>
      </w:r>
      <w:r>
        <w:rPr>
          <w:sz w:val="28"/>
          <w:szCs w:val="28"/>
          <w:lang w:val="uk-UA"/>
        </w:rPr>
        <w:t>7</w:t>
      </w:r>
      <w:r w:rsidRPr="00123180">
        <w:rPr>
          <w:sz w:val="28"/>
          <w:szCs w:val="28"/>
        </w:rPr>
        <w:t>% проти минулого року.</w:t>
      </w:r>
      <w:r w:rsidR="005A74D3">
        <w:rPr>
          <w:sz w:val="28"/>
          <w:szCs w:val="28"/>
          <w:lang w:val="uk-UA"/>
        </w:rPr>
        <w:t xml:space="preserve">  Декларацій підписано 43613</w:t>
      </w:r>
      <w:r>
        <w:rPr>
          <w:sz w:val="28"/>
          <w:szCs w:val="28"/>
          <w:lang w:val="uk-UA"/>
        </w:rPr>
        <w:t>.</w:t>
      </w:r>
    </w:p>
    <w:p w:rsidR="007E4D34" w:rsidRDefault="00255390" w:rsidP="007E4D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2. У 202</w:t>
      </w:r>
      <w:r>
        <w:rPr>
          <w:sz w:val="28"/>
          <w:szCs w:val="28"/>
          <w:lang w:val="uk-UA"/>
        </w:rPr>
        <w:t>4</w:t>
      </w:r>
      <w:r w:rsidR="007E4D34" w:rsidRPr="00123180">
        <w:rPr>
          <w:sz w:val="28"/>
          <w:szCs w:val="28"/>
        </w:rPr>
        <w:t xml:space="preserve"> року народжуваність</w:t>
      </w:r>
      <w:r w:rsidR="005A74D3">
        <w:rPr>
          <w:sz w:val="28"/>
          <w:szCs w:val="28"/>
          <w:lang w:val="uk-UA"/>
        </w:rPr>
        <w:t xml:space="preserve"> знизилась</w:t>
      </w:r>
      <w:r w:rsidR="007E4D34">
        <w:rPr>
          <w:sz w:val="28"/>
          <w:szCs w:val="28"/>
          <w:lang w:val="uk-UA"/>
        </w:rPr>
        <w:t xml:space="preserve"> на </w:t>
      </w:r>
      <w:r w:rsidR="005A74D3">
        <w:rPr>
          <w:sz w:val="28"/>
          <w:szCs w:val="28"/>
          <w:lang w:val="uk-UA"/>
        </w:rPr>
        <w:t>0,3% в порівнянні з минулим роком</w:t>
      </w:r>
      <w:r w:rsidR="007E4D34">
        <w:rPr>
          <w:sz w:val="28"/>
          <w:szCs w:val="28"/>
          <w:lang w:val="uk-UA"/>
        </w:rPr>
        <w:t>.</w:t>
      </w:r>
    </w:p>
    <w:p w:rsidR="007E4D34" w:rsidRPr="009A740F" w:rsidRDefault="007E4D34" w:rsidP="007E4D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r w:rsidRPr="00123180">
        <w:rPr>
          <w:sz w:val="28"/>
          <w:szCs w:val="28"/>
        </w:rPr>
        <w:t xml:space="preserve">3. Кількість дітей до 1 року </w:t>
      </w:r>
      <w:r w:rsidR="005A74D3">
        <w:rPr>
          <w:sz w:val="28"/>
          <w:szCs w:val="28"/>
          <w:lang w:val="uk-UA"/>
        </w:rPr>
        <w:t>знизилось на 0.2 % проти 2023</w:t>
      </w:r>
      <w:r>
        <w:rPr>
          <w:sz w:val="28"/>
          <w:szCs w:val="28"/>
          <w:lang w:val="uk-UA"/>
        </w:rPr>
        <w:t xml:space="preserve"> року.</w:t>
      </w:r>
    </w:p>
    <w:p w:rsidR="007E4D34" w:rsidRDefault="007E4D34" w:rsidP="007E4D34">
      <w:pPr>
        <w:jc w:val="both"/>
        <w:rPr>
          <w:sz w:val="28"/>
          <w:szCs w:val="28"/>
        </w:rPr>
      </w:pPr>
      <w:r w:rsidRPr="00123180">
        <w:rPr>
          <w:sz w:val="28"/>
          <w:szCs w:val="28"/>
        </w:rPr>
        <w:t xml:space="preserve"> 4. Кількість підлітків </w:t>
      </w:r>
      <w:r w:rsidR="002331FA">
        <w:rPr>
          <w:sz w:val="28"/>
          <w:szCs w:val="28"/>
          <w:lang w:val="uk-UA"/>
        </w:rPr>
        <w:t>зросло на 7,2</w:t>
      </w:r>
      <w:r>
        <w:rPr>
          <w:sz w:val="28"/>
          <w:szCs w:val="28"/>
          <w:lang w:val="uk-UA"/>
        </w:rPr>
        <w:t xml:space="preserve">% </w:t>
      </w:r>
      <w:r w:rsidRPr="00123180">
        <w:rPr>
          <w:sz w:val="28"/>
          <w:szCs w:val="28"/>
        </w:rPr>
        <w:t xml:space="preserve"> проти минулого року.</w:t>
      </w:r>
    </w:p>
    <w:p w:rsidR="007E4D34" w:rsidRPr="00255390" w:rsidRDefault="007E4D34" w:rsidP="007E4D34">
      <w:pPr>
        <w:jc w:val="both"/>
        <w:rPr>
          <w:sz w:val="28"/>
          <w:szCs w:val="28"/>
          <w:lang w:val="uk-UA"/>
        </w:rPr>
      </w:pPr>
      <w:r w:rsidRPr="00123180">
        <w:rPr>
          <w:sz w:val="28"/>
          <w:szCs w:val="28"/>
        </w:rPr>
        <w:t>5.</w:t>
      </w:r>
      <w:r w:rsidR="002331FA">
        <w:rPr>
          <w:sz w:val="28"/>
          <w:szCs w:val="28"/>
          <w:lang w:val="uk-UA"/>
        </w:rPr>
        <w:t xml:space="preserve">  К</w:t>
      </w:r>
      <w:r>
        <w:rPr>
          <w:sz w:val="28"/>
          <w:szCs w:val="28"/>
          <w:lang w:val="uk-UA"/>
        </w:rPr>
        <w:t xml:space="preserve">ількість </w:t>
      </w:r>
      <w:r w:rsidR="002331FA">
        <w:rPr>
          <w:sz w:val="28"/>
          <w:szCs w:val="28"/>
          <w:lang w:val="uk-UA"/>
        </w:rPr>
        <w:t>лікарів педіатрів залишилась на рівні з минулим роком 55</w:t>
      </w:r>
      <w:r>
        <w:rPr>
          <w:sz w:val="28"/>
          <w:szCs w:val="28"/>
          <w:lang w:val="uk-UA"/>
        </w:rPr>
        <w:t>.</w:t>
      </w:r>
      <w:r w:rsidRPr="00123180">
        <w:rPr>
          <w:sz w:val="28"/>
          <w:szCs w:val="28"/>
        </w:rPr>
        <w:t xml:space="preserve"> Кількість дітей на 1 педіатричній дільниці з</w:t>
      </w:r>
      <w:r w:rsidR="00255390">
        <w:rPr>
          <w:sz w:val="28"/>
          <w:szCs w:val="28"/>
          <w:lang w:val="uk-UA"/>
        </w:rPr>
        <w:t>меньшила</w:t>
      </w:r>
      <w:r>
        <w:rPr>
          <w:sz w:val="28"/>
          <w:szCs w:val="28"/>
          <w:lang w:val="uk-UA"/>
        </w:rPr>
        <w:t>сь.</w:t>
      </w:r>
    </w:p>
    <w:p w:rsidR="007E4D34" w:rsidRPr="00B244D0" w:rsidRDefault="007E4D34" w:rsidP="007E4D34">
      <w:pPr>
        <w:jc w:val="both"/>
        <w:rPr>
          <w:sz w:val="28"/>
          <w:szCs w:val="28"/>
          <w:lang w:val="uk-UA"/>
        </w:rPr>
      </w:pPr>
      <w:r w:rsidRPr="00123180">
        <w:rPr>
          <w:sz w:val="28"/>
          <w:szCs w:val="28"/>
        </w:rPr>
        <w:t xml:space="preserve"> 6</w:t>
      </w:r>
      <w:r>
        <w:rPr>
          <w:sz w:val="28"/>
          <w:szCs w:val="28"/>
        </w:rPr>
        <w:t>. Загальна захворюваність</w:t>
      </w:r>
      <w:r w:rsidR="002331FA">
        <w:rPr>
          <w:sz w:val="28"/>
          <w:szCs w:val="28"/>
          <w:lang w:val="uk-UA"/>
        </w:rPr>
        <w:t xml:space="preserve"> зменьшилась</w:t>
      </w:r>
      <w:r>
        <w:rPr>
          <w:sz w:val="28"/>
          <w:szCs w:val="28"/>
          <w:lang w:val="uk-UA"/>
        </w:rPr>
        <w:t xml:space="preserve"> на</w:t>
      </w:r>
      <w:r>
        <w:rPr>
          <w:sz w:val="28"/>
          <w:szCs w:val="28"/>
        </w:rPr>
        <w:t xml:space="preserve"> </w:t>
      </w:r>
      <w:r w:rsidR="002331FA">
        <w:rPr>
          <w:sz w:val="28"/>
          <w:szCs w:val="28"/>
          <w:lang w:val="uk-UA"/>
        </w:rPr>
        <w:t>16</w:t>
      </w:r>
      <w:r>
        <w:rPr>
          <w:sz w:val="28"/>
          <w:szCs w:val="28"/>
          <w:lang w:val="uk-UA"/>
        </w:rPr>
        <w:t>,</w:t>
      </w:r>
      <w:r w:rsidR="002331FA"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 xml:space="preserve"> </w:t>
      </w:r>
      <w:r w:rsidRPr="00123180">
        <w:rPr>
          <w:sz w:val="28"/>
          <w:szCs w:val="28"/>
        </w:rPr>
        <w:t>%  в порівнянні з минулим роком, за рахунок з</w:t>
      </w:r>
      <w:r w:rsidR="00C450F6">
        <w:rPr>
          <w:sz w:val="28"/>
          <w:szCs w:val="28"/>
          <w:lang w:val="uk-UA"/>
        </w:rPr>
        <w:t>меньше</w:t>
      </w:r>
      <w:r>
        <w:rPr>
          <w:sz w:val="28"/>
          <w:szCs w:val="28"/>
          <w:lang w:val="uk-UA"/>
        </w:rPr>
        <w:t xml:space="preserve">ння </w:t>
      </w:r>
      <w:r w:rsidRPr="00123180">
        <w:rPr>
          <w:sz w:val="28"/>
          <w:szCs w:val="28"/>
        </w:rPr>
        <w:t xml:space="preserve"> захворюваності дітей  підлітків</w:t>
      </w:r>
      <w:r>
        <w:rPr>
          <w:sz w:val="28"/>
          <w:szCs w:val="28"/>
          <w:lang w:val="uk-UA"/>
        </w:rPr>
        <w:t xml:space="preserve"> і новонароджених.</w:t>
      </w:r>
    </w:p>
    <w:p w:rsidR="007E4D34" w:rsidRPr="009A740F" w:rsidRDefault="007E4D34" w:rsidP="007E4D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7. З</w:t>
      </w:r>
      <w:r w:rsidRPr="009A740F">
        <w:rPr>
          <w:sz w:val="28"/>
          <w:szCs w:val="28"/>
          <w:lang w:val="uk-UA"/>
        </w:rPr>
        <w:t>ахворюванність  дітей до 1 року знизилась   в порівнянні з 20</w:t>
      </w:r>
      <w:r w:rsidR="00C450F6">
        <w:rPr>
          <w:sz w:val="28"/>
          <w:szCs w:val="28"/>
          <w:lang w:val="uk-UA"/>
        </w:rPr>
        <w:t>23</w:t>
      </w:r>
      <w:r w:rsidRPr="009A740F">
        <w:rPr>
          <w:sz w:val="28"/>
          <w:szCs w:val="28"/>
          <w:lang w:val="uk-UA"/>
        </w:rPr>
        <w:t xml:space="preserve">  роком, за рахунок ГРВІ та інфекційної захворюваності. </w:t>
      </w:r>
    </w:p>
    <w:p w:rsidR="007E4D34" w:rsidRPr="00123180" w:rsidRDefault="007E4D34" w:rsidP="007E4D34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Pr="00123180">
        <w:rPr>
          <w:sz w:val="28"/>
          <w:szCs w:val="28"/>
        </w:rPr>
        <w:t xml:space="preserve">8. Загальна інфекційна захворюваність знизилася на </w:t>
      </w:r>
      <w:r>
        <w:rPr>
          <w:sz w:val="28"/>
          <w:szCs w:val="28"/>
          <w:lang w:val="uk-UA"/>
        </w:rPr>
        <w:t>72.0</w:t>
      </w:r>
      <w:r w:rsidRPr="00123180">
        <w:rPr>
          <w:sz w:val="28"/>
          <w:szCs w:val="28"/>
        </w:rPr>
        <w:t>% порівняно з минулим роком, за рахунок зниження захворюваності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в/віспи і керованих інфекцій.</w:t>
      </w:r>
    </w:p>
    <w:p w:rsidR="007E4D34" w:rsidRPr="00123180" w:rsidRDefault="007E4D34" w:rsidP="007E4D34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Pr="00123180">
        <w:rPr>
          <w:sz w:val="28"/>
          <w:szCs w:val="28"/>
        </w:rPr>
        <w:t xml:space="preserve">9. Показник загальної госпіталізації </w:t>
      </w:r>
      <w:r w:rsidR="0078149D">
        <w:rPr>
          <w:sz w:val="28"/>
          <w:szCs w:val="28"/>
          <w:lang w:val="uk-UA"/>
        </w:rPr>
        <w:t xml:space="preserve"> виріс </w:t>
      </w:r>
      <w:r w:rsidRPr="00123180">
        <w:rPr>
          <w:sz w:val="28"/>
          <w:szCs w:val="28"/>
        </w:rPr>
        <w:t>на</w:t>
      </w:r>
      <w:r w:rsidR="0078149D">
        <w:rPr>
          <w:sz w:val="28"/>
          <w:szCs w:val="28"/>
          <w:lang w:val="uk-UA"/>
        </w:rPr>
        <w:t xml:space="preserve"> 4,2% в по</w:t>
      </w:r>
      <w:r w:rsidR="0078149D">
        <w:rPr>
          <w:sz w:val="28"/>
          <w:szCs w:val="28"/>
        </w:rPr>
        <w:t>рівн</w:t>
      </w:r>
      <w:r w:rsidR="0078149D">
        <w:rPr>
          <w:sz w:val="28"/>
          <w:szCs w:val="28"/>
          <w:lang w:val="uk-UA"/>
        </w:rPr>
        <w:t>янні з</w:t>
      </w:r>
      <w:r w:rsidR="0078149D">
        <w:rPr>
          <w:sz w:val="28"/>
          <w:szCs w:val="28"/>
        </w:rPr>
        <w:t xml:space="preserve"> минул</w:t>
      </w:r>
      <w:r w:rsidR="0078149D">
        <w:rPr>
          <w:sz w:val="28"/>
          <w:szCs w:val="28"/>
          <w:lang w:val="uk-UA"/>
        </w:rPr>
        <w:t>им</w:t>
      </w:r>
      <w:r w:rsidR="0078149D">
        <w:rPr>
          <w:sz w:val="28"/>
          <w:szCs w:val="28"/>
        </w:rPr>
        <w:t xml:space="preserve"> рок</w:t>
      </w:r>
      <w:r w:rsidR="0078149D">
        <w:rPr>
          <w:sz w:val="28"/>
          <w:szCs w:val="28"/>
          <w:lang w:val="uk-UA"/>
        </w:rPr>
        <w:t>ом</w:t>
      </w:r>
      <w:r w:rsidRPr="00123180">
        <w:rPr>
          <w:sz w:val="28"/>
          <w:szCs w:val="28"/>
        </w:rPr>
        <w:t>.</w:t>
      </w:r>
    </w:p>
    <w:p w:rsidR="007E4D34" w:rsidRPr="00123180" w:rsidRDefault="007E4D34" w:rsidP="007E4D34">
      <w:pPr>
        <w:jc w:val="both"/>
        <w:rPr>
          <w:sz w:val="28"/>
          <w:szCs w:val="28"/>
        </w:rPr>
      </w:pPr>
      <w:r w:rsidRPr="00123180">
        <w:rPr>
          <w:sz w:val="28"/>
          <w:szCs w:val="28"/>
        </w:rPr>
        <w:t>10. Зменшилася кількість стаціонарі</w:t>
      </w:r>
      <w:r w:rsidR="0078149D">
        <w:rPr>
          <w:sz w:val="28"/>
          <w:szCs w:val="28"/>
        </w:rPr>
        <w:t xml:space="preserve">в вдома дітям раннього віку на </w:t>
      </w:r>
      <w:r w:rsidR="0078149D">
        <w:rPr>
          <w:sz w:val="28"/>
          <w:szCs w:val="28"/>
          <w:lang w:val="uk-UA"/>
        </w:rPr>
        <w:t>0</w:t>
      </w:r>
      <w:r w:rsidR="0078149D">
        <w:rPr>
          <w:sz w:val="28"/>
          <w:szCs w:val="28"/>
        </w:rPr>
        <w:t>.</w:t>
      </w:r>
      <w:r w:rsidR="0078149D">
        <w:rPr>
          <w:sz w:val="28"/>
          <w:szCs w:val="28"/>
          <w:lang w:val="uk-UA"/>
        </w:rPr>
        <w:t>3</w:t>
      </w:r>
      <w:r w:rsidRPr="00123180">
        <w:rPr>
          <w:sz w:val="28"/>
          <w:szCs w:val="28"/>
        </w:rPr>
        <w:t>%.</w:t>
      </w:r>
    </w:p>
    <w:p w:rsidR="007E4D34" w:rsidRDefault="007E4D34" w:rsidP="007E4D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EF3AC7">
        <w:rPr>
          <w:color w:val="000000"/>
          <w:sz w:val="28"/>
          <w:szCs w:val="28"/>
        </w:rPr>
        <w:t>Закінчили вакцинацію АКДС</w:t>
      </w:r>
      <w:r w:rsidRPr="00EF3AC7">
        <w:rPr>
          <w:color w:val="000000"/>
          <w:sz w:val="28"/>
          <w:szCs w:val="28"/>
          <w:lang w:val="uk-UA"/>
        </w:rPr>
        <w:t xml:space="preserve"> </w:t>
      </w:r>
      <w:r w:rsidR="00C450F6">
        <w:rPr>
          <w:color w:val="000000"/>
          <w:sz w:val="28"/>
          <w:szCs w:val="28"/>
        </w:rPr>
        <w:t xml:space="preserve"> </w:t>
      </w:r>
      <w:r w:rsidR="00C450F6">
        <w:rPr>
          <w:color w:val="000000"/>
          <w:sz w:val="28"/>
          <w:szCs w:val="28"/>
          <w:lang w:val="uk-UA"/>
        </w:rPr>
        <w:t>98</w:t>
      </w:r>
      <w:r w:rsidRPr="00EF3AC7">
        <w:rPr>
          <w:color w:val="000000"/>
          <w:sz w:val="28"/>
          <w:szCs w:val="28"/>
        </w:rPr>
        <w:t>.</w:t>
      </w:r>
      <w:r w:rsidR="00C450F6">
        <w:rPr>
          <w:color w:val="000000"/>
          <w:sz w:val="28"/>
          <w:szCs w:val="28"/>
          <w:lang w:val="uk-UA"/>
        </w:rPr>
        <w:t>4</w:t>
      </w:r>
      <w:r w:rsidRPr="00EF3AC7">
        <w:rPr>
          <w:color w:val="000000"/>
          <w:sz w:val="28"/>
          <w:szCs w:val="28"/>
        </w:rPr>
        <w:t>%</w:t>
      </w:r>
      <w:r w:rsidRPr="00EF3AC7">
        <w:rPr>
          <w:color w:val="000000"/>
          <w:sz w:val="28"/>
          <w:szCs w:val="28"/>
          <w:lang w:val="uk-UA"/>
        </w:rPr>
        <w:t xml:space="preserve"> </w:t>
      </w:r>
      <w:r w:rsidRPr="00EF3AC7">
        <w:rPr>
          <w:color w:val="000000"/>
          <w:sz w:val="28"/>
          <w:szCs w:val="28"/>
        </w:rPr>
        <w:t>діти до 1 року</w:t>
      </w:r>
      <w:r w:rsidRPr="00EF3AC7">
        <w:rPr>
          <w:color w:val="000000"/>
          <w:sz w:val="28"/>
          <w:szCs w:val="28"/>
          <w:lang w:val="uk-UA"/>
        </w:rPr>
        <w:t>, КПК до</w:t>
      </w:r>
      <w:r w:rsidR="00C450F6">
        <w:rPr>
          <w:sz w:val="28"/>
          <w:szCs w:val="28"/>
          <w:lang w:val="uk-UA"/>
        </w:rPr>
        <w:t xml:space="preserve"> 2-х р 99,6</w:t>
      </w:r>
      <w:r>
        <w:rPr>
          <w:sz w:val="28"/>
          <w:szCs w:val="28"/>
          <w:lang w:val="uk-UA"/>
        </w:rPr>
        <w:t>%.</w:t>
      </w:r>
      <w:r w:rsidRPr="00123180">
        <w:rPr>
          <w:sz w:val="28"/>
          <w:szCs w:val="28"/>
        </w:rPr>
        <w:t xml:space="preserve"> </w:t>
      </w:r>
    </w:p>
    <w:p w:rsidR="007E4D34" w:rsidRPr="00123180" w:rsidRDefault="007E4D34" w:rsidP="007E4D34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123180">
        <w:rPr>
          <w:sz w:val="28"/>
          <w:szCs w:val="28"/>
        </w:rPr>
        <w:t>. Показник загальної смертності</w:t>
      </w:r>
      <w:r w:rsidR="00665252">
        <w:rPr>
          <w:sz w:val="28"/>
          <w:szCs w:val="28"/>
          <w:lang w:val="uk-UA"/>
        </w:rPr>
        <w:t xml:space="preserve"> змен</w:t>
      </w:r>
      <w:r>
        <w:rPr>
          <w:sz w:val="28"/>
          <w:szCs w:val="28"/>
          <w:lang w:val="uk-UA"/>
        </w:rPr>
        <w:t xml:space="preserve">ьшився  </w:t>
      </w:r>
      <w:r>
        <w:rPr>
          <w:sz w:val="28"/>
          <w:szCs w:val="28"/>
        </w:rPr>
        <w:t>і становить 0.</w:t>
      </w:r>
      <w:r w:rsidR="0078149D">
        <w:rPr>
          <w:sz w:val="28"/>
          <w:szCs w:val="28"/>
          <w:lang w:val="uk-UA"/>
        </w:rPr>
        <w:t>14</w:t>
      </w:r>
      <w:r w:rsidRPr="00123180">
        <w:rPr>
          <w:sz w:val="28"/>
          <w:szCs w:val="28"/>
        </w:rPr>
        <w:t xml:space="preserve"> </w:t>
      </w:r>
      <w:bookmarkStart w:id="1" w:name="_Hlk94690697"/>
      <w:r w:rsidRPr="00123180">
        <w:rPr>
          <w:sz w:val="28"/>
          <w:szCs w:val="28"/>
        </w:rPr>
        <w:t>‰</w:t>
      </w:r>
      <w:bookmarkEnd w:id="1"/>
      <w:r w:rsidR="0078149D">
        <w:rPr>
          <w:sz w:val="28"/>
          <w:szCs w:val="28"/>
        </w:rPr>
        <w:t>, проти 0.</w:t>
      </w:r>
      <w:r w:rsidR="0078149D">
        <w:rPr>
          <w:sz w:val="28"/>
          <w:szCs w:val="28"/>
          <w:lang w:val="uk-UA"/>
        </w:rPr>
        <w:t>23</w:t>
      </w:r>
      <w:r w:rsidRPr="00240494">
        <w:rPr>
          <w:sz w:val="28"/>
          <w:szCs w:val="28"/>
        </w:rPr>
        <w:t>‰</w:t>
      </w:r>
      <w:r w:rsidR="0078149D">
        <w:rPr>
          <w:sz w:val="28"/>
          <w:szCs w:val="28"/>
        </w:rPr>
        <w:t xml:space="preserve"> в 202</w:t>
      </w:r>
      <w:r w:rsidR="0078149D">
        <w:rPr>
          <w:sz w:val="28"/>
          <w:szCs w:val="28"/>
          <w:lang w:val="uk-UA"/>
        </w:rPr>
        <w:t>3</w:t>
      </w:r>
      <w:r w:rsidRPr="00123180">
        <w:rPr>
          <w:sz w:val="28"/>
          <w:szCs w:val="28"/>
        </w:rPr>
        <w:t>р.</w:t>
      </w:r>
    </w:p>
    <w:p w:rsidR="007E4D34" w:rsidRPr="0024477A" w:rsidRDefault="007E4D34" w:rsidP="007E4D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13</w:t>
      </w:r>
      <w:r w:rsidRPr="00123180">
        <w:rPr>
          <w:sz w:val="28"/>
          <w:szCs w:val="28"/>
        </w:rPr>
        <w:t>. П</w:t>
      </w:r>
      <w:r w:rsidR="0078149D">
        <w:rPr>
          <w:sz w:val="28"/>
          <w:szCs w:val="28"/>
        </w:rPr>
        <w:t>оказник малюкової смертності</w:t>
      </w:r>
      <w:r w:rsidR="00665252">
        <w:rPr>
          <w:sz w:val="28"/>
          <w:szCs w:val="28"/>
          <w:lang w:val="uk-UA"/>
        </w:rPr>
        <w:t xml:space="preserve"> складає </w:t>
      </w:r>
      <w:r w:rsidR="0078149D"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>.</w:t>
      </w:r>
      <w:r w:rsidR="0078149D">
        <w:rPr>
          <w:sz w:val="28"/>
          <w:szCs w:val="28"/>
          <w:lang w:val="uk-UA"/>
        </w:rPr>
        <w:t>00</w:t>
      </w:r>
      <w:r>
        <w:rPr>
          <w:sz w:val="28"/>
          <w:szCs w:val="28"/>
        </w:rPr>
        <w:t xml:space="preserve"> ‰</w:t>
      </w:r>
      <w:r w:rsidR="0078149D">
        <w:rPr>
          <w:sz w:val="28"/>
          <w:szCs w:val="28"/>
          <w:lang w:val="uk-UA"/>
        </w:rPr>
        <w:t>, в минулому році 2,9</w:t>
      </w:r>
      <w:r w:rsidRPr="00240494">
        <w:rPr>
          <w:sz w:val="28"/>
          <w:szCs w:val="28"/>
        </w:rPr>
        <w:t>‰</w:t>
      </w:r>
      <w:r>
        <w:rPr>
          <w:sz w:val="28"/>
          <w:szCs w:val="28"/>
          <w:lang w:val="uk-UA"/>
        </w:rPr>
        <w:t>.</w:t>
      </w:r>
    </w:p>
    <w:p w:rsidR="007E4D34" w:rsidRPr="00240494" w:rsidRDefault="007E4D34" w:rsidP="007E4D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14</w:t>
      </w:r>
      <w:r w:rsidRPr="00123180">
        <w:rPr>
          <w:sz w:val="28"/>
          <w:szCs w:val="28"/>
        </w:rPr>
        <w:t xml:space="preserve">. Ефективність </w:t>
      </w:r>
      <w:r w:rsidR="00317254" w:rsidRPr="00123180">
        <w:rPr>
          <w:sz w:val="28"/>
          <w:szCs w:val="28"/>
        </w:rPr>
        <w:t>оздо</w:t>
      </w:r>
      <w:r w:rsidR="00317254">
        <w:rPr>
          <w:sz w:val="28"/>
          <w:szCs w:val="28"/>
        </w:rPr>
        <w:t>ровленн</w:t>
      </w:r>
      <w:r w:rsidR="00317254">
        <w:rPr>
          <w:sz w:val="28"/>
          <w:szCs w:val="28"/>
          <w:lang w:val="uk-UA"/>
        </w:rPr>
        <w:t>я</w:t>
      </w:r>
      <w:r w:rsidR="00317254" w:rsidRPr="00317254">
        <w:rPr>
          <w:sz w:val="28"/>
          <w:szCs w:val="28"/>
          <w:lang w:val="uk-UA"/>
        </w:rPr>
        <w:t xml:space="preserve"> </w:t>
      </w:r>
      <w:r w:rsidR="00317254">
        <w:rPr>
          <w:sz w:val="28"/>
          <w:szCs w:val="28"/>
          <w:lang w:val="uk-UA"/>
        </w:rPr>
        <w:t>ді</w:t>
      </w:r>
      <w:r w:rsidR="0043550F">
        <w:rPr>
          <w:sz w:val="28"/>
          <w:szCs w:val="28"/>
          <w:lang w:val="uk-UA"/>
        </w:rPr>
        <w:t>тей із груп підвищенного ризику</w:t>
      </w:r>
      <w:r>
        <w:rPr>
          <w:sz w:val="28"/>
          <w:szCs w:val="28"/>
        </w:rPr>
        <w:t xml:space="preserve"> </w:t>
      </w:r>
      <w:r w:rsidR="0043550F">
        <w:rPr>
          <w:sz w:val="28"/>
          <w:szCs w:val="28"/>
          <w:lang w:val="uk-UA"/>
        </w:rPr>
        <w:t>(</w:t>
      </w:r>
      <w:r>
        <w:rPr>
          <w:sz w:val="28"/>
          <w:szCs w:val="28"/>
        </w:rPr>
        <w:t>диспансерних дітей</w:t>
      </w:r>
      <w:r w:rsidR="0043550F">
        <w:rPr>
          <w:sz w:val="28"/>
          <w:szCs w:val="28"/>
          <w:lang w:val="uk-UA"/>
        </w:rPr>
        <w:t>)</w:t>
      </w:r>
      <w:r>
        <w:rPr>
          <w:sz w:val="28"/>
          <w:szCs w:val="28"/>
        </w:rPr>
        <w:t xml:space="preserve"> збільш</w:t>
      </w:r>
      <w:r w:rsidR="00665252">
        <w:rPr>
          <w:sz w:val="28"/>
          <w:szCs w:val="28"/>
        </w:rPr>
        <w:t>илас</w:t>
      </w:r>
      <w:r w:rsidR="00665252">
        <w:rPr>
          <w:sz w:val="28"/>
          <w:szCs w:val="28"/>
          <w:lang w:val="uk-UA"/>
        </w:rPr>
        <w:t>ь,</w:t>
      </w:r>
      <w:r w:rsidRPr="00123180">
        <w:rPr>
          <w:sz w:val="28"/>
          <w:szCs w:val="28"/>
        </w:rPr>
        <w:t xml:space="preserve"> порівняно з </w:t>
      </w:r>
      <w:r>
        <w:rPr>
          <w:sz w:val="28"/>
          <w:szCs w:val="28"/>
        </w:rPr>
        <w:t>минулим роком з 1</w:t>
      </w:r>
      <w:r>
        <w:rPr>
          <w:sz w:val="28"/>
          <w:szCs w:val="28"/>
          <w:lang w:val="uk-UA"/>
        </w:rPr>
        <w:t xml:space="preserve">2.9 </w:t>
      </w:r>
      <w:r>
        <w:rPr>
          <w:sz w:val="28"/>
          <w:szCs w:val="28"/>
        </w:rPr>
        <w:t xml:space="preserve"> до 13</w:t>
      </w:r>
      <w:r w:rsidRPr="00123180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5.</w:t>
      </w:r>
    </w:p>
    <w:p w:rsidR="007E4D34" w:rsidRPr="00E233CD" w:rsidRDefault="007E4D34" w:rsidP="007E4D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15. Збільши</w:t>
      </w:r>
      <w:r w:rsidRPr="00123180">
        <w:rPr>
          <w:sz w:val="28"/>
          <w:szCs w:val="28"/>
        </w:rPr>
        <w:t>лас</w:t>
      </w:r>
      <w:r>
        <w:rPr>
          <w:sz w:val="28"/>
          <w:szCs w:val="28"/>
          <w:lang w:val="uk-UA"/>
        </w:rPr>
        <w:t>ь</w:t>
      </w:r>
      <w:r w:rsidRPr="00123180">
        <w:rPr>
          <w:sz w:val="28"/>
          <w:szCs w:val="28"/>
        </w:rPr>
        <w:t xml:space="preserve"> кількість</w:t>
      </w:r>
      <w:r w:rsidR="00115183">
        <w:rPr>
          <w:sz w:val="28"/>
          <w:szCs w:val="28"/>
        </w:rPr>
        <w:t xml:space="preserve"> видачі </w:t>
      </w:r>
      <w:r w:rsidR="00115183">
        <w:rPr>
          <w:sz w:val="28"/>
          <w:szCs w:val="28"/>
          <w:lang w:val="uk-UA"/>
        </w:rPr>
        <w:t>МВТН</w:t>
      </w:r>
      <w:r>
        <w:rPr>
          <w:sz w:val="28"/>
          <w:szCs w:val="28"/>
        </w:rPr>
        <w:t xml:space="preserve"> на </w:t>
      </w:r>
      <w:r w:rsidR="00115183">
        <w:rPr>
          <w:sz w:val="28"/>
          <w:szCs w:val="28"/>
          <w:lang w:val="uk-UA"/>
        </w:rPr>
        <w:t>68</w:t>
      </w:r>
      <w:r>
        <w:rPr>
          <w:sz w:val="28"/>
          <w:szCs w:val="28"/>
        </w:rPr>
        <w:t>.</w:t>
      </w:r>
      <w:r w:rsidR="00115183">
        <w:rPr>
          <w:sz w:val="28"/>
          <w:szCs w:val="28"/>
          <w:lang w:val="uk-UA"/>
        </w:rPr>
        <w:t>5</w:t>
      </w:r>
      <w:r w:rsidRPr="00123180">
        <w:rPr>
          <w:sz w:val="28"/>
          <w:szCs w:val="28"/>
        </w:rPr>
        <w:t>%</w:t>
      </w:r>
      <w:r>
        <w:rPr>
          <w:sz w:val="28"/>
          <w:szCs w:val="28"/>
          <w:lang w:val="uk-UA"/>
        </w:rPr>
        <w:t>, в порівнянні з минулим роком.</w:t>
      </w:r>
    </w:p>
    <w:p w:rsidR="007E4D34" w:rsidRPr="002749B9" w:rsidRDefault="007E4D34" w:rsidP="007E4D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16</w:t>
      </w:r>
      <w:r w:rsidR="0066525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665252">
        <w:rPr>
          <w:sz w:val="28"/>
          <w:szCs w:val="28"/>
        </w:rPr>
        <w:t xml:space="preserve"> </w:t>
      </w:r>
      <w:r w:rsidR="00665252">
        <w:rPr>
          <w:sz w:val="28"/>
          <w:szCs w:val="28"/>
          <w:lang w:val="uk-UA"/>
        </w:rPr>
        <w:t>П</w:t>
      </w:r>
      <w:r w:rsidRPr="00123180">
        <w:rPr>
          <w:sz w:val="28"/>
          <w:szCs w:val="28"/>
        </w:rPr>
        <w:t xml:space="preserve">оказник </w:t>
      </w:r>
      <w:r>
        <w:rPr>
          <w:sz w:val="28"/>
          <w:szCs w:val="28"/>
        </w:rPr>
        <w:t>первинної інвалідизації</w:t>
      </w:r>
      <w:r>
        <w:rPr>
          <w:sz w:val="28"/>
          <w:szCs w:val="28"/>
          <w:lang w:val="uk-UA"/>
        </w:rPr>
        <w:t xml:space="preserve"> з</w:t>
      </w:r>
      <w:r w:rsidR="00665252">
        <w:rPr>
          <w:sz w:val="28"/>
          <w:szCs w:val="28"/>
          <w:lang w:val="uk-UA"/>
        </w:rPr>
        <w:t>алишився на рівні минулого року</w:t>
      </w:r>
      <w:r w:rsidRPr="00123180">
        <w:rPr>
          <w:sz w:val="28"/>
          <w:szCs w:val="28"/>
        </w:rPr>
        <w:t xml:space="preserve">, </w:t>
      </w:r>
      <w:r w:rsidR="00665252">
        <w:rPr>
          <w:sz w:val="28"/>
          <w:szCs w:val="28"/>
          <w:lang w:val="uk-UA"/>
        </w:rPr>
        <w:t>т</w:t>
      </w:r>
      <w:r w:rsidRPr="00123180">
        <w:rPr>
          <w:sz w:val="28"/>
          <w:szCs w:val="28"/>
        </w:rPr>
        <w:t>а</w:t>
      </w:r>
      <w:r w:rsidR="00665252">
        <w:rPr>
          <w:sz w:val="28"/>
          <w:szCs w:val="28"/>
          <w:lang w:val="uk-UA"/>
        </w:rPr>
        <w:t>кож</w:t>
      </w:r>
      <w:r w:rsidR="00665252" w:rsidRPr="00665252">
        <w:rPr>
          <w:sz w:val="28"/>
          <w:szCs w:val="28"/>
          <w:lang w:val="uk-UA"/>
        </w:rPr>
        <w:t xml:space="preserve"> </w:t>
      </w:r>
      <w:r w:rsidR="00665252">
        <w:rPr>
          <w:sz w:val="28"/>
          <w:szCs w:val="28"/>
          <w:lang w:val="uk-UA"/>
        </w:rPr>
        <w:t>зменшився</w:t>
      </w:r>
      <w:r w:rsidRPr="00123180">
        <w:rPr>
          <w:sz w:val="28"/>
          <w:szCs w:val="28"/>
        </w:rPr>
        <w:t xml:space="preserve"> </w:t>
      </w:r>
      <w:r w:rsidR="00665252" w:rsidRPr="00123180">
        <w:rPr>
          <w:sz w:val="28"/>
          <w:szCs w:val="28"/>
        </w:rPr>
        <w:t>проказник</w:t>
      </w:r>
      <w:r w:rsidRPr="00123180">
        <w:rPr>
          <w:sz w:val="28"/>
          <w:szCs w:val="28"/>
        </w:rPr>
        <w:t xml:space="preserve"> загальної інвалідизації</w:t>
      </w:r>
      <w:r>
        <w:rPr>
          <w:sz w:val="28"/>
          <w:szCs w:val="28"/>
          <w:lang w:val="uk-UA"/>
        </w:rPr>
        <w:t xml:space="preserve"> </w:t>
      </w:r>
      <w:r w:rsidRPr="00123180">
        <w:rPr>
          <w:sz w:val="28"/>
          <w:szCs w:val="28"/>
        </w:rPr>
        <w:t xml:space="preserve"> з</w:t>
      </w:r>
      <w:r w:rsidR="0043550F">
        <w:rPr>
          <w:sz w:val="28"/>
          <w:szCs w:val="28"/>
          <w:lang w:val="uk-UA"/>
        </w:rPr>
        <w:t xml:space="preserve"> 197.8 до 196.0</w:t>
      </w:r>
      <w:r>
        <w:rPr>
          <w:sz w:val="28"/>
          <w:szCs w:val="28"/>
          <w:lang w:val="uk-UA"/>
        </w:rPr>
        <w:t>.</w:t>
      </w:r>
    </w:p>
    <w:p w:rsidR="007E4D34" w:rsidRPr="00BE72AA" w:rsidRDefault="007E4D34" w:rsidP="007E4D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17</w:t>
      </w:r>
      <w:r w:rsidRPr="00123180">
        <w:rPr>
          <w:sz w:val="28"/>
          <w:szCs w:val="28"/>
        </w:rPr>
        <w:t xml:space="preserve"> Найбільш</w:t>
      </w:r>
      <w:r>
        <w:rPr>
          <w:sz w:val="28"/>
          <w:szCs w:val="28"/>
          <w:lang w:val="uk-UA"/>
        </w:rPr>
        <w:t>а</w:t>
      </w:r>
      <w:r w:rsidRPr="00123180">
        <w:rPr>
          <w:sz w:val="28"/>
          <w:szCs w:val="28"/>
        </w:rPr>
        <w:t xml:space="preserve"> питом</w:t>
      </w:r>
      <w:r>
        <w:rPr>
          <w:sz w:val="28"/>
          <w:szCs w:val="28"/>
          <w:lang w:val="uk-UA"/>
        </w:rPr>
        <w:t>а</w:t>
      </w:r>
      <w:r w:rsidRPr="00123180">
        <w:rPr>
          <w:sz w:val="28"/>
          <w:szCs w:val="28"/>
        </w:rPr>
        <w:t xml:space="preserve"> ваг</w:t>
      </w:r>
      <w:r>
        <w:rPr>
          <w:sz w:val="28"/>
          <w:szCs w:val="28"/>
          <w:lang w:val="uk-UA"/>
        </w:rPr>
        <w:t>а</w:t>
      </w:r>
      <w:r w:rsidRPr="00123180">
        <w:rPr>
          <w:sz w:val="28"/>
          <w:szCs w:val="28"/>
        </w:rPr>
        <w:t xml:space="preserve"> інвалідів з вродженими вадами </w:t>
      </w:r>
      <w:r w:rsidR="0043550F">
        <w:rPr>
          <w:sz w:val="28"/>
          <w:szCs w:val="28"/>
        </w:rPr>
        <w:t xml:space="preserve">розвитку </w:t>
      </w:r>
      <w:r w:rsidR="0043550F">
        <w:rPr>
          <w:sz w:val="28"/>
          <w:szCs w:val="28"/>
          <w:lang w:val="uk-UA"/>
        </w:rPr>
        <w:t>29</w:t>
      </w:r>
      <w:r>
        <w:rPr>
          <w:sz w:val="28"/>
          <w:szCs w:val="28"/>
        </w:rPr>
        <w:t>.</w:t>
      </w:r>
      <w:r w:rsidR="0043550F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</w:t>
      </w:r>
      <w:r w:rsidR="0043550F">
        <w:rPr>
          <w:sz w:val="28"/>
          <w:szCs w:val="28"/>
        </w:rPr>
        <w:t>% і патологією ЦНС 1</w:t>
      </w:r>
      <w:r w:rsidR="0043550F"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>.</w:t>
      </w:r>
      <w:r w:rsidR="0043550F">
        <w:rPr>
          <w:sz w:val="28"/>
          <w:szCs w:val="28"/>
          <w:lang w:val="uk-UA"/>
        </w:rPr>
        <w:t>7</w:t>
      </w:r>
      <w:r w:rsidRPr="00123180">
        <w:rPr>
          <w:sz w:val="28"/>
          <w:szCs w:val="28"/>
        </w:rPr>
        <w:t>%</w:t>
      </w:r>
      <w:r>
        <w:rPr>
          <w:sz w:val="28"/>
          <w:szCs w:val="28"/>
          <w:lang w:val="uk-UA"/>
        </w:rPr>
        <w:t>, захворювання ендокринної</w:t>
      </w:r>
      <w:r w:rsidR="0043550F">
        <w:rPr>
          <w:sz w:val="28"/>
          <w:szCs w:val="28"/>
          <w:lang w:val="uk-UA"/>
        </w:rPr>
        <w:t xml:space="preserve"> системи 16.5</w:t>
      </w:r>
      <w:r>
        <w:rPr>
          <w:sz w:val="28"/>
          <w:szCs w:val="28"/>
          <w:lang w:val="uk-UA"/>
        </w:rPr>
        <w:t>%.</w:t>
      </w:r>
    </w:p>
    <w:p w:rsidR="007E4D34" w:rsidRPr="002749B9" w:rsidRDefault="007E4D34" w:rsidP="007E4D34">
      <w:pPr>
        <w:jc w:val="both"/>
        <w:rPr>
          <w:sz w:val="28"/>
          <w:szCs w:val="28"/>
          <w:lang w:val="uk-UA"/>
        </w:rPr>
      </w:pPr>
      <w:r w:rsidRPr="00697A39">
        <w:rPr>
          <w:sz w:val="28"/>
          <w:szCs w:val="28"/>
          <w:lang w:val="uk-UA"/>
        </w:rPr>
        <w:lastRenderedPageBreak/>
        <w:t xml:space="preserve">16. Постійно </w:t>
      </w:r>
      <w:r>
        <w:rPr>
          <w:sz w:val="28"/>
          <w:szCs w:val="28"/>
          <w:lang w:val="uk-UA"/>
        </w:rPr>
        <w:t>п</w:t>
      </w:r>
      <w:r w:rsidRPr="00697A39">
        <w:rPr>
          <w:sz w:val="28"/>
          <w:szCs w:val="28"/>
          <w:lang w:val="uk-UA"/>
        </w:rPr>
        <w:t>рацює</w:t>
      </w:r>
      <w:r>
        <w:rPr>
          <w:sz w:val="28"/>
          <w:szCs w:val="28"/>
          <w:lang w:val="uk-UA"/>
        </w:rPr>
        <w:t xml:space="preserve"> </w:t>
      </w:r>
      <w:r w:rsidR="00317254">
        <w:rPr>
          <w:sz w:val="28"/>
          <w:szCs w:val="28"/>
          <w:lang w:val="uk-UA"/>
        </w:rPr>
        <w:t>медична електронна система</w:t>
      </w:r>
      <w:r w:rsidR="00317254" w:rsidRPr="00697A39">
        <w:rPr>
          <w:sz w:val="28"/>
          <w:szCs w:val="28"/>
          <w:lang w:val="uk-UA"/>
        </w:rPr>
        <w:t xml:space="preserve"> «</w:t>
      </w:r>
      <w:r w:rsidR="00697A39">
        <w:rPr>
          <w:sz w:val="28"/>
          <w:szCs w:val="28"/>
          <w:lang w:val="uk-UA"/>
        </w:rPr>
        <w:t>ХЕЛСІ</w:t>
      </w:r>
      <w:r w:rsidRPr="00697A39">
        <w:rPr>
          <w:sz w:val="28"/>
          <w:szCs w:val="28"/>
          <w:lang w:val="uk-UA"/>
        </w:rPr>
        <w:t xml:space="preserve">», електронна реєстратура, </w:t>
      </w:r>
      <w:r w:rsidR="00697A39" w:rsidRPr="00697A39">
        <w:rPr>
          <w:sz w:val="28"/>
          <w:szCs w:val="28"/>
          <w:lang w:val="uk-UA"/>
        </w:rPr>
        <w:t>контакт-</w:t>
      </w:r>
      <w:r w:rsidR="00697A39">
        <w:rPr>
          <w:sz w:val="28"/>
          <w:szCs w:val="28"/>
          <w:lang w:val="uk-UA"/>
        </w:rPr>
        <w:t>центр, відділення</w:t>
      </w:r>
      <w:r>
        <w:rPr>
          <w:sz w:val="28"/>
          <w:szCs w:val="28"/>
          <w:lang w:val="uk-UA"/>
        </w:rPr>
        <w:t xml:space="preserve"> паліативної допомоги, цент</w:t>
      </w:r>
      <w:r w:rsidR="00697A39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 xml:space="preserve"> раннього втручання</w:t>
      </w:r>
      <w:r w:rsidR="00697A39">
        <w:rPr>
          <w:sz w:val="28"/>
          <w:szCs w:val="28"/>
          <w:lang w:val="uk-UA"/>
        </w:rPr>
        <w:t>, відділення реабілітаційної допомоги</w:t>
      </w:r>
      <w:r>
        <w:rPr>
          <w:sz w:val="28"/>
          <w:szCs w:val="28"/>
          <w:lang w:val="uk-UA"/>
        </w:rPr>
        <w:t>.</w:t>
      </w:r>
    </w:p>
    <w:p w:rsidR="007E4D34" w:rsidRPr="00123180" w:rsidRDefault="007E4D34" w:rsidP="007E4D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Всі педіатри підписують </w:t>
      </w:r>
      <w:r w:rsidRPr="00123180">
        <w:rPr>
          <w:sz w:val="28"/>
          <w:szCs w:val="28"/>
        </w:rPr>
        <w:t xml:space="preserve"> декларації на обслуговування дітей.</w:t>
      </w:r>
    </w:p>
    <w:p w:rsidR="007E4D34" w:rsidRDefault="005A74D3" w:rsidP="007E4D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18. В 2024</w:t>
      </w:r>
      <w:r w:rsidR="007E4D34">
        <w:rPr>
          <w:sz w:val="28"/>
          <w:szCs w:val="28"/>
          <w:lang w:val="uk-UA"/>
        </w:rPr>
        <w:t xml:space="preserve"> році укладено з НЦЗУ 6 пакетів  на медичні послуги.</w:t>
      </w:r>
    </w:p>
    <w:p w:rsidR="007E4D34" w:rsidRDefault="007E4D34" w:rsidP="007E4D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19. Постійно проводиться інфекційний контроль, в зв’язку з карантинами.</w:t>
      </w:r>
    </w:p>
    <w:p w:rsidR="00697A39" w:rsidRDefault="007E4D34" w:rsidP="007E4D34">
      <w:pPr>
        <w:jc w:val="both"/>
        <w:rPr>
          <w:b/>
          <w:sz w:val="28"/>
          <w:szCs w:val="28"/>
        </w:rPr>
      </w:pPr>
      <w:r w:rsidRPr="000B72CC">
        <w:rPr>
          <w:b/>
          <w:sz w:val="28"/>
          <w:szCs w:val="28"/>
        </w:rPr>
        <w:t xml:space="preserve">                                           </w:t>
      </w:r>
      <w:r w:rsidR="00697A39">
        <w:rPr>
          <w:b/>
          <w:sz w:val="28"/>
          <w:szCs w:val="28"/>
        </w:rPr>
        <w:t xml:space="preserve"> </w:t>
      </w:r>
    </w:p>
    <w:p w:rsidR="007E4D34" w:rsidRDefault="00697A39" w:rsidP="007E4D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>
        <w:rPr>
          <w:b/>
          <w:sz w:val="28"/>
          <w:szCs w:val="28"/>
          <w:lang w:val="uk-UA"/>
        </w:rPr>
        <w:t>АВДАННЯ</w:t>
      </w:r>
      <w:r w:rsidR="007E4D34">
        <w:rPr>
          <w:b/>
          <w:sz w:val="28"/>
          <w:szCs w:val="28"/>
        </w:rPr>
        <w:t xml:space="preserve"> НА 202</w:t>
      </w:r>
      <w:r w:rsidR="00255390">
        <w:rPr>
          <w:b/>
          <w:sz w:val="28"/>
          <w:szCs w:val="28"/>
          <w:lang w:val="uk-UA"/>
        </w:rPr>
        <w:t>5</w:t>
      </w:r>
      <w:r w:rsidR="007E4D34" w:rsidRPr="000B72CC">
        <w:rPr>
          <w:b/>
          <w:sz w:val="28"/>
          <w:szCs w:val="28"/>
        </w:rPr>
        <w:t xml:space="preserve"> </w:t>
      </w:r>
      <w:r w:rsidR="007E4D34">
        <w:rPr>
          <w:b/>
          <w:sz w:val="28"/>
          <w:szCs w:val="28"/>
          <w:lang w:val="uk-UA"/>
        </w:rPr>
        <w:t>рік</w:t>
      </w:r>
      <w:r>
        <w:rPr>
          <w:b/>
          <w:sz w:val="28"/>
          <w:szCs w:val="28"/>
          <w:lang w:val="uk-UA"/>
        </w:rPr>
        <w:t>:</w:t>
      </w:r>
    </w:p>
    <w:p w:rsidR="007E4D34" w:rsidRPr="00AC57FC" w:rsidRDefault="007E4D34" w:rsidP="007E4D34">
      <w:pPr>
        <w:jc w:val="both"/>
        <w:rPr>
          <w:sz w:val="28"/>
          <w:szCs w:val="28"/>
        </w:rPr>
      </w:pPr>
      <w:r w:rsidRPr="00AC57FC">
        <w:rPr>
          <w:sz w:val="28"/>
          <w:szCs w:val="28"/>
        </w:rPr>
        <w:t>1. Постійно проводити цілеспрямовану роботу щодо зниження гострої захворюваності серед усіх вікових груп дитячого населення.</w:t>
      </w:r>
    </w:p>
    <w:p w:rsidR="007E4D34" w:rsidRPr="002749B9" w:rsidRDefault="007E4D34" w:rsidP="007E4D34">
      <w:pPr>
        <w:jc w:val="both"/>
        <w:rPr>
          <w:sz w:val="28"/>
          <w:szCs w:val="28"/>
          <w:lang w:val="uk-UA"/>
        </w:rPr>
      </w:pPr>
      <w:r w:rsidRPr="00AC57FC">
        <w:rPr>
          <w:sz w:val="28"/>
          <w:szCs w:val="28"/>
        </w:rPr>
        <w:t>2. Забезпечувати 100% госпіталізацію хворих дітей першого року життя, а також госпіталізацію дітей старшого віку</w:t>
      </w:r>
      <w:r>
        <w:rPr>
          <w:sz w:val="28"/>
          <w:szCs w:val="28"/>
          <w:lang w:val="uk-UA"/>
        </w:rPr>
        <w:t xml:space="preserve"> які </w:t>
      </w:r>
      <w:r>
        <w:rPr>
          <w:sz w:val="28"/>
          <w:szCs w:val="28"/>
        </w:rPr>
        <w:t>хворіють пневмоніями і ін</w:t>
      </w:r>
      <w:r>
        <w:rPr>
          <w:sz w:val="28"/>
          <w:szCs w:val="28"/>
          <w:lang w:val="uk-UA"/>
        </w:rPr>
        <w:t>ші</w:t>
      </w:r>
      <w:r>
        <w:rPr>
          <w:sz w:val="28"/>
          <w:szCs w:val="28"/>
        </w:rPr>
        <w:t xml:space="preserve"> захворюваннями </w:t>
      </w:r>
      <w:r>
        <w:rPr>
          <w:sz w:val="28"/>
          <w:szCs w:val="28"/>
          <w:lang w:val="uk-UA"/>
        </w:rPr>
        <w:t>з тяжким перебігом і коронавірусом.</w:t>
      </w:r>
    </w:p>
    <w:p w:rsidR="007E4D34" w:rsidRPr="00255390" w:rsidRDefault="007E4D34" w:rsidP="007E4D34">
      <w:pPr>
        <w:jc w:val="both"/>
        <w:rPr>
          <w:sz w:val="28"/>
          <w:szCs w:val="28"/>
          <w:lang w:val="uk-UA"/>
        </w:rPr>
      </w:pPr>
      <w:r w:rsidRPr="00AC57FC">
        <w:rPr>
          <w:sz w:val="28"/>
          <w:szCs w:val="28"/>
        </w:rPr>
        <w:t>3. У своїй роботі керуватис</w:t>
      </w:r>
      <w:r>
        <w:rPr>
          <w:sz w:val="28"/>
          <w:szCs w:val="28"/>
        </w:rPr>
        <w:t xml:space="preserve">я нормативними документами і наказами </w:t>
      </w:r>
      <w:r w:rsidR="00255390">
        <w:rPr>
          <w:sz w:val="28"/>
          <w:szCs w:val="28"/>
        </w:rPr>
        <w:t xml:space="preserve"> МОЗУ</w:t>
      </w:r>
      <w:r>
        <w:rPr>
          <w:sz w:val="28"/>
          <w:szCs w:val="28"/>
        </w:rPr>
        <w:t xml:space="preserve"> і </w:t>
      </w:r>
      <w:r>
        <w:rPr>
          <w:sz w:val="28"/>
          <w:szCs w:val="28"/>
          <w:lang w:val="uk-UA"/>
        </w:rPr>
        <w:t xml:space="preserve">Галузевими стандартами та медичними </w:t>
      </w:r>
      <w:r>
        <w:rPr>
          <w:sz w:val="28"/>
          <w:szCs w:val="28"/>
        </w:rPr>
        <w:t>наст</w:t>
      </w:r>
      <w:r w:rsidR="00255390">
        <w:rPr>
          <w:sz w:val="28"/>
          <w:szCs w:val="28"/>
        </w:rPr>
        <w:t>ановами МОЗ, наказ</w:t>
      </w:r>
      <w:r w:rsidR="00255390">
        <w:rPr>
          <w:sz w:val="28"/>
          <w:szCs w:val="28"/>
          <w:lang w:val="uk-UA"/>
        </w:rPr>
        <w:t>а</w:t>
      </w:r>
      <w:r w:rsidR="00255390">
        <w:rPr>
          <w:sz w:val="28"/>
          <w:szCs w:val="28"/>
        </w:rPr>
        <w:t>м</w:t>
      </w:r>
      <w:r w:rsidR="00255390">
        <w:rPr>
          <w:sz w:val="28"/>
          <w:szCs w:val="28"/>
          <w:lang w:val="uk-UA"/>
        </w:rPr>
        <w:t>и та рекомендаціями</w:t>
      </w:r>
      <w:r w:rsidR="00255390">
        <w:rPr>
          <w:sz w:val="28"/>
          <w:szCs w:val="28"/>
        </w:rPr>
        <w:t xml:space="preserve"> НЦЗУ</w:t>
      </w:r>
      <w:r w:rsidR="00255390">
        <w:rPr>
          <w:sz w:val="28"/>
          <w:szCs w:val="28"/>
          <w:lang w:val="uk-UA"/>
        </w:rPr>
        <w:t>.</w:t>
      </w:r>
    </w:p>
    <w:p w:rsidR="007E4D34" w:rsidRPr="00AC57FC" w:rsidRDefault="007E4D34" w:rsidP="007E4D34">
      <w:pPr>
        <w:jc w:val="both"/>
        <w:rPr>
          <w:sz w:val="28"/>
          <w:szCs w:val="28"/>
        </w:rPr>
      </w:pPr>
      <w:r w:rsidRPr="00AC57FC">
        <w:rPr>
          <w:sz w:val="28"/>
          <w:szCs w:val="28"/>
        </w:rPr>
        <w:t>4. Приділяти особливу увагу харчуванню діте</w:t>
      </w:r>
      <w:r>
        <w:rPr>
          <w:sz w:val="28"/>
          <w:szCs w:val="28"/>
        </w:rPr>
        <w:t>й, не допускати раннього перехо</w:t>
      </w:r>
      <w:r w:rsidRPr="00AC57FC">
        <w:rPr>
          <w:sz w:val="28"/>
          <w:szCs w:val="28"/>
        </w:rPr>
        <w:t>ду дітей на штучне вигодовування.</w:t>
      </w:r>
    </w:p>
    <w:p w:rsidR="007E4D34" w:rsidRPr="00AC57FC" w:rsidRDefault="007E4D34" w:rsidP="007E4D34">
      <w:pPr>
        <w:jc w:val="both"/>
        <w:rPr>
          <w:sz w:val="28"/>
          <w:szCs w:val="28"/>
        </w:rPr>
      </w:pPr>
      <w:r w:rsidRPr="00AC57FC">
        <w:rPr>
          <w:sz w:val="28"/>
          <w:szCs w:val="28"/>
        </w:rPr>
        <w:t>5. Здійснювати 100% реєстрацію, профілактику і лікування фонових захворювань у дітей раннього віку.</w:t>
      </w:r>
    </w:p>
    <w:p w:rsidR="007E4D34" w:rsidRPr="00FF0347" w:rsidRDefault="007E4D34" w:rsidP="007E4D34">
      <w:pPr>
        <w:jc w:val="both"/>
        <w:rPr>
          <w:sz w:val="28"/>
          <w:szCs w:val="28"/>
          <w:lang w:val="uk-UA"/>
        </w:rPr>
      </w:pPr>
      <w:r w:rsidRPr="00AC57FC">
        <w:rPr>
          <w:sz w:val="28"/>
          <w:szCs w:val="28"/>
        </w:rPr>
        <w:t>6. Підвищувати</w:t>
      </w:r>
      <w:r>
        <w:rPr>
          <w:sz w:val="28"/>
          <w:szCs w:val="28"/>
          <w:lang w:val="uk-UA"/>
        </w:rPr>
        <w:t xml:space="preserve"> </w:t>
      </w:r>
      <w:r w:rsidR="00FF0347">
        <w:rPr>
          <w:sz w:val="28"/>
          <w:szCs w:val="28"/>
          <w:lang w:val="uk-UA"/>
        </w:rPr>
        <w:t xml:space="preserve"> </w:t>
      </w:r>
      <w:r w:rsidRPr="00AC57FC">
        <w:rPr>
          <w:sz w:val="28"/>
          <w:szCs w:val="28"/>
        </w:rPr>
        <w:t>%</w:t>
      </w:r>
      <w:r w:rsidR="00F24BF8">
        <w:rPr>
          <w:sz w:val="28"/>
          <w:szCs w:val="28"/>
          <w:lang w:val="uk-UA"/>
        </w:rPr>
        <w:t xml:space="preserve"> виконання</w:t>
      </w:r>
      <w:r w:rsidRPr="00AC57FC">
        <w:rPr>
          <w:sz w:val="28"/>
          <w:szCs w:val="28"/>
        </w:rPr>
        <w:t xml:space="preserve"> </w:t>
      </w:r>
      <w:r w:rsidR="00255390">
        <w:rPr>
          <w:sz w:val="28"/>
          <w:szCs w:val="28"/>
          <w:lang w:val="uk-UA"/>
        </w:rPr>
        <w:t>індикаторів</w:t>
      </w:r>
      <w:r w:rsidRPr="00AC57FC">
        <w:rPr>
          <w:sz w:val="28"/>
          <w:szCs w:val="28"/>
        </w:rPr>
        <w:t xml:space="preserve"> </w:t>
      </w:r>
      <w:r w:rsidR="00F24BF8">
        <w:rPr>
          <w:sz w:val="28"/>
          <w:szCs w:val="28"/>
          <w:lang w:val="uk-UA"/>
        </w:rPr>
        <w:t xml:space="preserve">моніторингу розвитку </w:t>
      </w:r>
      <w:r w:rsidRPr="00AC57FC">
        <w:rPr>
          <w:sz w:val="28"/>
          <w:szCs w:val="28"/>
        </w:rPr>
        <w:t>діте</w:t>
      </w:r>
      <w:r w:rsidR="005A74D3">
        <w:rPr>
          <w:sz w:val="28"/>
          <w:szCs w:val="28"/>
        </w:rPr>
        <w:t xml:space="preserve">й першого року життя </w:t>
      </w:r>
      <w:r w:rsidR="005A74D3">
        <w:rPr>
          <w:sz w:val="28"/>
          <w:szCs w:val="28"/>
          <w:lang w:val="uk-UA"/>
        </w:rPr>
        <w:t>та</w:t>
      </w:r>
      <w:r>
        <w:rPr>
          <w:sz w:val="28"/>
          <w:szCs w:val="28"/>
        </w:rPr>
        <w:t xml:space="preserve"> старших</w:t>
      </w:r>
      <w:r w:rsidR="00255390">
        <w:rPr>
          <w:sz w:val="28"/>
          <w:szCs w:val="28"/>
          <w:lang w:val="uk-UA"/>
        </w:rPr>
        <w:t xml:space="preserve"> вікових</w:t>
      </w:r>
      <w:r w:rsidR="00F24BF8">
        <w:rPr>
          <w:sz w:val="28"/>
          <w:szCs w:val="28"/>
          <w:lang w:val="uk-UA"/>
        </w:rPr>
        <w:t xml:space="preserve"> категорій</w:t>
      </w:r>
      <w:r w:rsidR="00FF0347">
        <w:rPr>
          <w:sz w:val="28"/>
          <w:szCs w:val="28"/>
          <w:lang w:val="uk-UA"/>
        </w:rPr>
        <w:t>, дітей</w:t>
      </w:r>
      <w:r w:rsidR="005A74D3">
        <w:rPr>
          <w:sz w:val="28"/>
          <w:szCs w:val="28"/>
          <w:lang w:val="uk-UA"/>
        </w:rPr>
        <w:t xml:space="preserve"> із</w:t>
      </w:r>
      <w:r w:rsidR="00FF0347">
        <w:rPr>
          <w:sz w:val="28"/>
          <w:szCs w:val="28"/>
          <w:lang w:val="uk-UA"/>
        </w:rPr>
        <w:t xml:space="preserve"> груп підвищенного ризику.</w:t>
      </w:r>
    </w:p>
    <w:p w:rsidR="007E4D34" w:rsidRDefault="007E4D34" w:rsidP="007E4D34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7</w:t>
      </w:r>
      <w:r w:rsidRPr="00AC57FC">
        <w:rPr>
          <w:sz w:val="28"/>
          <w:szCs w:val="28"/>
        </w:rPr>
        <w:t>. Підвищити</w:t>
      </w:r>
      <w:r>
        <w:rPr>
          <w:sz w:val="28"/>
          <w:szCs w:val="28"/>
          <w:lang w:val="uk-UA"/>
        </w:rPr>
        <w:t xml:space="preserve"> </w:t>
      </w:r>
      <w:r w:rsidRPr="00AC57FC">
        <w:rPr>
          <w:sz w:val="28"/>
          <w:szCs w:val="28"/>
        </w:rPr>
        <w:t>%</w:t>
      </w:r>
      <w:r w:rsidR="00F24BF8">
        <w:rPr>
          <w:sz w:val="28"/>
          <w:szCs w:val="28"/>
          <w:lang w:val="uk-UA"/>
        </w:rPr>
        <w:t xml:space="preserve"> виконання індикатора </w:t>
      </w:r>
      <w:r w:rsidR="00F24BF8">
        <w:rPr>
          <w:sz w:val="28"/>
          <w:szCs w:val="28"/>
        </w:rPr>
        <w:t xml:space="preserve"> </w:t>
      </w:r>
      <w:r w:rsidR="00F24BF8">
        <w:rPr>
          <w:sz w:val="28"/>
          <w:szCs w:val="28"/>
          <w:lang w:val="uk-UA"/>
        </w:rPr>
        <w:t>вакцинації</w:t>
      </w:r>
      <w:r>
        <w:rPr>
          <w:sz w:val="28"/>
          <w:szCs w:val="28"/>
        </w:rPr>
        <w:t xml:space="preserve"> </w:t>
      </w:r>
      <w:r w:rsidRPr="00AC57FC">
        <w:rPr>
          <w:sz w:val="28"/>
          <w:szCs w:val="28"/>
        </w:rPr>
        <w:t xml:space="preserve"> дітей </w:t>
      </w:r>
      <w:r w:rsidR="00F24BF8">
        <w:rPr>
          <w:sz w:val="28"/>
          <w:szCs w:val="28"/>
          <w:lang w:val="uk-UA"/>
        </w:rPr>
        <w:t xml:space="preserve"> до 1року та до 6 років і  також </w:t>
      </w:r>
      <w:r w:rsidR="00FF0347">
        <w:rPr>
          <w:sz w:val="28"/>
          <w:szCs w:val="28"/>
        </w:rPr>
        <w:t xml:space="preserve"> всіх вікових груп</w:t>
      </w:r>
      <w:r w:rsidRPr="00AC57FC">
        <w:rPr>
          <w:sz w:val="28"/>
          <w:szCs w:val="28"/>
        </w:rPr>
        <w:t xml:space="preserve"> до 95%.</w:t>
      </w:r>
    </w:p>
    <w:p w:rsidR="007E4D34" w:rsidRPr="00335170" w:rsidRDefault="007E4D34" w:rsidP="007E4D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Проводити максимальне щеплення співробітників від коронавірусної інфекції і грипу.</w:t>
      </w:r>
    </w:p>
    <w:p w:rsidR="007E4D34" w:rsidRPr="00335170" w:rsidRDefault="007E4D34" w:rsidP="007E4D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Pr="00335170">
        <w:rPr>
          <w:sz w:val="28"/>
          <w:szCs w:val="28"/>
          <w:lang w:val="uk-UA"/>
        </w:rPr>
        <w:t>. Знизити</w:t>
      </w:r>
      <w:r>
        <w:rPr>
          <w:sz w:val="28"/>
          <w:szCs w:val="28"/>
          <w:lang w:val="uk-UA"/>
        </w:rPr>
        <w:t xml:space="preserve"> </w:t>
      </w:r>
      <w:r w:rsidRPr="00335170">
        <w:rPr>
          <w:sz w:val="28"/>
          <w:szCs w:val="28"/>
          <w:lang w:val="uk-UA"/>
        </w:rPr>
        <w:t>% відмовників від профілактичних щеплень, шляхом постійного проведення роз'яснювальної санітарно-</w:t>
      </w:r>
      <w:r>
        <w:rPr>
          <w:sz w:val="28"/>
          <w:szCs w:val="28"/>
          <w:lang w:val="uk-UA"/>
        </w:rPr>
        <w:t>пр</w:t>
      </w:r>
      <w:r w:rsidRPr="00335170">
        <w:rPr>
          <w:sz w:val="28"/>
          <w:szCs w:val="28"/>
          <w:lang w:val="uk-UA"/>
        </w:rPr>
        <w:t>освітньої роботи.</w:t>
      </w:r>
    </w:p>
    <w:p w:rsidR="007E4D34" w:rsidRPr="00FF0347" w:rsidRDefault="007E4D34" w:rsidP="007E4D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Pr="00335170">
        <w:rPr>
          <w:sz w:val="28"/>
          <w:szCs w:val="28"/>
          <w:lang w:val="uk-UA"/>
        </w:rPr>
        <w:t>.</w:t>
      </w:r>
      <w:r w:rsidR="00F24BF8" w:rsidRPr="00F24BF8">
        <w:rPr>
          <w:sz w:val="28"/>
          <w:szCs w:val="28"/>
          <w:lang w:val="uk-UA"/>
        </w:rPr>
        <w:t xml:space="preserve"> </w:t>
      </w:r>
      <w:r w:rsidR="00F24BF8">
        <w:rPr>
          <w:sz w:val="28"/>
          <w:szCs w:val="28"/>
          <w:lang w:val="uk-UA"/>
        </w:rPr>
        <w:t>Проводити роз'яснювальну</w:t>
      </w:r>
      <w:r w:rsidR="00F24BF8" w:rsidRPr="00335170">
        <w:rPr>
          <w:sz w:val="28"/>
          <w:szCs w:val="28"/>
          <w:lang w:val="uk-UA"/>
        </w:rPr>
        <w:t xml:space="preserve"> санітарно-</w:t>
      </w:r>
      <w:r w:rsidR="00F24BF8">
        <w:rPr>
          <w:sz w:val="28"/>
          <w:szCs w:val="28"/>
          <w:lang w:val="uk-UA"/>
        </w:rPr>
        <w:t>пр</w:t>
      </w:r>
      <w:r w:rsidR="00F24BF8" w:rsidRPr="00335170">
        <w:rPr>
          <w:sz w:val="28"/>
          <w:szCs w:val="28"/>
          <w:lang w:val="uk-UA"/>
        </w:rPr>
        <w:t>ос</w:t>
      </w:r>
      <w:r w:rsidR="00F24BF8">
        <w:rPr>
          <w:sz w:val="28"/>
          <w:szCs w:val="28"/>
          <w:lang w:val="uk-UA"/>
        </w:rPr>
        <w:t>вітню роботу з організації безпечного середовища, з мето</w:t>
      </w:r>
      <w:r w:rsidR="00FF0347">
        <w:rPr>
          <w:sz w:val="28"/>
          <w:szCs w:val="28"/>
          <w:lang w:val="uk-UA"/>
        </w:rPr>
        <w:t>ю</w:t>
      </w:r>
      <w:r w:rsidR="00F24BF8">
        <w:rPr>
          <w:sz w:val="28"/>
          <w:szCs w:val="28"/>
          <w:lang w:val="uk-UA"/>
        </w:rPr>
        <w:t xml:space="preserve"> профілакти</w:t>
      </w:r>
      <w:r w:rsidR="00FF0347">
        <w:rPr>
          <w:sz w:val="28"/>
          <w:szCs w:val="28"/>
          <w:lang w:val="uk-UA"/>
        </w:rPr>
        <w:t>ки</w:t>
      </w:r>
      <w:r w:rsidR="00F24BF8" w:rsidRPr="00FF0347">
        <w:rPr>
          <w:sz w:val="28"/>
          <w:szCs w:val="28"/>
          <w:lang w:val="uk-UA"/>
        </w:rPr>
        <w:t xml:space="preserve"> </w:t>
      </w:r>
      <w:r w:rsidRPr="00FF0347">
        <w:rPr>
          <w:sz w:val="28"/>
          <w:szCs w:val="28"/>
          <w:lang w:val="uk-UA"/>
        </w:rPr>
        <w:t xml:space="preserve"> випадків смерті дітей на дому.</w:t>
      </w:r>
    </w:p>
    <w:p w:rsidR="007E4D34" w:rsidRPr="00FF0347" w:rsidRDefault="007E4D34" w:rsidP="007E4D34">
      <w:pPr>
        <w:jc w:val="both"/>
        <w:rPr>
          <w:sz w:val="28"/>
          <w:szCs w:val="28"/>
          <w:lang w:val="uk-UA"/>
        </w:rPr>
      </w:pPr>
    </w:p>
    <w:p w:rsidR="007E4D34" w:rsidRPr="00FF0347" w:rsidRDefault="007E4D34" w:rsidP="007E4D34">
      <w:pPr>
        <w:jc w:val="both"/>
        <w:rPr>
          <w:sz w:val="28"/>
          <w:szCs w:val="28"/>
          <w:lang w:val="uk-UA"/>
        </w:rPr>
      </w:pPr>
    </w:p>
    <w:p w:rsidR="007E4D34" w:rsidRPr="00335170" w:rsidRDefault="007E4D34" w:rsidP="007E4D34">
      <w:pPr>
        <w:jc w:val="both"/>
        <w:rPr>
          <w:sz w:val="28"/>
          <w:szCs w:val="28"/>
          <w:lang w:val="uk-UA"/>
        </w:rPr>
      </w:pPr>
      <w:r w:rsidRPr="00FF0347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</w:rPr>
        <w:t>Директор КНП «Д</w:t>
      </w:r>
      <w:r>
        <w:rPr>
          <w:sz w:val="28"/>
          <w:szCs w:val="28"/>
          <w:lang w:val="uk-UA"/>
        </w:rPr>
        <w:t>М</w:t>
      </w:r>
      <w:r w:rsidRPr="000B72CC">
        <w:rPr>
          <w:sz w:val="28"/>
          <w:szCs w:val="28"/>
        </w:rPr>
        <w:t>П №6</w:t>
      </w:r>
      <w:r>
        <w:rPr>
          <w:sz w:val="28"/>
          <w:szCs w:val="28"/>
        </w:rPr>
        <w:t xml:space="preserve">» ОМР      </w:t>
      </w:r>
      <w:r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</w:rPr>
        <w:t xml:space="preserve"> </w:t>
      </w:r>
      <w:r w:rsidR="00697A39">
        <w:rPr>
          <w:sz w:val="28"/>
          <w:szCs w:val="28"/>
          <w:lang w:val="uk-UA"/>
        </w:rPr>
        <w:t>Сергій ГОРІЩАК</w:t>
      </w:r>
    </w:p>
    <w:p w:rsidR="007E4D34" w:rsidRPr="000B72CC" w:rsidRDefault="007E4D34" w:rsidP="007E4D34">
      <w:pPr>
        <w:jc w:val="both"/>
        <w:rPr>
          <w:sz w:val="28"/>
          <w:szCs w:val="28"/>
        </w:rPr>
      </w:pPr>
    </w:p>
    <w:p w:rsidR="007E4D34" w:rsidRPr="000B72CC" w:rsidRDefault="007E4D34" w:rsidP="007E4D34">
      <w:pPr>
        <w:rPr>
          <w:sz w:val="28"/>
          <w:szCs w:val="28"/>
        </w:rPr>
      </w:pPr>
    </w:p>
    <w:p w:rsidR="00E2151B" w:rsidRDefault="00E2151B"/>
    <w:sectPr w:rsidR="00E2151B" w:rsidSect="0072597A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F34" w:rsidRDefault="00B76F34" w:rsidP="0072597A">
      <w:r>
        <w:separator/>
      </w:r>
    </w:p>
  </w:endnote>
  <w:endnote w:type="continuationSeparator" w:id="0">
    <w:p w:rsidR="00B76F34" w:rsidRDefault="00B76F34" w:rsidP="00725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254" w:rsidRDefault="0031725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17254" w:rsidRDefault="0031725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254" w:rsidRDefault="0031725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87004">
      <w:rPr>
        <w:rStyle w:val="a6"/>
        <w:noProof/>
      </w:rPr>
      <w:t>1</w:t>
    </w:r>
    <w:r>
      <w:rPr>
        <w:rStyle w:val="a6"/>
      </w:rPr>
      <w:fldChar w:fldCharType="end"/>
    </w:r>
  </w:p>
  <w:p w:rsidR="00317254" w:rsidRDefault="0031725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F34" w:rsidRDefault="00B76F34" w:rsidP="0072597A">
      <w:r>
        <w:separator/>
      </w:r>
    </w:p>
  </w:footnote>
  <w:footnote w:type="continuationSeparator" w:id="0">
    <w:p w:rsidR="00B76F34" w:rsidRDefault="00B76F34" w:rsidP="00725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BEC"/>
    <w:multiLevelType w:val="hybridMultilevel"/>
    <w:tmpl w:val="58AC3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65A1F"/>
    <w:multiLevelType w:val="hybridMultilevel"/>
    <w:tmpl w:val="36D020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C14BF"/>
    <w:multiLevelType w:val="hybridMultilevel"/>
    <w:tmpl w:val="9B64D54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2587F"/>
    <w:multiLevelType w:val="hybridMultilevel"/>
    <w:tmpl w:val="6AE0AD28"/>
    <w:lvl w:ilvl="0" w:tplc="BBF4F39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66545"/>
    <w:multiLevelType w:val="hybridMultilevel"/>
    <w:tmpl w:val="F5E86060"/>
    <w:lvl w:ilvl="0" w:tplc="588C83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56091"/>
    <w:multiLevelType w:val="hybridMultilevel"/>
    <w:tmpl w:val="151E636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47E56"/>
    <w:multiLevelType w:val="hybridMultilevel"/>
    <w:tmpl w:val="7DA6A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21467"/>
    <w:multiLevelType w:val="hybridMultilevel"/>
    <w:tmpl w:val="AB961220"/>
    <w:lvl w:ilvl="0" w:tplc="E7E009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DF5DF6"/>
    <w:multiLevelType w:val="hybridMultilevel"/>
    <w:tmpl w:val="8098E91E"/>
    <w:lvl w:ilvl="0" w:tplc="2C320306">
      <w:start w:val="5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1D643CD4"/>
    <w:multiLevelType w:val="hybridMultilevel"/>
    <w:tmpl w:val="AF025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503162"/>
    <w:multiLevelType w:val="hybridMultilevel"/>
    <w:tmpl w:val="8C6EF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F3573"/>
    <w:multiLevelType w:val="hybridMultilevel"/>
    <w:tmpl w:val="553E7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22A7E"/>
    <w:multiLevelType w:val="hybridMultilevel"/>
    <w:tmpl w:val="64022110"/>
    <w:lvl w:ilvl="0" w:tplc="EC2E29D6">
      <w:start w:val="1"/>
      <w:numFmt w:val="decimal"/>
      <w:lvlText w:val="%1."/>
      <w:lvlJc w:val="left"/>
      <w:pPr>
        <w:ind w:left="85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 w15:restartNumberingAfterBreak="0">
    <w:nsid w:val="3A1C7BF5"/>
    <w:multiLevelType w:val="hybridMultilevel"/>
    <w:tmpl w:val="A732BD5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0641E"/>
    <w:multiLevelType w:val="singleLevel"/>
    <w:tmpl w:val="60AE52BE"/>
    <w:lvl w:ilvl="0">
      <w:start w:val="2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7BB06BF"/>
    <w:multiLevelType w:val="hybridMultilevel"/>
    <w:tmpl w:val="88D82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3C3BCB"/>
    <w:multiLevelType w:val="hybridMultilevel"/>
    <w:tmpl w:val="057A854E"/>
    <w:lvl w:ilvl="0" w:tplc="022C9112">
      <w:start w:val="4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7" w15:restartNumberingAfterBreak="0">
    <w:nsid w:val="541C785F"/>
    <w:multiLevelType w:val="hybridMultilevel"/>
    <w:tmpl w:val="D78EF026"/>
    <w:lvl w:ilvl="0" w:tplc="883011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33355"/>
    <w:multiLevelType w:val="hybridMultilevel"/>
    <w:tmpl w:val="F766B6B4"/>
    <w:lvl w:ilvl="0" w:tplc="E81E7EFC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5C3D6575"/>
    <w:multiLevelType w:val="hybridMultilevel"/>
    <w:tmpl w:val="7CCC4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857C13"/>
    <w:multiLevelType w:val="hybridMultilevel"/>
    <w:tmpl w:val="D6AE7644"/>
    <w:lvl w:ilvl="0" w:tplc="E34A4D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1E1127"/>
    <w:multiLevelType w:val="hybridMultilevel"/>
    <w:tmpl w:val="1C1A9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A0C89"/>
    <w:multiLevelType w:val="hybridMultilevel"/>
    <w:tmpl w:val="18C22A02"/>
    <w:lvl w:ilvl="0" w:tplc="D1CC083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2" w:hanging="360"/>
      </w:pPr>
    </w:lvl>
    <w:lvl w:ilvl="2" w:tplc="0419001B" w:tentative="1">
      <w:start w:val="1"/>
      <w:numFmt w:val="lowerRoman"/>
      <w:lvlText w:val="%3."/>
      <w:lvlJc w:val="right"/>
      <w:pPr>
        <w:ind w:left="1162" w:hanging="180"/>
      </w:pPr>
    </w:lvl>
    <w:lvl w:ilvl="3" w:tplc="0419000F" w:tentative="1">
      <w:start w:val="1"/>
      <w:numFmt w:val="decimal"/>
      <w:lvlText w:val="%4."/>
      <w:lvlJc w:val="left"/>
      <w:pPr>
        <w:ind w:left="1882" w:hanging="360"/>
      </w:pPr>
    </w:lvl>
    <w:lvl w:ilvl="4" w:tplc="04190019" w:tentative="1">
      <w:start w:val="1"/>
      <w:numFmt w:val="lowerLetter"/>
      <w:lvlText w:val="%5."/>
      <w:lvlJc w:val="left"/>
      <w:pPr>
        <w:ind w:left="2602" w:hanging="360"/>
      </w:pPr>
    </w:lvl>
    <w:lvl w:ilvl="5" w:tplc="0419001B" w:tentative="1">
      <w:start w:val="1"/>
      <w:numFmt w:val="lowerRoman"/>
      <w:lvlText w:val="%6."/>
      <w:lvlJc w:val="right"/>
      <w:pPr>
        <w:ind w:left="3322" w:hanging="180"/>
      </w:pPr>
    </w:lvl>
    <w:lvl w:ilvl="6" w:tplc="0419000F" w:tentative="1">
      <w:start w:val="1"/>
      <w:numFmt w:val="decimal"/>
      <w:lvlText w:val="%7."/>
      <w:lvlJc w:val="left"/>
      <w:pPr>
        <w:ind w:left="4042" w:hanging="360"/>
      </w:pPr>
    </w:lvl>
    <w:lvl w:ilvl="7" w:tplc="04190019" w:tentative="1">
      <w:start w:val="1"/>
      <w:numFmt w:val="lowerLetter"/>
      <w:lvlText w:val="%8."/>
      <w:lvlJc w:val="left"/>
      <w:pPr>
        <w:ind w:left="4762" w:hanging="360"/>
      </w:pPr>
    </w:lvl>
    <w:lvl w:ilvl="8" w:tplc="0419001B" w:tentative="1">
      <w:start w:val="1"/>
      <w:numFmt w:val="lowerRoman"/>
      <w:lvlText w:val="%9."/>
      <w:lvlJc w:val="right"/>
      <w:pPr>
        <w:ind w:left="5482" w:hanging="180"/>
      </w:pPr>
    </w:lvl>
  </w:abstractNum>
  <w:abstractNum w:abstractNumId="23" w15:restartNumberingAfterBreak="0">
    <w:nsid w:val="63534236"/>
    <w:multiLevelType w:val="hybridMultilevel"/>
    <w:tmpl w:val="6B44A7EC"/>
    <w:lvl w:ilvl="0" w:tplc="42F03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111BFE"/>
    <w:multiLevelType w:val="hybridMultilevel"/>
    <w:tmpl w:val="4BDA408A"/>
    <w:lvl w:ilvl="0" w:tplc="AE683A76">
      <w:start w:val="5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5" w15:restartNumberingAfterBreak="0">
    <w:nsid w:val="65B17A5C"/>
    <w:multiLevelType w:val="hybridMultilevel"/>
    <w:tmpl w:val="F9E21CDC"/>
    <w:lvl w:ilvl="0" w:tplc="219A80D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7C63E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9047F8C"/>
    <w:multiLevelType w:val="hybridMultilevel"/>
    <w:tmpl w:val="7F2A1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DC75FC"/>
    <w:multiLevelType w:val="hybridMultilevel"/>
    <w:tmpl w:val="3CDC1496"/>
    <w:lvl w:ilvl="0" w:tplc="084A58CE">
      <w:start w:val="3"/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6F7A77E3"/>
    <w:multiLevelType w:val="hybridMultilevel"/>
    <w:tmpl w:val="89CA7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7C1322"/>
    <w:multiLevelType w:val="hybridMultilevel"/>
    <w:tmpl w:val="DACE9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5C4A4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FD61250"/>
    <w:multiLevelType w:val="hybridMultilevel"/>
    <w:tmpl w:val="E698D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1"/>
  </w:num>
  <w:num w:numId="3">
    <w:abstractNumId w:val="20"/>
  </w:num>
  <w:num w:numId="4">
    <w:abstractNumId w:val="13"/>
  </w:num>
  <w:num w:numId="5">
    <w:abstractNumId w:val="1"/>
  </w:num>
  <w:num w:numId="6">
    <w:abstractNumId w:val="25"/>
  </w:num>
  <w:num w:numId="7">
    <w:abstractNumId w:val="16"/>
  </w:num>
  <w:num w:numId="8">
    <w:abstractNumId w:val="5"/>
  </w:num>
  <w:num w:numId="9">
    <w:abstractNumId w:val="24"/>
  </w:num>
  <w:num w:numId="10">
    <w:abstractNumId w:val="8"/>
  </w:num>
  <w:num w:numId="11">
    <w:abstractNumId w:val="22"/>
  </w:num>
  <w:num w:numId="12">
    <w:abstractNumId w:val="27"/>
  </w:num>
  <w:num w:numId="13">
    <w:abstractNumId w:val="30"/>
  </w:num>
  <w:num w:numId="14">
    <w:abstractNumId w:val="21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2"/>
  </w:num>
  <w:num w:numId="18">
    <w:abstractNumId w:val="3"/>
  </w:num>
  <w:num w:numId="19">
    <w:abstractNumId w:val="12"/>
  </w:num>
  <w:num w:numId="20">
    <w:abstractNumId w:val="4"/>
  </w:num>
  <w:num w:numId="21">
    <w:abstractNumId w:val="10"/>
  </w:num>
  <w:num w:numId="22">
    <w:abstractNumId w:val="23"/>
  </w:num>
  <w:num w:numId="23">
    <w:abstractNumId w:val="15"/>
  </w:num>
  <w:num w:numId="24">
    <w:abstractNumId w:val="19"/>
  </w:num>
  <w:num w:numId="25">
    <w:abstractNumId w:val="0"/>
  </w:num>
  <w:num w:numId="26">
    <w:abstractNumId w:val="7"/>
  </w:num>
  <w:num w:numId="27">
    <w:abstractNumId w:val="17"/>
  </w:num>
  <w:num w:numId="28">
    <w:abstractNumId w:val="18"/>
  </w:num>
  <w:num w:numId="29">
    <w:abstractNumId w:val="28"/>
  </w:num>
  <w:num w:numId="30">
    <w:abstractNumId w:val="29"/>
  </w:num>
  <w:num w:numId="31">
    <w:abstractNumId w:val="32"/>
  </w:num>
  <w:num w:numId="32">
    <w:abstractNumId w:val="6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51B"/>
    <w:rsid w:val="00001811"/>
    <w:rsid w:val="00080F0F"/>
    <w:rsid w:val="000867AA"/>
    <w:rsid w:val="000B5A08"/>
    <w:rsid w:val="000D480D"/>
    <w:rsid w:val="000E5DC5"/>
    <w:rsid w:val="000F136F"/>
    <w:rsid w:val="00114A31"/>
    <w:rsid w:val="00115183"/>
    <w:rsid w:val="00132C73"/>
    <w:rsid w:val="00166CBE"/>
    <w:rsid w:val="001A1917"/>
    <w:rsid w:val="001F5DB3"/>
    <w:rsid w:val="002331FA"/>
    <w:rsid w:val="002343E6"/>
    <w:rsid w:val="00255390"/>
    <w:rsid w:val="00257955"/>
    <w:rsid w:val="002831F1"/>
    <w:rsid w:val="00301A43"/>
    <w:rsid w:val="0031170D"/>
    <w:rsid w:val="00317254"/>
    <w:rsid w:val="00397D1B"/>
    <w:rsid w:val="003E6A4F"/>
    <w:rsid w:val="00401AF8"/>
    <w:rsid w:val="00425646"/>
    <w:rsid w:val="0043550F"/>
    <w:rsid w:val="00452DA4"/>
    <w:rsid w:val="00461F95"/>
    <w:rsid w:val="00471ADC"/>
    <w:rsid w:val="00501D5A"/>
    <w:rsid w:val="00522B1E"/>
    <w:rsid w:val="00532BF1"/>
    <w:rsid w:val="00542E12"/>
    <w:rsid w:val="005A74D3"/>
    <w:rsid w:val="005D0666"/>
    <w:rsid w:val="005D4D59"/>
    <w:rsid w:val="005D66F4"/>
    <w:rsid w:val="005E6D4D"/>
    <w:rsid w:val="0062257C"/>
    <w:rsid w:val="00665252"/>
    <w:rsid w:val="00686F94"/>
    <w:rsid w:val="00695653"/>
    <w:rsid w:val="00697A39"/>
    <w:rsid w:val="0072597A"/>
    <w:rsid w:val="0073090C"/>
    <w:rsid w:val="00765647"/>
    <w:rsid w:val="007803D4"/>
    <w:rsid w:val="0078149D"/>
    <w:rsid w:val="007C109C"/>
    <w:rsid w:val="007C7991"/>
    <w:rsid w:val="007E38D6"/>
    <w:rsid w:val="007E4D34"/>
    <w:rsid w:val="00822FAC"/>
    <w:rsid w:val="0086304B"/>
    <w:rsid w:val="00981D1B"/>
    <w:rsid w:val="009907AB"/>
    <w:rsid w:val="0099606B"/>
    <w:rsid w:val="009B4C7E"/>
    <w:rsid w:val="009C46BF"/>
    <w:rsid w:val="009D0584"/>
    <w:rsid w:val="009F0A5D"/>
    <w:rsid w:val="00A10F49"/>
    <w:rsid w:val="00A3614B"/>
    <w:rsid w:val="00AD2B9F"/>
    <w:rsid w:val="00B2249D"/>
    <w:rsid w:val="00B37869"/>
    <w:rsid w:val="00B51C1B"/>
    <w:rsid w:val="00B76F34"/>
    <w:rsid w:val="00B80A8A"/>
    <w:rsid w:val="00B9449E"/>
    <w:rsid w:val="00B94DDE"/>
    <w:rsid w:val="00BB0DB0"/>
    <w:rsid w:val="00BE055C"/>
    <w:rsid w:val="00C376FB"/>
    <w:rsid w:val="00C450F6"/>
    <w:rsid w:val="00C4567B"/>
    <w:rsid w:val="00C87004"/>
    <w:rsid w:val="00CF072B"/>
    <w:rsid w:val="00D13561"/>
    <w:rsid w:val="00D13905"/>
    <w:rsid w:val="00D13C99"/>
    <w:rsid w:val="00D44ABC"/>
    <w:rsid w:val="00D45FDE"/>
    <w:rsid w:val="00DD665D"/>
    <w:rsid w:val="00E02D93"/>
    <w:rsid w:val="00E03BFE"/>
    <w:rsid w:val="00E05A02"/>
    <w:rsid w:val="00E2151B"/>
    <w:rsid w:val="00E71F0A"/>
    <w:rsid w:val="00EC6767"/>
    <w:rsid w:val="00F003AC"/>
    <w:rsid w:val="00F05C32"/>
    <w:rsid w:val="00F24BF8"/>
    <w:rsid w:val="00FA3F6D"/>
    <w:rsid w:val="00FF0347"/>
    <w:rsid w:val="00FF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9B105"/>
  <w15:docId w15:val="{0CA489AC-2273-4980-BBA4-012E960D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7E4D34"/>
    <w:pPr>
      <w:keepNext/>
      <w:jc w:val="center"/>
      <w:outlineLvl w:val="6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7E4D34"/>
    <w:rPr>
      <w:rFonts w:ascii="Times New Roman" w:eastAsia="Times New Roman" w:hAnsi="Times New Roman" w:cs="Times New Roman"/>
      <w:b/>
      <w:sz w:val="24"/>
      <w:szCs w:val="20"/>
    </w:rPr>
  </w:style>
  <w:style w:type="table" w:styleId="a3">
    <w:name w:val="Table Grid"/>
    <w:basedOn w:val="a1"/>
    <w:uiPriority w:val="59"/>
    <w:rsid w:val="007E4D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a5"/>
    <w:semiHidden/>
    <w:rsid w:val="007E4D3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semiHidden/>
    <w:rsid w:val="007E4D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semiHidden/>
    <w:rsid w:val="007E4D34"/>
  </w:style>
  <w:style w:type="paragraph" w:styleId="a7">
    <w:name w:val="No Spacing"/>
    <w:uiPriority w:val="1"/>
    <w:qFormat/>
    <w:rsid w:val="007E4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annotation text"/>
    <w:basedOn w:val="a"/>
    <w:link w:val="a9"/>
    <w:semiHidden/>
    <w:rsid w:val="007E4D3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semiHidden/>
    <w:rsid w:val="007E4D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E4D3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4D34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7E4D3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0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5160</Words>
  <Characters>29414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Lebedeva</dc:creator>
  <cp:keywords/>
  <dc:description/>
  <cp:lastModifiedBy>Matebook X</cp:lastModifiedBy>
  <cp:revision>2</cp:revision>
  <dcterms:created xsi:type="dcterms:W3CDTF">2025-04-28T10:55:00Z</dcterms:created>
  <dcterms:modified xsi:type="dcterms:W3CDTF">2025-04-28T10:55:00Z</dcterms:modified>
</cp:coreProperties>
</file>